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E94" w:rsidRPr="00805DE0" w:rsidRDefault="00955E94" w:rsidP="00955E94">
      <w:pPr>
        <w:spacing w:line="240" w:lineRule="auto"/>
        <w:ind w:right="474"/>
        <w:jc w:val="center"/>
        <w:rPr>
          <w:rFonts w:asciiTheme="minorHAnsi" w:hAnsiTheme="minorHAnsi"/>
        </w:rPr>
      </w:pPr>
      <w:r>
        <w:rPr>
          <w:rFonts w:asciiTheme="minorHAnsi" w:hAnsiTheme="minorHAnsi"/>
          <w:noProof/>
          <w:lang w:eastAsia="en-CA"/>
        </w:rPr>
        <w:drawing>
          <wp:anchor distT="0" distB="0" distL="114300" distR="114300" simplePos="0" relativeHeight="251659264" behindDoc="1" locked="0" layoutInCell="1" allowOverlap="1">
            <wp:simplePos x="0" y="0"/>
            <wp:positionH relativeFrom="column">
              <wp:posOffset>2599055</wp:posOffset>
            </wp:positionH>
            <wp:positionV relativeFrom="paragraph">
              <wp:posOffset>-179705</wp:posOffset>
            </wp:positionV>
            <wp:extent cx="1152525" cy="771525"/>
            <wp:effectExtent l="19050" t="0" r="9525" b="0"/>
            <wp:wrapTight wrapText="bothSides">
              <wp:wrapPolygon edited="0">
                <wp:start x="-357" y="0"/>
                <wp:lineTo x="-357" y="21333"/>
                <wp:lineTo x="21779" y="21333"/>
                <wp:lineTo x="21779" y="0"/>
                <wp:lineTo x="-357" y="0"/>
              </wp:wrapPolygon>
            </wp:wrapTight>
            <wp:docPr id="17" name="C77079CE-E09F-48B2-878A-714DB69019B0" descr="cid:56EE243D-187C-4CBD-86C9-9E86F6B53287@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7079CE-E09F-48B2-878A-714DB69019B0" descr="cid:56EE243D-187C-4CBD-86C9-9E86F6B53287@du.shawcable.net"/>
                    <pic:cNvPicPr>
                      <a:picLocks noChangeAspect="1" noChangeArrowheads="1"/>
                    </pic:cNvPicPr>
                  </pic:nvPicPr>
                  <pic:blipFill>
                    <a:blip r:embed="rId7" r:link="rId8" cstate="print"/>
                    <a:srcRect/>
                    <a:stretch>
                      <a:fillRect/>
                    </a:stretch>
                  </pic:blipFill>
                  <pic:spPr bwMode="auto">
                    <a:xfrm>
                      <a:off x="0" y="0"/>
                      <a:ext cx="1152525" cy="771525"/>
                    </a:xfrm>
                    <a:prstGeom prst="rect">
                      <a:avLst/>
                    </a:prstGeom>
                    <a:noFill/>
                    <a:ln w="9525">
                      <a:noFill/>
                      <a:miter lim="800000"/>
                      <a:headEnd/>
                      <a:tailEnd/>
                    </a:ln>
                  </pic:spPr>
                </pic:pic>
              </a:graphicData>
            </a:graphic>
          </wp:anchor>
        </w:drawing>
      </w:r>
    </w:p>
    <w:p w:rsidR="00955E94" w:rsidRPr="00805DE0" w:rsidRDefault="00955E94" w:rsidP="00955E94">
      <w:pPr>
        <w:spacing w:after="0" w:line="240" w:lineRule="auto"/>
        <w:ind w:right="474"/>
        <w:jc w:val="center"/>
        <w:rPr>
          <w:rFonts w:asciiTheme="minorHAnsi" w:hAnsiTheme="minorHAnsi"/>
          <w:b/>
          <w:sz w:val="32"/>
          <w:szCs w:val="32"/>
        </w:rPr>
      </w:pPr>
      <w:r w:rsidRPr="00805DE0">
        <w:rPr>
          <w:rFonts w:asciiTheme="minorHAnsi" w:hAnsiTheme="minorHAnsi"/>
          <w:b/>
          <w:sz w:val="32"/>
          <w:szCs w:val="32"/>
        </w:rPr>
        <w:t xml:space="preserve">     </w:t>
      </w:r>
    </w:p>
    <w:p w:rsidR="00955E94" w:rsidRPr="00805DE0" w:rsidRDefault="00955E94" w:rsidP="00955E94">
      <w:pPr>
        <w:spacing w:after="0" w:line="240" w:lineRule="auto"/>
        <w:ind w:right="474"/>
        <w:rPr>
          <w:rFonts w:asciiTheme="minorHAnsi" w:hAnsiTheme="minorHAnsi"/>
          <w:b/>
          <w:sz w:val="16"/>
          <w:szCs w:val="16"/>
        </w:rPr>
      </w:pPr>
    </w:p>
    <w:p w:rsidR="00955E94" w:rsidRPr="0003350E" w:rsidRDefault="00955E94" w:rsidP="00955E94">
      <w:pPr>
        <w:spacing w:after="0" w:line="240" w:lineRule="auto"/>
        <w:ind w:right="474"/>
        <w:jc w:val="center"/>
        <w:rPr>
          <w:rFonts w:asciiTheme="minorHAnsi" w:hAnsiTheme="minorHAnsi"/>
          <w:b/>
          <w:sz w:val="16"/>
          <w:szCs w:val="16"/>
        </w:rPr>
      </w:pPr>
    </w:p>
    <w:p w:rsidR="00955E94" w:rsidRPr="00805DE0" w:rsidRDefault="00955E94" w:rsidP="00955E94">
      <w:pPr>
        <w:spacing w:after="0" w:line="240" w:lineRule="auto"/>
        <w:ind w:right="474"/>
        <w:jc w:val="center"/>
        <w:rPr>
          <w:rFonts w:asciiTheme="minorHAnsi" w:hAnsiTheme="minorHAnsi"/>
          <w:b/>
          <w:sz w:val="16"/>
          <w:szCs w:val="16"/>
        </w:rPr>
      </w:pPr>
      <w:r w:rsidRPr="00805DE0">
        <w:rPr>
          <w:rFonts w:asciiTheme="minorHAnsi" w:hAnsiTheme="minorHAnsi"/>
          <w:b/>
          <w:sz w:val="32"/>
          <w:szCs w:val="32"/>
        </w:rPr>
        <w:t>Network Minutes</w:t>
      </w:r>
    </w:p>
    <w:p w:rsidR="00955E94" w:rsidRPr="00805DE0" w:rsidRDefault="00955E94" w:rsidP="00955E94">
      <w:pPr>
        <w:tabs>
          <w:tab w:val="left" w:pos="5311"/>
        </w:tabs>
        <w:spacing w:before="80" w:after="0" w:line="240" w:lineRule="auto"/>
        <w:ind w:left="360" w:right="474"/>
        <w:jc w:val="center"/>
        <w:rPr>
          <w:rFonts w:asciiTheme="minorHAnsi" w:hAnsiTheme="minorHAnsi"/>
          <w:b/>
        </w:rPr>
      </w:pPr>
      <w:r>
        <w:rPr>
          <w:rFonts w:asciiTheme="minorHAnsi" w:hAnsiTheme="minorHAnsi"/>
          <w:b/>
        </w:rPr>
        <w:t xml:space="preserve">Thursday April 9, 2015 </w:t>
      </w:r>
      <w:r w:rsidRPr="00805DE0">
        <w:rPr>
          <w:rFonts w:asciiTheme="minorHAnsi" w:hAnsiTheme="minorHAnsi"/>
          <w:b/>
        </w:rPr>
        <w:t>CVRD Board Room- 6:00 pm</w:t>
      </w:r>
    </w:p>
    <w:p w:rsidR="00955E94" w:rsidRPr="00805DE0" w:rsidRDefault="00955E94" w:rsidP="00955E94">
      <w:pPr>
        <w:spacing w:before="80" w:after="0" w:line="240" w:lineRule="auto"/>
        <w:ind w:right="474"/>
        <w:jc w:val="center"/>
        <w:rPr>
          <w:rFonts w:asciiTheme="minorHAnsi" w:hAnsiTheme="minorHAnsi"/>
          <w:b/>
        </w:rPr>
      </w:pPr>
    </w:p>
    <w:p w:rsidR="00955E94" w:rsidRDefault="00955E94" w:rsidP="00955E94">
      <w:pPr>
        <w:tabs>
          <w:tab w:val="left" w:pos="5311"/>
        </w:tabs>
        <w:spacing w:after="120" w:line="240" w:lineRule="auto"/>
        <w:ind w:right="474"/>
        <w:rPr>
          <w:rFonts w:asciiTheme="minorHAnsi" w:hAnsiTheme="minorHAnsi"/>
        </w:rPr>
      </w:pPr>
      <w:bookmarkStart w:id="0" w:name="OLE_LINK1"/>
      <w:bookmarkStart w:id="1" w:name="OLE_LINK2"/>
      <w:r w:rsidRPr="00805DE0">
        <w:rPr>
          <w:rFonts w:asciiTheme="minorHAnsi" w:hAnsiTheme="minorHAnsi"/>
          <w:b/>
        </w:rPr>
        <w:t>Present:</w:t>
      </w:r>
      <w:r w:rsidRPr="00805DE0">
        <w:rPr>
          <w:rFonts w:asciiTheme="minorHAnsi" w:hAnsiTheme="minorHAnsi"/>
        </w:rPr>
        <w:t xml:space="preserve"> </w:t>
      </w:r>
      <w:r>
        <w:rPr>
          <w:rFonts w:asciiTheme="minorHAnsi" w:hAnsiTheme="minorHAnsi"/>
        </w:rPr>
        <w:t xml:space="preserve">Rob Hutchins </w:t>
      </w:r>
      <w:bookmarkEnd w:id="0"/>
      <w:bookmarkEnd w:id="1"/>
      <w:r>
        <w:rPr>
          <w:rFonts w:asciiTheme="minorHAnsi" w:hAnsiTheme="minorHAnsi"/>
        </w:rPr>
        <w:t xml:space="preserve">Chairs and </w:t>
      </w:r>
      <w:r w:rsidRPr="00805DE0">
        <w:rPr>
          <w:rFonts w:asciiTheme="minorHAnsi" w:hAnsiTheme="minorHAnsi"/>
        </w:rPr>
        <w:t>Jennifer Jones</w:t>
      </w:r>
      <w:r>
        <w:rPr>
          <w:rFonts w:asciiTheme="minorHAnsi" w:hAnsiTheme="minorHAnsi"/>
        </w:rPr>
        <w:t>,</w:t>
      </w:r>
      <w:r w:rsidRPr="0067025A">
        <w:rPr>
          <w:rFonts w:asciiTheme="minorHAnsi" w:hAnsiTheme="minorHAnsi"/>
        </w:rPr>
        <w:t xml:space="preserve"> </w:t>
      </w:r>
      <w:r w:rsidRPr="00805DE0">
        <w:rPr>
          <w:rFonts w:asciiTheme="minorHAnsi" w:hAnsiTheme="minorHAnsi"/>
        </w:rPr>
        <w:t xml:space="preserve">Denise Williams, </w:t>
      </w:r>
      <w:r w:rsidRPr="00304664">
        <w:rPr>
          <w:rFonts w:asciiTheme="minorHAnsi" w:hAnsiTheme="minorHAnsi"/>
        </w:rPr>
        <w:t>Cindy</w:t>
      </w:r>
      <w:r w:rsidRPr="004B08F7">
        <w:rPr>
          <w:rFonts w:asciiTheme="minorHAnsi" w:hAnsiTheme="minorHAnsi"/>
        </w:rPr>
        <w:t xml:space="preserve"> Lise</w:t>
      </w:r>
      <w:r>
        <w:rPr>
          <w:rFonts w:asciiTheme="minorHAnsi" w:hAnsiTheme="minorHAnsi"/>
        </w:rPr>
        <w:t xml:space="preserve"> Regional Facilitator,</w:t>
      </w:r>
      <w:r>
        <w:rPr>
          <w:rFonts w:asciiTheme="minorHAnsi" w:hAnsiTheme="minorHAnsi"/>
          <w:b/>
        </w:rPr>
        <w:t xml:space="preserve"> </w:t>
      </w:r>
      <w:r w:rsidRPr="00805DE0">
        <w:rPr>
          <w:rFonts w:asciiTheme="minorHAnsi" w:hAnsiTheme="minorHAnsi"/>
        </w:rPr>
        <w:t xml:space="preserve">Gus Williams, </w:t>
      </w:r>
      <w:r>
        <w:rPr>
          <w:rFonts w:asciiTheme="minorHAnsi" w:hAnsiTheme="minorHAnsi"/>
        </w:rPr>
        <w:t>Melie De Champlain, Amy Trippe Brophy,</w:t>
      </w:r>
      <w:r w:rsidRPr="00E83304">
        <w:rPr>
          <w:rFonts w:asciiTheme="minorHAnsi" w:hAnsiTheme="minorHAnsi"/>
        </w:rPr>
        <w:t xml:space="preserve"> </w:t>
      </w:r>
      <w:r w:rsidRPr="00805DE0">
        <w:rPr>
          <w:rFonts w:asciiTheme="minorHAnsi" w:hAnsiTheme="minorHAnsi"/>
        </w:rPr>
        <w:t>Robert Calnan,</w:t>
      </w:r>
      <w:r w:rsidRPr="00F249F4">
        <w:rPr>
          <w:rFonts w:asciiTheme="minorHAnsi" w:hAnsiTheme="minorHAnsi"/>
        </w:rPr>
        <w:t xml:space="preserve"> </w:t>
      </w:r>
      <w:r>
        <w:rPr>
          <w:rFonts w:asciiTheme="minorHAnsi" w:hAnsiTheme="minorHAnsi"/>
        </w:rPr>
        <w:t>Robin Routledge, Jane Osborne,  Alison Nicholson, Lori Iannidinardo,</w:t>
      </w:r>
      <w:r w:rsidRPr="00D43D6C">
        <w:rPr>
          <w:rFonts w:asciiTheme="minorHAnsi" w:hAnsiTheme="minorHAnsi"/>
        </w:rPr>
        <w:t xml:space="preserve"> </w:t>
      </w:r>
      <w:r w:rsidRPr="004B08F7">
        <w:rPr>
          <w:rFonts w:asciiTheme="minorHAnsi" w:hAnsiTheme="minorHAnsi"/>
        </w:rPr>
        <w:t>Gerry Giles</w:t>
      </w:r>
      <w:r>
        <w:rPr>
          <w:rFonts w:asciiTheme="minorHAnsi" w:hAnsiTheme="minorHAnsi"/>
        </w:rPr>
        <w:t>,</w:t>
      </w:r>
      <w:r w:rsidRPr="00D43D6C">
        <w:rPr>
          <w:rFonts w:asciiTheme="minorHAnsi" w:hAnsiTheme="minorHAnsi"/>
        </w:rPr>
        <w:t xml:space="preserve"> </w:t>
      </w:r>
      <w:r>
        <w:rPr>
          <w:rFonts w:asciiTheme="minorHAnsi" w:hAnsiTheme="minorHAnsi"/>
        </w:rPr>
        <w:t>Denise McKinley</w:t>
      </w:r>
      <w:r w:rsidRPr="00955E94">
        <w:rPr>
          <w:rFonts w:asciiTheme="minorHAnsi" w:hAnsiTheme="minorHAnsi"/>
        </w:rPr>
        <w:t xml:space="preserve"> </w:t>
      </w:r>
      <w:r>
        <w:rPr>
          <w:rFonts w:asciiTheme="minorHAnsi" w:hAnsiTheme="minorHAnsi"/>
        </w:rPr>
        <w:t>Jane Hope,</w:t>
      </w:r>
      <w:r w:rsidRPr="00955E94">
        <w:rPr>
          <w:rFonts w:asciiTheme="minorHAnsi" w:hAnsiTheme="minorHAnsi"/>
        </w:rPr>
        <w:t xml:space="preserve"> </w:t>
      </w:r>
      <w:r>
        <w:rPr>
          <w:rFonts w:asciiTheme="minorHAnsi" w:hAnsiTheme="minorHAnsi"/>
        </w:rPr>
        <w:t>Tom Walker,</w:t>
      </w:r>
      <w:r w:rsidRPr="00955E94">
        <w:rPr>
          <w:rFonts w:asciiTheme="minorHAnsi" w:hAnsiTheme="minorHAnsi"/>
        </w:rPr>
        <w:t xml:space="preserve"> </w:t>
      </w:r>
      <w:r>
        <w:rPr>
          <w:rFonts w:asciiTheme="minorHAnsi" w:hAnsiTheme="minorHAnsi"/>
        </w:rPr>
        <w:t>Sheila Service, Victor Nowoselski,</w:t>
      </w:r>
      <w:r w:rsidRPr="00955E94">
        <w:rPr>
          <w:rFonts w:asciiTheme="minorHAnsi" w:hAnsiTheme="minorHAnsi"/>
        </w:rPr>
        <w:t xml:space="preserve"> </w:t>
      </w:r>
      <w:r>
        <w:rPr>
          <w:rFonts w:asciiTheme="minorHAnsi" w:hAnsiTheme="minorHAnsi"/>
        </w:rPr>
        <w:t>Kathleen Erickson, Kathleen Sheppard</w:t>
      </w:r>
      <w:r w:rsidRPr="00955E94">
        <w:rPr>
          <w:rFonts w:asciiTheme="minorHAnsi" w:hAnsiTheme="minorHAnsi"/>
        </w:rPr>
        <w:t xml:space="preserve"> </w:t>
      </w:r>
      <w:r>
        <w:rPr>
          <w:rFonts w:asciiTheme="minorHAnsi" w:hAnsiTheme="minorHAnsi"/>
        </w:rPr>
        <w:t>David Robertson, Dave Ehle,</w:t>
      </w:r>
      <w:r w:rsidRPr="00D43D6C">
        <w:rPr>
          <w:rFonts w:asciiTheme="minorHAnsi" w:hAnsiTheme="minorHAnsi"/>
        </w:rPr>
        <w:t xml:space="preserve"> </w:t>
      </w:r>
      <w:r>
        <w:rPr>
          <w:rFonts w:asciiTheme="minorHAnsi" w:hAnsiTheme="minorHAnsi"/>
        </w:rPr>
        <w:t>Valorie Masuda</w:t>
      </w:r>
    </w:p>
    <w:p w:rsidR="00955E94" w:rsidRPr="00805DE0" w:rsidRDefault="00955E94" w:rsidP="00955E94">
      <w:pPr>
        <w:tabs>
          <w:tab w:val="left" w:pos="5311"/>
        </w:tabs>
        <w:spacing w:after="120" w:line="240" w:lineRule="auto"/>
        <w:ind w:right="474"/>
        <w:rPr>
          <w:rFonts w:asciiTheme="minorHAnsi" w:hAnsiTheme="minorHAnsi"/>
        </w:rPr>
      </w:pPr>
      <w:r w:rsidRPr="00805DE0">
        <w:rPr>
          <w:rFonts w:asciiTheme="minorHAnsi" w:hAnsiTheme="minorHAnsi"/>
          <w:b/>
        </w:rPr>
        <w:t>Regrets:</w:t>
      </w:r>
      <w:r>
        <w:rPr>
          <w:rFonts w:asciiTheme="minorHAnsi" w:hAnsiTheme="minorHAnsi"/>
          <w:b/>
        </w:rPr>
        <w:t xml:space="preserve"> </w:t>
      </w:r>
      <w:r w:rsidRPr="00805DE0">
        <w:rPr>
          <w:rFonts w:asciiTheme="minorHAnsi" w:hAnsiTheme="minorHAnsi"/>
        </w:rPr>
        <w:t>Isabel Rimmer,</w:t>
      </w:r>
      <w:r w:rsidRPr="001A5DE6">
        <w:rPr>
          <w:rFonts w:asciiTheme="minorHAnsi" w:hAnsiTheme="minorHAnsi"/>
        </w:rPr>
        <w:t xml:space="preserve"> </w:t>
      </w:r>
      <w:r>
        <w:rPr>
          <w:rFonts w:asciiTheme="minorHAnsi" w:hAnsiTheme="minorHAnsi"/>
        </w:rPr>
        <w:t>Jenn George,</w:t>
      </w:r>
      <w:r w:rsidRPr="00D43D6C">
        <w:rPr>
          <w:rFonts w:asciiTheme="minorHAnsi" w:hAnsiTheme="minorHAnsi"/>
        </w:rPr>
        <w:t xml:space="preserve"> </w:t>
      </w:r>
      <w:r>
        <w:rPr>
          <w:rFonts w:asciiTheme="minorHAnsi" w:hAnsiTheme="minorHAnsi"/>
        </w:rPr>
        <w:t>Val Crossley,</w:t>
      </w:r>
      <w:r w:rsidRPr="001A5DE6">
        <w:rPr>
          <w:rFonts w:asciiTheme="minorHAnsi" w:hAnsiTheme="minorHAnsi"/>
        </w:rPr>
        <w:t xml:space="preserve"> </w:t>
      </w:r>
      <w:r>
        <w:rPr>
          <w:rFonts w:asciiTheme="minorHAnsi" w:hAnsiTheme="minorHAnsi"/>
        </w:rPr>
        <w:t>Leslie Welin,</w:t>
      </w:r>
      <w:r w:rsidRPr="00D43D6C">
        <w:rPr>
          <w:rFonts w:asciiTheme="minorHAnsi" w:hAnsiTheme="minorHAnsi"/>
        </w:rPr>
        <w:t xml:space="preserve"> </w:t>
      </w:r>
      <w:r>
        <w:rPr>
          <w:rFonts w:asciiTheme="minorHAnsi" w:hAnsiTheme="minorHAnsi"/>
        </w:rPr>
        <w:t>Aimee Sherwood,   Gretchen Hartley</w:t>
      </w:r>
      <w:r w:rsidRPr="004B08F7">
        <w:rPr>
          <w:rFonts w:asciiTheme="minorHAnsi" w:hAnsiTheme="minorHAnsi"/>
        </w:rPr>
        <w:t>,</w:t>
      </w:r>
      <w:r w:rsidRPr="00955E94">
        <w:rPr>
          <w:rFonts w:asciiTheme="minorHAnsi" w:hAnsiTheme="minorHAnsi"/>
        </w:rPr>
        <w:t xml:space="preserve"> </w:t>
      </w:r>
      <w:r w:rsidRPr="00805DE0">
        <w:rPr>
          <w:rFonts w:asciiTheme="minorHAnsi" w:hAnsiTheme="minorHAnsi"/>
        </w:rPr>
        <w:t>Grant Waldman</w:t>
      </w:r>
      <w:r>
        <w:rPr>
          <w:rFonts w:asciiTheme="minorHAnsi" w:hAnsiTheme="minorHAnsi"/>
        </w:rPr>
        <w:t>,</w:t>
      </w:r>
      <w:r w:rsidRPr="00955E94">
        <w:rPr>
          <w:rFonts w:asciiTheme="minorHAnsi" w:hAnsiTheme="minorHAnsi"/>
        </w:rPr>
        <w:t xml:space="preserve"> </w:t>
      </w:r>
      <w:r>
        <w:rPr>
          <w:rFonts w:asciiTheme="minorHAnsi" w:hAnsiTheme="minorHAnsi"/>
        </w:rPr>
        <w:t>Jan Tatlock,</w:t>
      </w:r>
      <w:r w:rsidRPr="00955E94">
        <w:rPr>
          <w:rFonts w:asciiTheme="minorHAnsi" w:hAnsiTheme="minorHAnsi"/>
        </w:rPr>
        <w:t xml:space="preserve"> </w:t>
      </w:r>
      <w:r>
        <w:rPr>
          <w:rFonts w:asciiTheme="minorHAnsi" w:hAnsiTheme="minorHAnsi"/>
        </w:rPr>
        <w:t>Rhoda Taylor,</w:t>
      </w:r>
      <w:r w:rsidRPr="00955E94">
        <w:rPr>
          <w:rFonts w:asciiTheme="minorHAnsi" w:hAnsiTheme="minorHAnsi"/>
        </w:rPr>
        <w:t xml:space="preserve"> </w:t>
      </w:r>
      <w:r w:rsidRPr="00805DE0">
        <w:rPr>
          <w:rFonts w:asciiTheme="minorHAnsi" w:hAnsiTheme="minorHAnsi"/>
        </w:rPr>
        <w:t>Laura Court,</w:t>
      </w:r>
      <w:r w:rsidRPr="00955E94">
        <w:rPr>
          <w:rFonts w:asciiTheme="minorHAnsi" w:hAnsiTheme="minorHAnsi"/>
        </w:rPr>
        <w:t xml:space="preserve"> </w:t>
      </w:r>
      <w:r>
        <w:rPr>
          <w:rFonts w:asciiTheme="minorHAnsi" w:hAnsiTheme="minorHAnsi"/>
        </w:rPr>
        <w:t>Bob Day</w:t>
      </w:r>
    </w:p>
    <w:p w:rsidR="00955E94" w:rsidRDefault="00955E94" w:rsidP="00955E94">
      <w:pPr>
        <w:tabs>
          <w:tab w:val="left" w:pos="5311"/>
        </w:tabs>
        <w:spacing w:after="120" w:line="240" w:lineRule="auto"/>
        <w:ind w:right="474"/>
        <w:rPr>
          <w:rFonts w:asciiTheme="minorHAnsi" w:hAnsiTheme="minorHAnsi"/>
        </w:rPr>
      </w:pPr>
      <w:r w:rsidRPr="00805DE0">
        <w:rPr>
          <w:rFonts w:asciiTheme="minorHAnsi" w:hAnsiTheme="minorHAnsi"/>
          <w:b/>
        </w:rPr>
        <w:t>Absent:</w:t>
      </w:r>
      <w:r w:rsidRPr="00805DE0">
        <w:rPr>
          <w:rFonts w:asciiTheme="minorHAnsi" w:hAnsiTheme="minorHAnsi"/>
        </w:rPr>
        <w:t xml:space="preserve">  </w:t>
      </w:r>
      <w:r>
        <w:rPr>
          <w:rFonts w:asciiTheme="minorHAnsi" w:hAnsiTheme="minorHAnsi"/>
        </w:rPr>
        <w:t>Bonnie Thomson,</w:t>
      </w:r>
      <w:r w:rsidRPr="004B08F7">
        <w:rPr>
          <w:rFonts w:asciiTheme="minorHAnsi" w:hAnsiTheme="minorHAnsi"/>
        </w:rPr>
        <w:t xml:space="preserve"> </w:t>
      </w:r>
      <w:r>
        <w:rPr>
          <w:rFonts w:asciiTheme="minorHAnsi" w:hAnsiTheme="minorHAnsi"/>
        </w:rPr>
        <w:t>Rick Juliusson,</w:t>
      </w:r>
      <w:r w:rsidRPr="00D43D6C">
        <w:rPr>
          <w:rFonts w:asciiTheme="minorHAnsi" w:hAnsiTheme="minorHAnsi"/>
        </w:rPr>
        <w:t xml:space="preserve"> </w:t>
      </w:r>
    </w:p>
    <w:p w:rsidR="00955E94" w:rsidRPr="00805DE0" w:rsidRDefault="00955E94" w:rsidP="00955E94">
      <w:pPr>
        <w:tabs>
          <w:tab w:val="left" w:pos="5311"/>
        </w:tabs>
        <w:spacing w:after="120" w:line="240" w:lineRule="auto"/>
        <w:ind w:right="474"/>
        <w:rPr>
          <w:rFonts w:asciiTheme="minorHAnsi" w:hAnsiTheme="minorHAnsi"/>
        </w:rPr>
      </w:pPr>
      <w:r w:rsidRPr="00955E94">
        <w:rPr>
          <w:rFonts w:asciiTheme="minorHAnsi" w:hAnsiTheme="minorHAnsi"/>
          <w:b/>
        </w:rPr>
        <w:t>Guest:</w:t>
      </w:r>
      <w:r>
        <w:rPr>
          <w:rFonts w:asciiTheme="minorHAnsi" w:hAnsiTheme="minorHAnsi"/>
        </w:rPr>
        <w:t xml:space="preserve">  James Tousignant- Warmland</w:t>
      </w:r>
    </w:p>
    <w:p w:rsidR="00955E94" w:rsidRPr="00805DE0" w:rsidRDefault="00955E94" w:rsidP="00955E94">
      <w:pPr>
        <w:tabs>
          <w:tab w:val="left" w:pos="5311"/>
        </w:tabs>
        <w:spacing w:after="120" w:line="240" w:lineRule="auto"/>
        <w:ind w:right="474"/>
        <w:rPr>
          <w:rFonts w:asciiTheme="minorHAnsi" w:hAnsiTheme="minorHAnsi"/>
        </w:rPr>
      </w:pPr>
      <w:r w:rsidRPr="00805DE0">
        <w:rPr>
          <w:rFonts w:asciiTheme="minorHAnsi" w:hAnsiTheme="minorHAnsi"/>
          <w:b/>
        </w:rPr>
        <w:t>On Leave:</w:t>
      </w:r>
      <w:r w:rsidRPr="00805DE0">
        <w:rPr>
          <w:rFonts w:asciiTheme="minorHAnsi" w:hAnsiTheme="minorHAnsi"/>
        </w:rPr>
        <w:t xml:space="preserve">  </w:t>
      </w:r>
      <w:r>
        <w:rPr>
          <w:rFonts w:asciiTheme="minorHAnsi" w:hAnsiTheme="minorHAnsi"/>
        </w:rPr>
        <w:t>Joanna Nie</w:t>
      </w:r>
      <w:r w:rsidRPr="00805DE0">
        <w:rPr>
          <w:rFonts w:asciiTheme="minorHAnsi" w:hAnsiTheme="minorHAnsi"/>
        </w:rPr>
        <w:t>lson</w:t>
      </w:r>
      <w:r w:rsidRPr="00FF07BA">
        <w:rPr>
          <w:rFonts w:asciiTheme="minorHAnsi" w:hAnsiTheme="minorHAnsi"/>
        </w:rPr>
        <w:t xml:space="preserve"> </w:t>
      </w:r>
    </w:p>
    <w:p w:rsidR="00955E94" w:rsidRPr="00805DE0" w:rsidRDefault="00955E94" w:rsidP="00955E94">
      <w:pPr>
        <w:numPr>
          <w:ilvl w:val="0"/>
          <w:numId w:val="1"/>
        </w:numPr>
        <w:tabs>
          <w:tab w:val="left" w:pos="5311"/>
        </w:tabs>
        <w:spacing w:before="120" w:after="0" w:line="240" w:lineRule="auto"/>
        <w:ind w:right="474"/>
        <w:rPr>
          <w:rFonts w:asciiTheme="minorHAnsi" w:hAnsiTheme="minorHAnsi"/>
          <w:b/>
        </w:rPr>
      </w:pPr>
      <w:r w:rsidRPr="00805DE0">
        <w:rPr>
          <w:rFonts w:asciiTheme="minorHAnsi" w:hAnsiTheme="minorHAnsi"/>
          <w:b/>
        </w:rPr>
        <w:t xml:space="preserve">Welcome and </w:t>
      </w:r>
      <w:r>
        <w:rPr>
          <w:rFonts w:asciiTheme="minorHAnsi" w:hAnsiTheme="minorHAnsi"/>
          <w:b/>
        </w:rPr>
        <w:t>i</w:t>
      </w:r>
      <w:r w:rsidRPr="00805DE0">
        <w:rPr>
          <w:rFonts w:asciiTheme="minorHAnsi" w:hAnsiTheme="minorHAnsi"/>
          <w:b/>
        </w:rPr>
        <w:t>ntroductions</w:t>
      </w:r>
      <w:r>
        <w:rPr>
          <w:rFonts w:asciiTheme="minorHAnsi" w:hAnsiTheme="minorHAnsi"/>
          <w:b/>
        </w:rPr>
        <w:t>.</w:t>
      </w:r>
    </w:p>
    <w:p w:rsidR="00955E94" w:rsidRDefault="00955E94" w:rsidP="00955E94">
      <w:pPr>
        <w:numPr>
          <w:ilvl w:val="0"/>
          <w:numId w:val="1"/>
        </w:numPr>
        <w:tabs>
          <w:tab w:val="left" w:pos="5311"/>
        </w:tabs>
        <w:spacing w:before="120" w:after="0" w:line="240" w:lineRule="auto"/>
        <w:ind w:right="474"/>
        <w:rPr>
          <w:rFonts w:asciiTheme="minorHAnsi" w:hAnsiTheme="minorHAnsi"/>
          <w:b/>
        </w:rPr>
      </w:pPr>
      <w:r w:rsidRPr="00805DE0">
        <w:rPr>
          <w:rFonts w:asciiTheme="minorHAnsi" w:hAnsiTheme="minorHAnsi"/>
          <w:b/>
        </w:rPr>
        <w:t xml:space="preserve">Adoption of Agenda- Moved/second </w:t>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t>Approved</w:t>
      </w:r>
    </w:p>
    <w:p w:rsidR="00955E94" w:rsidRDefault="00955E94" w:rsidP="00955E94">
      <w:pPr>
        <w:numPr>
          <w:ilvl w:val="0"/>
          <w:numId w:val="1"/>
        </w:numPr>
        <w:tabs>
          <w:tab w:val="left" w:pos="5311"/>
        </w:tabs>
        <w:spacing w:before="120" w:after="0" w:line="240" w:lineRule="auto"/>
        <w:ind w:right="474"/>
        <w:rPr>
          <w:rFonts w:asciiTheme="minorHAnsi" w:hAnsiTheme="minorHAnsi"/>
          <w:b/>
        </w:rPr>
      </w:pPr>
      <w:r w:rsidRPr="000B0AED">
        <w:rPr>
          <w:rFonts w:asciiTheme="minorHAnsi" w:hAnsiTheme="minorHAnsi"/>
          <w:b/>
        </w:rPr>
        <w:t xml:space="preserve">Celebrating Our Cowichan- </w:t>
      </w:r>
      <w:r w:rsidRPr="000B0AED">
        <w:rPr>
          <w:rFonts w:asciiTheme="minorHAnsi" w:hAnsiTheme="minorHAnsi"/>
        </w:rPr>
        <w:t xml:space="preserve">Denise Williams – </w:t>
      </w:r>
      <w:r>
        <w:rPr>
          <w:rFonts w:asciiTheme="minorHAnsi" w:hAnsiTheme="minorHAnsi"/>
        </w:rPr>
        <w:t xml:space="preserve">Children and </w:t>
      </w:r>
      <w:r w:rsidRPr="000B0AED">
        <w:rPr>
          <w:rFonts w:asciiTheme="minorHAnsi" w:hAnsiTheme="minorHAnsi"/>
        </w:rPr>
        <w:t xml:space="preserve">youth </w:t>
      </w:r>
      <w:r>
        <w:rPr>
          <w:rFonts w:asciiTheme="minorHAnsi" w:hAnsiTheme="minorHAnsi"/>
        </w:rPr>
        <w:t>programmer for CVRD Island Savings Centre</w:t>
      </w:r>
      <w:r w:rsidRPr="000B0AED">
        <w:rPr>
          <w:rFonts w:asciiTheme="minorHAnsi" w:hAnsiTheme="minorHAnsi"/>
        </w:rPr>
        <w:t xml:space="preserve">- </w:t>
      </w:r>
      <w:r>
        <w:rPr>
          <w:rFonts w:asciiTheme="minorHAnsi" w:hAnsiTheme="minorHAnsi"/>
        </w:rPr>
        <w:t>Denise’s role has changed over the years.  Her original role was as the youth outreach worker that was responsible for creating the youth drop in centre that is now visited by many on a daily basis. The centre provides a safe and inclusive place for youth to connect.  A series of outreach programming has been implemented over the years with the most successful being the break out recreation program in Crofton, art camps, bite camps and youth leaders in training.  Denise reports that some of the largest barriers to youth include transportation as the programs and services offered do not always coincide with bus schedules to get youth to or from the programs. Meeting the needs of the youth where they are at emotionally and physically is an important component of her work.  Having an organization that listens to their needs and adapts to the moment is important.  Denise also reported that you can have every program in place but motivating the youth to participate is her greatest challenge</w:t>
      </w:r>
      <w:r w:rsidR="002C4CFA">
        <w:rPr>
          <w:rFonts w:asciiTheme="minorHAnsi" w:hAnsiTheme="minorHAnsi"/>
        </w:rPr>
        <w:t>.  Her role has now expanded to include children’s programming as well.</w:t>
      </w:r>
    </w:p>
    <w:p w:rsidR="00955E94" w:rsidRDefault="00955E94" w:rsidP="00955E94">
      <w:pPr>
        <w:numPr>
          <w:ilvl w:val="0"/>
          <w:numId w:val="1"/>
        </w:numPr>
        <w:tabs>
          <w:tab w:val="left" w:pos="5311"/>
        </w:tabs>
        <w:spacing w:before="120" w:after="0" w:line="240" w:lineRule="auto"/>
        <w:ind w:right="474"/>
        <w:rPr>
          <w:rFonts w:asciiTheme="minorHAnsi" w:hAnsiTheme="minorHAnsi"/>
          <w:b/>
        </w:rPr>
      </w:pPr>
      <w:r w:rsidRPr="000B0AED">
        <w:rPr>
          <w:rFonts w:asciiTheme="minorHAnsi" w:hAnsiTheme="minorHAnsi"/>
          <w:b/>
        </w:rPr>
        <w:t xml:space="preserve">Delegation:  </w:t>
      </w:r>
      <w:r w:rsidR="009244D9">
        <w:rPr>
          <w:rFonts w:asciiTheme="minorHAnsi" w:hAnsiTheme="minorHAnsi"/>
        </w:rPr>
        <w:t>N</w:t>
      </w:r>
      <w:r w:rsidR="009244D9" w:rsidRPr="009244D9">
        <w:rPr>
          <w:rFonts w:asciiTheme="minorHAnsi" w:hAnsiTheme="minorHAnsi"/>
        </w:rPr>
        <w:t>o delegation due to small group presentations</w:t>
      </w:r>
    </w:p>
    <w:p w:rsidR="009244D9" w:rsidRPr="009244D9" w:rsidRDefault="00955E94" w:rsidP="009244D9">
      <w:pPr>
        <w:numPr>
          <w:ilvl w:val="0"/>
          <w:numId w:val="1"/>
        </w:numPr>
        <w:tabs>
          <w:tab w:val="left" w:pos="5311"/>
        </w:tabs>
        <w:spacing w:before="120" w:after="0" w:line="240" w:lineRule="auto"/>
        <w:ind w:right="474"/>
      </w:pPr>
      <w:r w:rsidRPr="00955E94">
        <w:rPr>
          <w:rFonts w:asciiTheme="minorHAnsi" w:hAnsiTheme="minorHAnsi"/>
          <w:b/>
        </w:rPr>
        <w:t xml:space="preserve"> Spotlight Speaker: </w:t>
      </w:r>
      <w:r w:rsidR="009244D9">
        <w:rPr>
          <w:rFonts w:asciiTheme="minorHAnsi" w:hAnsiTheme="minorHAnsi"/>
        </w:rPr>
        <w:t>N</w:t>
      </w:r>
      <w:r w:rsidR="009244D9" w:rsidRPr="009244D9">
        <w:rPr>
          <w:rFonts w:asciiTheme="minorHAnsi" w:hAnsiTheme="minorHAnsi"/>
        </w:rPr>
        <w:t>o delegation due to small group presentations</w:t>
      </w:r>
    </w:p>
    <w:p w:rsidR="009244D9" w:rsidRPr="009244D9" w:rsidRDefault="00955E94" w:rsidP="009244D9">
      <w:pPr>
        <w:numPr>
          <w:ilvl w:val="0"/>
          <w:numId w:val="1"/>
        </w:numPr>
        <w:tabs>
          <w:tab w:val="left" w:pos="5311"/>
        </w:tabs>
        <w:spacing w:before="120" w:after="0" w:line="240" w:lineRule="auto"/>
        <w:ind w:right="474"/>
      </w:pPr>
      <w:r w:rsidRPr="009244D9">
        <w:rPr>
          <w:rFonts w:asciiTheme="minorHAnsi" w:hAnsiTheme="minorHAnsi"/>
          <w:b/>
        </w:rPr>
        <w:t>Minutes of February 12</w:t>
      </w:r>
      <w:r w:rsidR="009244D9">
        <w:rPr>
          <w:rFonts w:asciiTheme="minorHAnsi" w:hAnsiTheme="minorHAnsi"/>
          <w:b/>
        </w:rPr>
        <w:t xml:space="preserve">, 2014 – </w:t>
      </w:r>
      <w:r w:rsidR="009244D9" w:rsidRPr="009244D9">
        <w:rPr>
          <w:rFonts w:asciiTheme="minorHAnsi" w:hAnsiTheme="minorHAnsi"/>
        </w:rPr>
        <w:t>data for physical literacy amended</w:t>
      </w:r>
      <w:r w:rsidR="009244D9">
        <w:rPr>
          <w:rFonts w:asciiTheme="minorHAnsi" w:hAnsiTheme="minorHAnsi"/>
          <w:b/>
        </w:rPr>
        <w:t xml:space="preserve"> </w:t>
      </w:r>
      <w:r w:rsidR="009244D9" w:rsidRPr="009244D9">
        <w:rPr>
          <w:rFonts w:asciiTheme="minorHAnsi" w:hAnsiTheme="minorHAnsi"/>
        </w:rPr>
        <w:t>to 200</w:t>
      </w:r>
      <w:r w:rsidR="009244D9">
        <w:rPr>
          <w:rFonts w:asciiTheme="minorHAnsi" w:hAnsiTheme="minorHAnsi"/>
        </w:rPr>
        <w:t xml:space="preserve"> calories</w:t>
      </w:r>
      <w:r w:rsidR="009244D9">
        <w:rPr>
          <w:rFonts w:asciiTheme="minorHAnsi" w:hAnsiTheme="minorHAnsi"/>
          <w:b/>
        </w:rPr>
        <w:tab/>
      </w:r>
      <w:r w:rsidRPr="009244D9">
        <w:rPr>
          <w:rFonts w:asciiTheme="minorHAnsi" w:hAnsiTheme="minorHAnsi"/>
          <w:b/>
        </w:rPr>
        <w:t>Approved</w:t>
      </w:r>
    </w:p>
    <w:p w:rsidR="009244D9" w:rsidRPr="009244D9" w:rsidRDefault="00955E94" w:rsidP="009244D9">
      <w:pPr>
        <w:numPr>
          <w:ilvl w:val="0"/>
          <w:numId w:val="1"/>
        </w:numPr>
        <w:tabs>
          <w:tab w:val="left" w:pos="5311"/>
        </w:tabs>
        <w:spacing w:before="120" w:after="0" w:line="240" w:lineRule="auto"/>
        <w:ind w:right="474"/>
      </w:pPr>
      <w:r w:rsidRPr="009244D9">
        <w:rPr>
          <w:rFonts w:asciiTheme="minorHAnsi" w:hAnsiTheme="minorHAnsi"/>
          <w:b/>
        </w:rPr>
        <w:t>Correspondence</w:t>
      </w:r>
      <w:r w:rsidRPr="009244D9">
        <w:rPr>
          <w:rFonts w:asciiTheme="minorHAnsi" w:hAnsiTheme="minorHAnsi"/>
        </w:rPr>
        <w:t xml:space="preserve">: </w:t>
      </w:r>
    </w:p>
    <w:p w:rsidR="00955E94" w:rsidRPr="009244D9" w:rsidRDefault="00955E94" w:rsidP="009244D9">
      <w:pPr>
        <w:numPr>
          <w:ilvl w:val="0"/>
          <w:numId w:val="1"/>
        </w:numPr>
        <w:tabs>
          <w:tab w:val="left" w:pos="5311"/>
        </w:tabs>
        <w:spacing w:before="120" w:after="0" w:line="240" w:lineRule="auto"/>
        <w:ind w:right="474"/>
      </w:pPr>
      <w:r w:rsidRPr="009244D9">
        <w:rPr>
          <w:rFonts w:asciiTheme="minorHAnsi" w:hAnsiTheme="minorHAnsi"/>
          <w:b/>
        </w:rPr>
        <w:t xml:space="preserve">Business arising from minutes </w:t>
      </w:r>
      <w:r w:rsidRPr="009244D9">
        <w:rPr>
          <w:rFonts w:asciiTheme="minorHAnsi" w:hAnsiTheme="minorHAnsi"/>
        </w:rPr>
        <w:t>–</w:t>
      </w:r>
      <w:r w:rsidR="002C4CFA" w:rsidRPr="009244D9">
        <w:rPr>
          <w:rFonts w:asciiTheme="minorHAnsi" w:hAnsiTheme="minorHAnsi"/>
        </w:rPr>
        <w:t xml:space="preserve"> </w:t>
      </w:r>
    </w:p>
    <w:p w:rsidR="00955E94" w:rsidRDefault="00955E94" w:rsidP="00955E94">
      <w:pPr>
        <w:numPr>
          <w:ilvl w:val="1"/>
          <w:numId w:val="2"/>
        </w:numPr>
        <w:tabs>
          <w:tab w:val="left" w:pos="5311"/>
        </w:tabs>
        <w:spacing w:before="120" w:after="0" w:line="240" w:lineRule="auto"/>
        <w:ind w:right="474"/>
        <w:rPr>
          <w:rFonts w:asciiTheme="minorHAnsi" w:hAnsiTheme="minorHAnsi"/>
        </w:rPr>
      </w:pPr>
      <w:r>
        <w:rPr>
          <w:rFonts w:asciiTheme="minorHAnsi" w:hAnsiTheme="minorHAnsi"/>
        </w:rPr>
        <w:t>None</w:t>
      </w:r>
    </w:p>
    <w:p w:rsidR="002C4CFA" w:rsidRPr="002C4CFA" w:rsidRDefault="00955E94" w:rsidP="002C4CFA">
      <w:pPr>
        <w:pStyle w:val="ListParagraph"/>
        <w:numPr>
          <w:ilvl w:val="0"/>
          <w:numId w:val="1"/>
        </w:numPr>
        <w:tabs>
          <w:tab w:val="left" w:pos="5311"/>
        </w:tabs>
        <w:spacing w:before="120" w:after="0" w:line="240" w:lineRule="auto"/>
        <w:ind w:right="474"/>
        <w:rPr>
          <w:rFonts w:asciiTheme="minorHAnsi" w:hAnsiTheme="minorHAnsi"/>
        </w:rPr>
      </w:pPr>
      <w:r w:rsidRPr="000B0AED">
        <w:rPr>
          <w:rFonts w:asciiTheme="minorHAnsi" w:hAnsiTheme="minorHAnsi"/>
          <w:b/>
        </w:rPr>
        <w:t>CCHN Committee Reports:</w:t>
      </w:r>
    </w:p>
    <w:p w:rsidR="002C4CFA" w:rsidRPr="002C4CFA" w:rsidRDefault="00955E94" w:rsidP="002C4CFA">
      <w:pPr>
        <w:pStyle w:val="ListParagraph"/>
        <w:numPr>
          <w:ilvl w:val="1"/>
          <w:numId w:val="1"/>
        </w:numPr>
        <w:tabs>
          <w:tab w:val="left" w:pos="5311"/>
        </w:tabs>
        <w:spacing w:before="120" w:after="0" w:line="240" w:lineRule="auto"/>
        <w:ind w:right="474"/>
        <w:rPr>
          <w:rFonts w:asciiTheme="minorHAnsi" w:hAnsiTheme="minorHAnsi"/>
        </w:rPr>
      </w:pPr>
      <w:r w:rsidRPr="002C4CFA">
        <w:rPr>
          <w:rFonts w:asciiTheme="minorHAnsi" w:hAnsiTheme="minorHAnsi"/>
          <w:b/>
        </w:rPr>
        <w:t xml:space="preserve">Admin Committee- </w:t>
      </w:r>
      <w:r w:rsidR="009244D9" w:rsidRPr="009244D9">
        <w:rPr>
          <w:rFonts w:asciiTheme="minorHAnsi" w:hAnsiTheme="minorHAnsi"/>
        </w:rPr>
        <w:t>April 16 Admin Committee postponed- new date will be circulated</w:t>
      </w:r>
    </w:p>
    <w:p w:rsidR="00955E94" w:rsidRDefault="002C4CFA" w:rsidP="002C4CFA">
      <w:pPr>
        <w:pStyle w:val="ListParagraph"/>
        <w:tabs>
          <w:tab w:val="left" w:pos="851"/>
        </w:tabs>
        <w:spacing w:after="0" w:line="240" w:lineRule="auto"/>
        <w:ind w:right="474"/>
        <w:rPr>
          <w:rFonts w:asciiTheme="minorHAnsi" w:hAnsiTheme="minorHAnsi"/>
          <w:b/>
        </w:rPr>
      </w:pPr>
      <w:r>
        <w:rPr>
          <w:rFonts w:asciiTheme="minorHAnsi" w:hAnsiTheme="minorHAnsi"/>
          <w:b/>
        </w:rPr>
        <w:tab/>
      </w:r>
      <w:r>
        <w:rPr>
          <w:rFonts w:asciiTheme="minorHAnsi" w:hAnsiTheme="minorHAnsi"/>
          <w:b/>
        </w:rPr>
        <w:tab/>
      </w:r>
      <w:r w:rsidR="00955E94" w:rsidRPr="002C4CFA">
        <w:rPr>
          <w:rFonts w:asciiTheme="minorHAnsi" w:hAnsiTheme="minorHAnsi"/>
          <w:b/>
        </w:rPr>
        <w:t>Budget</w:t>
      </w:r>
      <w:r w:rsidRPr="002C4CFA">
        <w:rPr>
          <w:rFonts w:asciiTheme="minorHAnsi" w:hAnsiTheme="minorHAnsi"/>
          <w:b/>
        </w:rPr>
        <w:t>- March</w:t>
      </w:r>
      <w:r>
        <w:rPr>
          <w:rFonts w:asciiTheme="minorHAnsi" w:hAnsiTheme="minorHAnsi"/>
          <w:b/>
        </w:rPr>
        <w:t xml:space="preserve"> Financial Report</w:t>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sidR="009244D9">
        <w:rPr>
          <w:rFonts w:asciiTheme="minorHAnsi" w:hAnsiTheme="minorHAnsi"/>
          <w:b/>
        </w:rPr>
        <w:tab/>
      </w:r>
      <w:r>
        <w:rPr>
          <w:rFonts w:asciiTheme="minorHAnsi" w:hAnsiTheme="minorHAnsi"/>
          <w:b/>
        </w:rPr>
        <w:t>Approved</w:t>
      </w:r>
    </w:p>
    <w:p w:rsidR="009244D9" w:rsidRPr="002C4CFA" w:rsidRDefault="009244D9" w:rsidP="002C4CFA">
      <w:pPr>
        <w:pStyle w:val="ListParagraph"/>
        <w:tabs>
          <w:tab w:val="left" w:pos="851"/>
        </w:tabs>
        <w:spacing w:after="0" w:line="240" w:lineRule="auto"/>
        <w:ind w:right="474"/>
        <w:rPr>
          <w:rFonts w:asciiTheme="minorHAnsi" w:hAnsiTheme="minorHAnsi"/>
          <w:b/>
        </w:rPr>
      </w:pPr>
    </w:p>
    <w:p w:rsidR="00955E94" w:rsidRPr="004300EB" w:rsidRDefault="00955E94" w:rsidP="00955E94">
      <w:pPr>
        <w:pStyle w:val="ListParagraph"/>
        <w:numPr>
          <w:ilvl w:val="0"/>
          <w:numId w:val="1"/>
        </w:numPr>
        <w:tabs>
          <w:tab w:val="left" w:pos="5311"/>
        </w:tabs>
        <w:spacing w:after="0" w:line="240" w:lineRule="auto"/>
        <w:ind w:right="474"/>
        <w:rPr>
          <w:rFonts w:asciiTheme="minorHAnsi" w:hAnsiTheme="minorHAnsi"/>
          <w:b/>
        </w:rPr>
      </w:pPr>
      <w:r w:rsidRPr="002C4CFA">
        <w:rPr>
          <w:rFonts w:asciiTheme="minorHAnsi" w:hAnsiTheme="minorHAnsi"/>
          <w:b/>
        </w:rPr>
        <w:t xml:space="preserve">Business Arising from Admin Committee- </w:t>
      </w:r>
    </w:p>
    <w:p w:rsidR="009244D9" w:rsidRPr="009244D9" w:rsidRDefault="002C4CFA" w:rsidP="009244D9">
      <w:pPr>
        <w:pStyle w:val="ListParagraph"/>
        <w:numPr>
          <w:ilvl w:val="1"/>
          <w:numId w:val="1"/>
        </w:numPr>
        <w:tabs>
          <w:tab w:val="left" w:pos="5311"/>
        </w:tabs>
        <w:spacing w:after="0" w:line="240" w:lineRule="auto"/>
        <w:ind w:right="474"/>
        <w:rPr>
          <w:rFonts w:asciiTheme="minorHAnsi" w:hAnsiTheme="minorHAnsi"/>
          <w:b/>
        </w:rPr>
      </w:pPr>
      <w:proofErr w:type="spellStart"/>
      <w:r>
        <w:rPr>
          <w:rFonts w:asciiTheme="minorHAnsi" w:hAnsiTheme="minorHAnsi"/>
          <w:b/>
        </w:rPr>
        <w:lastRenderedPageBreak/>
        <w:t>Baragar</w:t>
      </w:r>
      <w:proofErr w:type="spellEnd"/>
      <w:r>
        <w:rPr>
          <w:rFonts w:asciiTheme="minorHAnsi" w:hAnsiTheme="minorHAnsi"/>
          <w:b/>
        </w:rPr>
        <w:t xml:space="preserve"> Software-</w:t>
      </w:r>
      <w:r>
        <w:rPr>
          <w:rFonts w:asciiTheme="minorHAnsi" w:hAnsiTheme="minorHAnsi"/>
        </w:rPr>
        <w:t xml:space="preserve"> Members of OCCHN and the Admin Committee Reviewed a presentation by Jason </w:t>
      </w:r>
      <w:proofErr w:type="spellStart"/>
      <w:r>
        <w:rPr>
          <w:rFonts w:asciiTheme="minorHAnsi" w:hAnsiTheme="minorHAnsi"/>
        </w:rPr>
        <w:t>Sandquist</w:t>
      </w:r>
      <w:proofErr w:type="spellEnd"/>
      <w:r>
        <w:rPr>
          <w:rFonts w:asciiTheme="minorHAnsi" w:hAnsiTheme="minorHAnsi"/>
        </w:rPr>
        <w:t xml:space="preserve"> at School District 79 in regards to data collecting software that takes the School District, Census and National Household Survey data and overlays it in catchment areas and maps it.  The software provides a great visual tool and the ability to look at different neighbourhoods from many perspectives.  A letter has been sent to </w:t>
      </w:r>
      <w:proofErr w:type="spellStart"/>
      <w:r>
        <w:rPr>
          <w:rFonts w:asciiTheme="minorHAnsi" w:hAnsiTheme="minorHAnsi"/>
        </w:rPr>
        <w:t>Baragar</w:t>
      </w:r>
      <w:proofErr w:type="spellEnd"/>
      <w:r>
        <w:rPr>
          <w:rFonts w:asciiTheme="minorHAnsi" w:hAnsiTheme="minorHAnsi"/>
        </w:rPr>
        <w:t xml:space="preserve"> requesting more information so we can determine if it might be a useful tool for OCCHN to partner with SD79 or others in the community who would benefit from this resource.  More information will come back to the OCCHN as it comes available.</w:t>
      </w:r>
    </w:p>
    <w:p w:rsidR="002C4CFA" w:rsidRDefault="002C4CFA" w:rsidP="002C4CFA">
      <w:pPr>
        <w:pStyle w:val="ListParagraph"/>
        <w:tabs>
          <w:tab w:val="left" w:pos="5311"/>
        </w:tabs>
        <w:spacing w:after="0" w:line="240" w:lineRule="auto"/>
        <w:ind w:left="1437" w:right="474"/>
        <w:rPr>
          <w:rFonts w:asciiTheme="minorHAnsi" w:hAnsiTheme="minorHAnsi"/>
          <w:b/>
        </w:rPr>
      </w:pPr>
    </w:p>
    <w:p w:rsidR="00955E94" w:rsidRDefault="00955E94" w:rsidP="00955E94">
      <w:pPr>
        <w:pStyle w:val="ListParagraph"/>
        <w:numPr>
          <w:ilvl w:val="1"/>
          <w:numId w:val="1"/>
        </w:numPr>
        <w:tabs>
          <w:tab w:val="left" w:pos="5311"/>
        </w:tabs>
        <w:spacing w:after="0" w:line="240" w:lineRule="auto"/>
        <w:ind w:right="474"/>
        <w:rPr>
          <w:rFonts w:asciiTheme="minorHAnsi" w:hAnsiTheme="minorHAnsi"/>
          <w:b/>
        </w:rPr>
      </w:pPr>
      <w:r w:rsidRPr="00C12F60">
        <w:rPr>
          <w:rFonts w:asciiTheme="minorHAnsi" w:hAnsiTheme="minorHAnsi"/>
          <w:b/>
        </w:rPr>
        <w:t xml:space="preserve">Granting: </w:t>
      </w:r>
      <w:r w:rsidRPr="000B0AED">
        <w:rPr>
          <w:rFonts w:asciiTheme="minorHAnsi" w:hAnsiTheme="minorHAnsi"/>
        </w:rPr>
        <w:t>no report</w:t>
      </w:r>
    </w:p>
    <w:p w:rsidR="00955E94" w:rsidRPr="00C12F60" w:rsidRDefault="00955E94" w:rsidP="00955E94">
      <w:pPr>
        <w:pStyle w:val="ListParagraph"/>
        <w:numPr>
          <w:ilvl w:val="1"/>
          <w:numId w:val="1"/>
        </w:numPr>
        <w:tabs>
          <w:tab w:val="left" w:pos="5311"/>
        </w:tabs>
        <w:spacing w:after="0" w:line="240" w:lineRule="auto"/>
        <w:ind w:right="474"/>
        <w:rPr>
          <w:rFonts w:asciiTheme="minorHAnsi" w:hAnsiTheme="minorHAnsi"/>
          <w:b/>
        </w:rPr>
      </w:pPr>
      <w:r w:rsidRPr="00C12F60">
        <w:rPr>
          <w:rFonts w:asciiTheme="minorHAnsi" w:hAnsiTheme="minorHAnsi"/>
          <w:b/>
        </w:rPr>
        <w:t xml:space="preserve">Membership: </w:t>
      </w:r>
      <w:r>
        <w:rPr>
          <w:rFonts w:asciiTheme="minorHAnsi" w:hAnsiTheme="minorHAnsi"/>
        </w:rPr>
        <w:t xml:space="preserve">Welcome </w:t>
      </w:r>
      <w:r w:rsidR="002C4CFA">
        <w:rPr>
          <w:rFonts w:asciiTheme="minorHAnsi" w:hAnsiTheme="minorHAnsi"/>
        </w:rPr>
        <w:t>to Victor Nowoselski from Cowichan Tribes Mental Health</w:t>
      </w:r>
    </w:p>
    <w:p w:rsidR="00955E94" w:rsidRPr="00EC1C06" w:rsidRDefault="00955E94" w:rsidP="00955E94">
      <w:pPr>
        <w:tabs>
          <w:tab w:val="left" w:pos="5311"/>
        </w:tabs>
        <w:spacing w:after="0" w:line="240" w:lineRule="auto"/>
        <w:ind w:left="1298" w:right="474"/>
        <w:rPr>
          <w:rFonts w:asciiTheme="minorHAnsi" w:hAnsiTheme="minorHAnsi"/>
          <w:i/>
        </w:rPr>
      </w:pPr>
    </w:p>
    <w:p w:rsidR="00955E94" w:rsidRPr="00C12F60" w:rsidRDefault="00955E94" w:rsidP="00955E94">
      <w:pPr>
        <w:pStyle w:val="ListParagraph"/>
        <w:numPr>
          <w:ilvl w:val="0"/>
          <w:numId w:val="1"/>
        </w:numPr>
      </w:pPr>
      <w:r w:rsidRPr="00C12F60">
        <w:rPr>
          <w:rFonts w:asciiTheme="minorHAnsi" w:hAnsiTheme="minorHAnsi"/>
          <w:b/>
        </w:rPr>
        <w:t>Asset Mapping / Data Collection-</w:t>
      </w:r>
      <w:r>
        <w:rPr>
          <w:rFonts w:asciiTheme="minorHAnsi" w:hAnsiTheme="minorHAnsi"/>
          <w:b/>
        </w:rPr>
        <w:t xml:space="preserve"> </w:t>
      </w:r>
      <w:r w:rsidRPr="000B0AED">
        <w:rPr>
          <w:rFonts w:asciiTheme="minorHAnsi" w:hAnsiTheme="minorHAnsi"/>
        </w:rPr>
        <w:t>no report</w:t>
      </w:r>
    </w:p>
    <w:p w:rsidR="00955E94" w:rsidRPr="00C12F60" w:rsidRDefault="00955E94" w:rsidP="00955E94">
      <w:pPr>
        <w:pStyle w:val="ListParagraph"/>
        <w:numPr>
          <w:ilvl w:val="0"/>
          <w:numId w:val="1"/>
        </w:numPr>
      </w:pPr>
      <w:r w:rsidRPr="00C12F60">
        <w:rPr>
          <w:rFonts w:asciiTheme="minorHAnsi" w:hAnsiTheme="minorHAnsi"/>
          <w:b/>
        </w:rPr>
        <w:t xml:space="preserve">Communications: </w:t>
      </w:r>
      <w:r w:rsidRPr="00C12F60">
        <w:rPr>
          <w:rFonts w:asciiTheme="minorHAnsi" w:hAnsiTheme="minorHAnsi"/>
        </w:rPr>
        <w:t>No report</w:t>
      </w:r>
    </w:p>
    <w:p w:rsidR="00955E94" w:rsidRPr="00C12F60" w:rsidRDefault="00955E94" w:rsidP="009244D9">
      <w:pPr>
        <w:pStyle w:val="ListParagraph"/>
        <w:numPr>
          <w:ilvl w:val="0"/>
          <w:numId w:val="1"/>
        </w:numPr>
      </w:pPr>
      <w:r w:rsidRPr="00C12F60">
        <w:rPr>
          <w:rFonts w:asciiTheme="minorHAnsi" w:hAnsiTheme="minorHAnsi"/>
          <w:b/>
        </w:rPr>
        <w:t>Website</w:t>
      </w:r>
      <w:r w:rsidRPr="00C12F60">
        <w:rPr>
          <w:rFonts w:asciiTheme="minorHAnsi" w:hAnsiTheme="minorHAnsi"/>
        </w:rPr>
        <w:t>-</w:t>
      </w:r>
      <w:r>
        <w:rPr>
          <w:rFonts w:asciiTheme="minorHAnsi" w:hAnsiTheme="minorHAnsi"/>
        </w:rPr>
        <w:t xml:space="preserve"> </w:t>
      </w:r>
    </w:p>
    <w:p w:rsidR="00955E94" w:rsidRPr="007C055B" w:rsidRDefault="00955E94" w:rsidP="00955E94">
      <w:pPr>
        <w:pStyle w:val="PlainText"/>
        <w:numPr>
          <w:ilvl w:val="0"/>
          <w:numId w:val="1"/>
        </w:numPr>
        <w:rPr>
          <w:rFonts w:asciiTheme="minorHAnsi" w:hAnsiTheme="minorHAnsi"/>
          <w:b/>
        </w:rPr>
      </w:pPr>
      <w:r w:rsidRPr="00AC6BCD">
        <w:rPr>
          <w:rFonts w:asciiTheme="minorHAnsi" w:hAnsiTheme="minorHAnsi"/>
          <w:b/>
        </w:rPr>
        <w:t>OCCHN Liaisons</w:t>
      </w:r>
    </w:p>
    <w:p w:rsidR="00955E94" w:rsidRPr="004E5CA5" w:rsidRDefault="00955E94" w:rsidP="00955E94">
      <w:pPr>
        <w:pStyle w:val="PlainText"/>
        <w:numPr>
          <w:ilvl w:val="1"/>
          <w:numId w:val="1"/>
        </w:numPr>
        <w:rPr>
          <w:rFonts w:asciiTheme="minorHAnsi" w:hAnsiTheme="minorHAnsi"/>
          <w:b/>
        </w:rPr>
      </w:pPr>
      <w:r w:rsidRPr="00AC6BCD">
        <w:rPr>
          <w:rFonts w:asciiTheme="minorHAnsi" w:hAnsiTheme="minorHAnsi"/>
          <w:b/>
        </w:rPr>
        <w:t>Collaborative Services Committee</w:t>
      </w:r>
      <w:r w:rsidRPr="00AC6BCD">
        <w:rPr>
          <w:rFonts w:asciiTheme="minorHAnsi" w:hAnsiTheme="minorHAnsi"/>
        </w:rPr>
        <w:t xml:space="preserve"> – </w:t>
      </w:r>
      <w:r w:rsidR="00E85412">
        <w:rPr>
          <w:rFonts w:asciiTheme="minorHAnsi" w:hAnsiTheme="minorHAnsi"/>
        </w:rPr>
        <w:t>report to follow</w:t>
      </w:r>
    </w:p>
    <w:p w:rsidR="00955E94" w:rsidRDefault="00955E94" w:rsidP="009244D9">
      <w:pPr>
        <w:pStyle w:val="PlainText"/>
        <w:numPr>
          <w:ilvl w:val="1"/>
          <w:numId w:val="1"/>
        </w:numPr>
        <w:rPr>
          <w:rFonts w:asciiTheme="minorHAnsi" w:hAnsiTheme="minorHAnsi"/>
          <w:b/>
        </w:rPr>
      </w:pPr>
      <w:r w:rsidRPr="009244D9">
        <w:rPr>
          <w:rFonts w:asciiTheme="minorHAnsi" w:hAnsiTheme="minorHAnsi"/>
          <w:b/>
        </w:rPr>
        <w:t xml:space="preserve">Attachment and Integration Committee- </w:t>
      </w:r>
      <w:r w:rsidR="00E85412">
        <w:rPr>
          <w:rFonts w:asciiTheme="minorHAnsi" w:hAnsiTheme="minorHAnsi"/>
        </w:rPr>
        <w:t>Representatives from the attachment and integration committee will be travelling to Calgary for Collective Impact Training.  The team will bring the knowledge and leadership back to the community to help tackle some of our most complex health and social issues including mental health.  Members include: Melie De Champlain, Cindy Lise, Jennifer Jones, Valorie Nicol, Kathy Easton and Kathleen Sheppard.</w:t>
      </w:r>
    </w:p>
    <w:p w:rsidR="00951F9B" w:rsidRPr="00AC6BCD" w:rsidRDefault="00951F9B" w:rsidP="00951F9B">
      <w:pPr>
        <w:pStyle w:val="PlainText"/>
        <w:ind w:left="1437"/>
        <w:rPr>
          <w:rFonts w:asciiTheme="minorHAnsi" w:hAnsiTheme="minorHAnsi"/>
          <w:b/>
        </w:rPr>
      </w:pPr>
    </w:p>
    <w:p w:rsidR="00955E94" w:rsidRPr="00F61958" w:rsidRDefault="00955E94" w:rsidP="00955E94">
      <w:pPr>
        <w:pStyle w:val="ListParagraph"/>
        <w:numPr>
          <w:ilvl w:val="0"/>
          <w:numId w:val="1"/>
        </w:numPr>
        <w:tabs>
          <w:tab w:val="left" w:pos="2268"/>
        </w:tabs>
        <w:spacing w:after="0" w:line="240" w:lineRule="auto"/>
        <w:ind w:right="474"/>
        <w:rPr>
          <w:rFonts w:asciiTheme="minorHAnsi" w:hAnsiTheme="minorHAnsi"/>
          <w:b/>
        </w:rPr>
      </w:pPr>
      <w:r w:rsidRPr="00C16C5F">
        <w:rPr>
          <w:rFonts w:asciiTheme="minorHAnsi" w:hAnsiTheme="minorHAnsi"/>
          <w:b/>
        </w:rPr>
        <w:t>New Business:</w:t>
      </w:r>
    </w:p>
    <w:p w:rsidR="00951F9B" w:rsidRDefault="009244D9" w:rsidP="00951F9B">
      <w:pPr>
        <w:pStyle w:val="ListParagraph"/>
        <w:numPr>
          <w:ilvl w:val="1"/>
          <w:numId w:val="1"/>
        </w:numPr>
        <w:tabs>
          <w:tab w:val="left" w:pos="5311"/>
        </w:tabs>
        <w:spacing w:after="0" w:line="240" w:lineRule="auto"/>
        <w:ind w:right="474"/>
        <w:rPr>
          <w:rFonts w:asciiTheme="minorHAnsi" w:hAnsiTheme="minorHAnsi"/>
          <w:b/>
        </w:rPr>
      </w:pPr>
      <w:r>
        <w:rPr>
          <w:rFonts w:asciiTheme="minorHAnsi" w:hAnsiTheme="minorHAnsi"/>
          <w:b/>
        </w:rPr>
        <w:t xml:space="preserve">Cowichan District Hospital Site Selection- </w:t>
      </w:r>
      <w:r>
        <w:rPr>
          <w:rFonts w:asciiTheme="minorHAnsi" w:hAnsiTheme="minorHAnsi"/>
        </w:rPr>
        <w:t>There has been no announcement in regards to the site selection for the future hospital.  The negotiations are still in progress.</w:t>
      </w:r>
      <w:r w:rsidR="00951F9B" w:rsidRPr="00951F9B">
        <w:rPr>
          <w:rFonts w:asciiTheme="minorHAnsi" w:hAnsiTheme="minorHAnsi"/>
          <w:b/>
        </w:rPr>
        <w:t xml:space="preserve"> </w:t>
      </w:r>
    </w:p>
    <w:p w:rsidR="00951F9B" w:rsidRDefault="00951F9B" w:rsidP="00951F9B">
      <w:pPr>
        <w:pStyle w:val="ListParagraph"/>
        <w:tabs>
          <w:tab w:val="left" w:pos="5311"/>
        </w:tabs>
        <w:spacing w:after="0" w:line="240" w:lineRule="auto"/>
        <w:ind w:left="1437" w:right="474"/>
        <w:rPr>
          <w:rFonts w:asciiTheme="minorHAnsi" w:hAnsiTheme="minorHAnsi"/>
          <w:b/>
        </w:rPr>
      </w:pPr>
    </w:p>
    <w:p w:rsidR="00951F9B" w:rsidRPr="00951F9B" w:rsidRDefault="00951F9B" w:rsidP="00951F9B">
      <w:pPr>
        <w:pStyle w:val="ListParagraph"/>
        <w:numPr>
          <w:ilvl w:val="1"/>
          <w:numId w:val="1"/>
        </w:numPr>
        <w:tabs>
          <w:tab w:val="left" w:pos="5311"/>
        </w:tabs>
        <w:spacing w:after="0" w:line="240" w:lineRule="auto"/>
        <w:ind w:right="474"/>
        <w:rPr>
          <w:rFonts w:asciiTheme="minorHAnsi" w:hAnsiTheme="minorHAnsi"/>
          <w:b/>
        </w:rPr>
      </w:pPr>
      <w:r>
        <w:rPr>
          <w:rFonts w:asciiTheme="minorHAnsi" w:hAnsiTheme="minorHAnsi"/>
          <w:b/>
        </w:rPr>
        <w:t>Innoweave/ BC Healthy Communities Collective Impact Workshops-</w:t>
      </w:r>
      <w:r>
        <w:rPr>
          <w:rFonts w:asciiTheme="minorHAnsi" w:hAnsiTheme="minorHAnsi"/>
        </w:rPr>
        <w:t xml:space="preserve"> May 20 and 21 have been selected for the two Collective Impact workshops.  The May 20 will be an evening session for those who are interested in learning more about how to use collective impact as a tool for community collaboration.  May 21 is a full day session for initiatives that are already working on complex issues within the communities and are ready for further training on how to move forward.  This session has limited space and has a prerequisite session for participation.</w:t>
      </w:r>
    </w:p>
    <w:p w:rsidR="00951F9B" w:rsidRPr="00951F9B" w:rsidRDefault="00951F9B" w:rsidP="00951F9B">
      <w:pPr>
        <w:tabs>
          <w:tab w:val="left" w:pos="5311"/>
        </w:tabs>
        <w:spacing w:after="0" w:line="240" w:lineRule="auto"/>
        <w:ind w:right="474"/>
        <w:rPr>
          <w:rFonts w:asciiTheme="minorHAnsi" w:hAnsiTheme="minorHAnsi"/>
          <w:b/>
        </w:rPr>
      </w:pPr>
    </w:p>
    <w:p w:rsidR="00951F9B" w:rsidRPr="00951F9B" w:rsidRDefault="00951F9B" w:rsidP="00951F9B">
      <w:pPr>
        <w:pStyle w:val="ListParagraph"/>
        <w:numPr>
          <w:ilvl w:val="1"/>
          <w:numId w:val="1"/>
        </w:numPr>
        <w:tabs>
          <w:tab w:val="left" w:pos="5311"/>
        </w:tabs>
        <w:spacing w:after="0" w:line="240" w:lineRule="auto"/>
        <w:ind w:right="474"/>
        <w:rPr>
          <w:rFonts w:asciiTheme="minorHAnsi" w:hAnsiTheme="minorHAnsi"/>
          <w:b/>
        </w:rPr>
      </w:pPr>
      <w:r>
        <w:rPr>
          <w:rFonts w:asciiTheme="minorHAnsi" w:hAnsiTheme="minorHAnsi"/>
          <w:b/>
        </w:rPr>
        <w:t xml:space="preserve">Coroners Recommendations for Sobering and Detox Task Force- </w:t>
      </w:r>
      <w:r>
        <w:rPr>
          <w:rFonts w:asciiTheme="minorHAnsi" w:hAnsiTheme="minorHAnsi"/>
        </w:rPr>
        <w:t>Planning is underway with key stakeholders to prepare for a community session in regards to sobering and detox services in the Cowichan Region.  More information will come as it is available</w:t>
      </w:r>
    </w:p>
    <w:p w:rsidR="00951F9B" w:rsidRPr="00951F9B" w:rsidRDefault="00951F9B" w:rsidP="00951F9B">
      <w:pPr>
        <w:pStyle w:val="ListParagraph"/>
        <w:rPr>
          <w:rFonts w:asciiTheme="minorHAnsi" w:hAnsiTheme="minorHAnsi"/>
          <w:b/>
        </w:rPr>
      </w:pPr>
    </w:p>
    <w:p w:rsidR="00951F9B" w:rsidRDefault="00951F9B" w:rsidP="00951F9B">
      <w:pPr>
        <w:pStyle w:val="ListParagraph"/>
        <w:numPr>
          <w:ilvl w:val="1"/>
          <w:numId w:val="1"/>
        </w:numPr>
        <w:tabs>
          <w:tab w:val="left" w:pos="5311"/>
        </w:tabs>
        <w:spacing w:after="0" w:line="240" w:lineRule="auto"/>
        <w:ind w:right="474"/>
        <w:rPr>
          <w:rFonts w:asciiTheme="minorHAnsi" w:hAnsiTheme="minorHAnsi"/>
          <w:b/>
        </w:rPr>
      </w:pPr>
      <w:r>
        <w:rPr>
          <w:rFonts w:asciiTheme="minorHAnsi" w:hAnsiTheme="minorHAnsi"/>
          <w:b/>
        </w:rPr>
        <w:t>Small Group Presentations: Chronic Illness and Seniors-</w:t>
      </w:r>
    </w:p>
    <w:p w:rsidR="003913E8" w:rsidRPr="003913E8" w:rsidRDefault="003913E8" w:rsidP="003913E8">
      <w:pPr>
        <w:pStyle w:val="ListParagraph"/>
        <w:rPr>
          <w:rFonts w:asciiTheme="minorHAnsi" w:hAnsiTheme="minorHAnsi"/>
          <w:b/>
        </w:rPr>
      </w:pPr>
    </w:p>
    <w:p w:rsidR="003913E8" w:rsidRPr="009244D9" w:rsidRDefault="003913E8" w:rsidP="003913E8">
      <w:pPr>
        <w:pStyle w:val="ListParagraph"/>
        <w:tabs>
          <w:tab w:val="left" w:pos="5311"/>
        </w:tabs>
        <w:spacing w:after="0" w:line="240" w:lineRule="auto"/>
        <w:ind w:left="1437" w:right="474"/>
        <w:rPr>
          <w:rFonts w:asciiTheme="minorHAnsi" w:hAnsiTheme="minorHAnsi"/>
          <w:b/>
        </w:rPr>
      </w:pPr>
    </w:p>
    <w:p w:rsidR="003913E8" w:rsidRPr="003913E8" w:rsidRDefault="00951F9B" w:rsidP="00951F9B">
      <w:pPr>
        <w:tabs>
          <w:tab w:val="left" w:pos="1418"/>
          <w:tab w:val="left" w:pos="5311"/>
        </w:tabs>
        <w:spacing w:after="0" w:line="240" w:lineRule="auto"/>
        <w:ind w:right="474"/>
        <w:rPr>
          <w:rFonts w:asciiTheme="minorHAnsi" w:hAnsiTheme="minorHAnsi"/>
          <w:u w:val="single"/>
        </w:rPr>
      </w:pPr>
      <w:r w:rsidRPr="003913E8">
        <w:rPr>
          <w:rFonts w:asciiTheme="minorHAnsi" w:hAnsiTheme="minorHAnsi"/>
          <w:b/>
          <w:u w:val="single"/>
        </w:rPr>
        <w:t>Chronic Illness</w:t>
      </w:r>
      <w:r w:rsidRPr="003913E8">
        <w:rPr>
          <w:rFonts w:asciiTheme="minorHAnsi" w:hAnsiTheme="minorHAnsi"/>
          <w:u w:val="single"/>
        </w:rPr>
        <w:t>:</w:t>
      </w:r>
    </w:p>
    <w:p w:rsidR="00000000" w:rsidRPr="00951F9B" w:rsidRDefault="003913E8" w:rsidP="003913E8">
      <w:pPr>
        <w:tabs>
          <w:tab w:val="left" w:pos="426"/>
          <w:tab w:val="left" w:pos="5311"/>
        </w:tabs>
        <w:spacing w:after="0" w:line="240" w:lineRule="auto"/>
        <w:ind w:right="474"/>
        <w:rPr>
          <w:rFonts w:asciiTheme="minorHAnsi" w:hAnsiTheme="minorHAnsi"/>
        </w:rPr>
      </w:pPr>
      <w:r>
        <w:rPr>
          <w:rFonts w:asciiTheme="minorHAnsi" w:hAnsiTheme="minorHAnsi"/>
        </w:rPr>
        <w:tab/>
      </w:r>
      <w:r w:rsidR="00951F9B">
        <w:rPr>
          <w:rFonts w:asciiTheme="minorHAnsi" w:hAnsiTheme="minorHAnsi"/>
        </w:rPr>
        <w:t xml:space="preserve"> </w:t>
      </w:r>
      <w:r>
        <w:rPr>
          <w:rFonts w:asciiTheme="minorHAnsi" w:hAnsiTheme="minorHAnsi"/>
        </w:rPr>
        <w:t xml:space="preserve">1. </w:t>
      </w:r>
      <w:r w:rsidR="00F42AE7" w:rsidRPr="00951F9B">
        <w:rPr>
          <w:rFonts w:asciiTheme="minorHAnsi" w:hAnsiTheme="minorHAnsi"/>
          <w:b/>
        </w:rPr>
        <w:t>Immediate Difference</w:t>
      </w:r>
    </w:p>
    <w:p w:rsidR="00000000" w:rsidRPr="00951F9B" w:rsidRDefault="00F42AE7" w:rsidP="003913E8">
      <w:pPr>
        <w:tabs>
          <w:tab w:val="left" w:pos="1418"/>
          <w:tab w:val="left" w:pos="5311"/>
        </w:tabs>
        <w:spacing w:after="0" w:line="240" w:lineRule="auto"/>
        <w:ind w:right="474"/>
        <w:rPr>
          <w:rFonts w:asciiTheme="minorHAnsi" w:hAnsiTheme="minorHAnsi"/>
        </w:rPr>
      </w:pPr>
      <w:r w:rsidRPr="00951F9B">
        <w:rPr>
          <w:rFonts w:asciiTheme="minorHAnsi" w:hAnsiTheme="minorHAnsi"/>
        </w:rPr>
        <w:t xml:space="preserve"> </w:t>
      </w:r>
      <w:r w:rsidRPr="00951F9B">
        <w:rPr>
          <w:rFonts w:asciiTheme="minorHAnsi" w:hAnsiTheme="minorHAnsi"/>
          <w:bCs/>
        </w:rPr>
        <w:t xml:space="preserve">Our Cowichan </w:t>
      </w:r>
      <w:r w:rsidRPr="00951F9B">
        <w:rPr>
          <w:rFonts w:asciiTheme="minorHAnsi" w:hAnsiTheme="minorHAnsi"/>
        </w:rPr>
        <w:t>is a member of the Attachment and Integration working group. This group has 5 areas of focus</w:t>
      </w:r>
    </w:p>
    <w:p w:rsidR="00000000" w:rsidRPr="00951F9B" w:rsidRDefault="00F42AE7" w:rsidP="00951F9B">
      <w:pPr>
        <w:numPr>
          <w:ilvl w:val="1"/>
          <w:numId w:val="9"/>
        </w:numPr>
        <w:tabs>
          <w:tab w:val="clear" w:pos="1440"/>
          <w:tab w:val="left" w:pos="1418"/>
          <w:tab w:val="left" w:pos="5311"/>
        </w:tabs>
        <w:spacing w:after="0" w:line="240" w:lineRule="auto"/>
        <w:ind w:right="474"/>
        <w:rPr>
          <w:rFonts w:asciiTheme="minorHAnsi" w:hAnsiTheme="minorHAnsi"/>
        </w:rPr>
      </w:pPr>
      <w:r w:rsidRPr="00951F9B">
        <w:rPr>
          <w:rFonts w:asciiTheme="minorHAnsi" w:hAnsiTheme="minorHAnsi"/>
        </w:rPr>
        <w:t>Mental Health Substance Use # 1 priority using collective impact framework</w:t>
      </w:r>
    </w:p>
    <w:p w:rsidR="00000000" w:rsidRPr="00951F9B" w:rsidRDefault="00F42AE7" w:rsidP="00951F9B">
      <w:pPr>
        <w:numPr>
          <w:ilvl w:val="1"/>
          <w:numId w:val="9"/>
        </w:numPr>
        <w:tabs>
          <w:tab w:val="clear" w:pos="1440"/>
          <w:tab w:val="left" w:pos="1418"/>
          <w:tab w:val="left" w:pos="5311"/>
        </w:tabs>
        <w:spacing w:after="0" w:line="240" w:lineRule="auto"/>
        <w:ind w:right="474"/>
        <w:rPr>
          <w:rFonts w:asciiTheme="minorHAnsi" w:hAnsiTheme="minorHAnsi"/>
        </w:rPr>
      </w:pPr>
      <w:r w:rsidRPr="00951F9B">
        <w:rPr>
          <w:rFonts w:asciiTheme="minorHAnsi" w:hAnsiTheme="minorHAnsi"/>
        </w:rPr>
        <w:t>Frail Seniors</w:t>
      </w:r>
    </w:p>
    <w:p w:rsidR="00000000" w:rsidRPr="00951F9B" w:rsidRDefault="00F42AE7" w:rsidP="00951F9B">
      <w:pPr>
        <w:numPr>
          <w:ilvl w:val="1"/>
          <w:numId w:val="9"/>
        </w:numPr>
        <w:tabs>
          <w:tab w:val="clear" w:pos="1440"/>
          <w:tab w:val="left" w:pos="1418"/>
          <w:tab w:val="left" w:pos="5311"/>
        </w:tabs>
        <w:spacing w:after="0" w:line="240" w:lineRule="auto"/>
        <w:ind w:right="474"/>
        <w:rPr>
          <w:rFonts w:asciiTheme="minorHAnsi" w:hAnsiTheme="minorHAnsi"/>
        </w:rPr>
      </w:pPr>
      <w:r w:rsidRPr="00951F9B">
        <w:rPr>
          <w:rFonts w:asciiTheme="minorHAnsi" w:hAnsiTheme="minorHAnsi"/>
        </w:rPr>
        <w:t>Complex Chronic Disease</w:t>
      </w:r>
    </w:p>
    <w:p w:rsidR="00000000" w:rsidRPr="00951F9B" w:rsidRDefault="00F42AE7" w:rsidP="00951F9B">
      <w:pPr>
        <w:numPr>
          <w:ilvl w:val="1"/>
          <w:numId w:val="9"/>
        </w:numPr>
        <w:tabs>
          <w:tab w:val="clear" w:pos="1440"/>
          <w:tab w:val="left" w:pos="1418"/>
          <w:tab w:val="left" w:pos="5311"/>
        </w:tabs>
        <w:spacing w:after="0" w:line="240" w:lineRule="auto"/>
        <w:ind w:right="474"/>
        <w:rPr>
          <w:rFonts w:asciiTheme="minorHAnsi" w:hAnsiTheme="minorHAnsi"/>
        </w:rPr>
      </w:pPr>
      <w:r w:rsidRPr="00951F9B">
        <w:rPr>
          <w:rFonts w:asciiTheme="minorHAnsi" w:hAnsiTheme="minorHAnsi"/>
        </w:rPr>
        <w:lastRenderedPageBreak/>
        <w:t>Maternal Health</w:t>
      </w:r>
    </w:p>
    <w:p w:rsidR="00000000" w:rsidRPr="00951F9B" w:rsidRDefault="00F42AE7" w:rsidP="00951F9B">
      <w:pPr>
        <w:numPr>
          <w:ilvl w:val="1"/>
          <w:numId w:val="9"/>
        </w:numPr>
        <w:tabs>
          <w:tab w:val="clear" w:pos="1440"/>
          <w:tab w:val="left" w:pos="1418"/>
          <w:tab w:val="left" w:pos="5311"/>
        </w:tabs>
        <w:spacing w:after="0" w:line="240" w:lineRule="auto"/>
        <w:ind w:right="474"/>
        <w:rPr>
          <w:rFonts w:asciiTheme="minorHAnsi" w:hAnsiTheme="minorHAnsi"/>
        </w:rPr>
      </w:pPr>
      <w:r w:rsidRPr="00951F9B">
        <w:rPr>
          <w:rFonts w:asciiTheme="minorHAnsi" w:hAnsiTheme="minorHAnsi"/>
        </w:rPr>
        <w:t>Child Youth and Family</w:t>
      </w:r>
    </w:p>
    <w:p w:rsidR="00000000" w:rsidRPr="00951F9B" w:rsidRDefault="00F42AE7" w:rsidP="00951F9B">
      <w:pPr>
        <w:numPr>
          <w:ilvl w:val="1"/>
          <w:numId w:val="9"/>
        </w:numPr>
        <w:tabs>
          <w:tab w:val="clear" w:pos="1440"/>
          <w:tab w:val="left" w:pos="1418"/>
          <w:tab w:val="left" w:pos="5311"/>
        </w:tabs>
        <w:spacing w:after="0" w:line="240" w:lineRule="auto"/>
        <w:ind w:right="474"/>
        <w:rPr>
          <w:rFonts w:asciiTheme="minorHAnsi" w:hAnsiTheme="minorHAnsi"/>
        </w:rPr>
      </w:pPr>
      <w:r w:rsidRPr="00951F9B">
        <w:rPr>
          <w:rFonts w:asciiTheme="minorHAnsi" w:hAnsiTheme="minorHAnsi"/>
          <w:bCs/>
        </w:rPr>
        <w:t xml:space="preserve">Our Cowichan </w:t>
      </w:r>
      <w:r w:rsidRPr="00951F9B">
        <w:rPr>
          <w:rFonts w:asciiTheme="minorHAnsi" w:hAnsiTheme="minorHAnsi"/>
        </w:rPr>
        <w:t>is also a member of the Child Youth and Family Mental health and substance use Task force</w:t>
      </w:r>
    </w:p>
    <w:p w:rsidR="00000000" w:rsidRPr="003913E8" w:rsidRDefault="00F42AE7" w:rsidP="00951F9B">
      <w:pPr>
        <w:numPr>
          <w:ilvl w:val="0"/>
          <w:numId w:val="9"/>
        </w:numPr>
        <w:tabs>
          <w:tab w:val="left" w:pos="1418"/>
          <w:tab w:val="left" w:pos="5311"/>
        </w:tabs>
        <w:spacing w:after="0" w:line="240" w:lineRule="auto"/>
        <w:ind w:right="474"/>
        <w:rPr>
          <w:rFonts w:asciiTheme="minorHAnsi" w:hAnsiTheme="minorHAnsi"/>
          <w:b/>
        </w:rPr>
      </w:pPr>
      <w:r w:rsidRPr="003913E8">
        <w:rPr>
          <w:rFonts w:asciiTheme="minorHAnsi" w:hAnsiTheme="minorHAnsi"/>
          <w:b/>
          <w:lang w:val="en-US"/>
        </w:rPr>
        <w:t>Short Term Goals:</w:t>
      </w:r>
    </w:p>
    <w:p w:rsidR="00951F9B" w:rsidRPr="003913E8" w:rsidRDefault="00951F9B" w:rsidP="003913E8">
      <w:pPr>
        <w:pStyle w:val="ListParagraph"/>
        <w:numPr>
          <w:ilvl w:val="0"/>
          <w:numId w:val="14"/>
        </w:numPr>
        <w:tabs>
          <w:tab w:val="left" w:pos="1418"/>
          <w:tab w:val="left" w:pos="5311"/>
        </w:tabs>
        <w:spacing w:after="0" w:line="240" w:lineRule="auto"/>
        <w:ind w:right="474"/>
        <w:rPr>
          <w:rFonts w:asciiTheme="minorHAnsi" w:hAnsiTheme="minorHAnsi"/>
        </w:rPr>
      </w:pPr>
      <w:r w:rsidRPr="003913E8">
        <w:rPr>
          <w:rFonts w:asciiTheme="minorHAnsi" w:hAnsiTheme="minorHAnsi"/>
          <w:lang w:val="en-US"/>
        </w:rPr>
        <w:t>To utilize the Collective Impact Framework as a means to help solve complex social and health issues</w:t>
      </w:r>
    </w:p>
    <w:p w:rsidR="003913E8" w:rsidRPr="003913E8" w:rsidRDefault="003913E8" w:rsidP="003913E8">
      <w:pPr>
        <w:pStyle w:val="ListParagraph"/>
        <w:tabs>
          <w:tab w:val="left" w:pos="1418"/>
          <w:tab w:val="left" w:pos="5311"/>
        </w:tabs>
        <w:spacing w:after="0" w:line="240" w:lineRule="auto"/>
        <w:ind w:right="474"/>
        <w:rPr>
          <w:rFonts w:asciiTheme="minorHAnsi" w:hAnsiTheme="minorHAnsi"/>
        </w:rPr>
      </w:pPr>
    </w:p>
    <w:p w:rsidR="00000000" w:rsidRPr="003913E8" w:rsidRDefault="00F42AE7" w:rsidP="003913E8">
      <w:pPr>
        <w:pStyle w:val="ListParagraph"/>
        <w:numPr>
          <w:ilvl w:val="0"/>
          <w:numId w:val="9"/>
        </w:numPr>
        <w:tabs>
          <w:tab w:val="left" w:pos="1418"/>
          <w:tab w:val="left" w:pos="5311"/>
        </w:tabs>
        <w:spacing w:after="0" w:line="240" w:lineRule="auto"/>
        <w:ind w:right="474"/>
        <w:rPr>
          <w:rFonts w:asciiTheme="minorHAnsi" w:hAnsiTheme="minorHAnsi"/>
          <w:b/>
        </w:rPr>
      </w:pPr>
      <w:r w:rsidRPr="003913E8">
        <w:rPr>
          <w:rFonts w:asciiTheme="minorHAnsi" w:hAnsiTheme="minorHAnsi"/>
          <w:b/>
          <w:lang w:val="en-US"/>
        </w:rPr>
        <w:t>Medium Term Goals:</w:t>
      </w:r>
    </w:p>
    <w:p w:rsidR="003913E8" w:rsidRDefault="00951F9B" w:rsidP="003913E8">
      <w:pPr>
        <w:pStyle w:val="ListParagraph"/>
        <w:numPr>
          <w:ilvl w:val="0"/>
          <w:numId w:val="14"/>
        </w:numPr>
        <w:tabs>
          <w:tab w:val="left" w:pos="1418"/>
          <w:tab w:val="left" w:pos="5311"/>
        </w:tabs>
        <w:spacing w:after="0" w:line="240" w:lineRule="auto"/>
        <w:ind w:right="474"/>
        <w:rPr>
          <w:rFonts w:asciiTheme="minorHAnsi" w:hAnsiTheme="minorHAnsi"/>
          <w:lang w:val="en-US"/>
        </w:rPr>
      </w:pPr>
      <w:r w:rsidRPr="003913E8">
        <w:rPr>
          <w:rFonts w:asciiTheme="minorHAnsi" w:hAnsiTheme="minorHAnsi"/>
          <w:lang w:val="en-US"/>
        </w:rPr>
        <w:t>Based on the learning from the Mental Health Substance Use  working group explore the opportunities to use the same approach with the Collective Impact Framework for Chronic Illness.  This would include health promotion</w:t>
      </w:r>
    </w:p>
    <w:p w:rsidR="003913E8" w:rsidRDefault="003913E8" w:rsidP="003913E8">
      <w:pPr>
        <w:pStyle w:val="ListParagraph"/>
        <w:tabs>
          <w:tab w:val="left" w:pos="1418"/>
          <w:tab w:val="left" w:pos="5311"/>
        </w:tabs>
        <w:spacing w:after="0" w:line="240" w:lineRule="auto"/>
        <w:ind w:right="474"/>
        <w:rPr>
          <w:rFonts w:asciiTheme="minorHAnsi" w:hAnsiTheme="minorHAnsi"/>
          <w:lang w:val="en-US"/>
        </w:rPr>
      </w:pPr>
    </w:p>
    <w:p w:rsidR="00000000" w:rsidRPr="003913E8" w:rsidRDefault="00F42AE7" w:rsidP="003913E8">
      <w:pPr>
        <w:pStyle w:val="ListParagraph"/>
        <w:numPr>
          <w:ilvl w:val="0"/>
          <w:numId w:val="9"/>
        </w:numPr>
        <w:tabs>
          <w:tab w:val="left" w:pos="1418"/>
          <w:tab w:val="left" w:pos="5311"/>
        </w:tabs>
        <w:spacing w:after="0" w:line="240" w:lineRule="auto"/>
        <w:ind w:right="474"/>
        <w:rPr>
          <w:rFonts w:asciiTheme="minorHAnsi" w:hAnsiTheme="minorHAnsi"/>
          <w:lang w:val="en-US"/>
        </w:rPr>
      </w:pPr>
      <w:r w:rsidRPr="003913E8">
        <w:rPr>
          <w:rFonts w:asciiTheme="minorHAnsi" w:hAnsiTheme="minorHAnsi"/>
          <w:b/>
          <w:lang w:val="en-US"/>
        </w:rPr>
        <w:t>Long Term Goals:</w:t>
      </w:r>
    </w:p>
    <w:p w:rsidR="00951F9B" w:rsidRPr="003913E8" w:rsidRDefault="00951F9B" w:rsidP="003913E8">
      <w:pPr>
        <w:pStyle w:val="ListParagraph"/>
        <w:numPr>
          <w:ilvl w:val="0"/>
          <w:numId w:val="14"/>
        </w:numPr>
        <w:tabs>
          <w:tab w:val="left" w:pos="1418"/>
          <w:tab w:val="left" w:pos="5311"/>
        </w:tabs>
        <w:spacing w:after="0" w:line="240" w:lineRule="auto"/>
        <w:ind w:right="474"/>
        <w:rPr>
          <w:rFonts w:asciiTheme="minorHAnsi" w:hAnsiTheme="minorHAnsi"/>
        </w:rPr>
      </w:pPr>
      <w:r w:rsidRPr="003913E8">
        <w:rPr>
          <w:rFonts w:asciiTheme="minorHAnsi" w:hAnsiTheme="minorHAnsi"/>
          <w:lang w:val="en-US"/>
        </w:rPr>
        <w:t>Reduce the proportion in the population with medium high complex chronic conditions by promoting health promotion through the 5 modifiable risk factors.</w:t>
      </w:r>
    </w:p>
    <w:p w:rsidR="00951F9B" w:rsidRPr="003913E8" w:rsidRDefault="00951F9B" w:rsidP="003913E8">
      <w:pPr>
        <w:pStyle w:val="ListParagraph"/>
        <w:numPr>
          <w:ilvl w:val="0"/>
          <w:numId w:val="14"/>
        </w:numPr>
        <w:tabs>
          <w:tab w:val="left" w:pos="1418"/>
          <w:tab w:val="left" w:pos="5311"/>
        </w:tabs>
        <w:spacing w:after="0" w:line="240" w:lineRule="auto"/>
        <w:ind w:right="474"/>
        <w:rPr>
          <w:rFonts w:asciiTheme="minorHAnsi" w:hAnsiTheme="minorHAnsi"/>
        </w:rPr>
      </w:pPr>
      <w:r w:rsidRPr="003913E8">
        <w:rPr>
          <w:rFonts w:asciiTheme="minorHAnsi" w:hAnsiTheme="minorHAnsi"/>
          <w:lang w:val="en-US"/>
        </w:rPr>
        <w:t xml:space="preserve">Reduce the proportion in the population with severe and moderate mental health substance use (depression and anxiety) to below  26.6 (I.H) and lower it at least 2% </w:t>
      </w:r>
    </w:p>
    <w:p w:rsidR="003913E8" w:rsidRPr="003913E8" w:rsidRDefault="003913E8" w:rsidP="003913E8">
      <w:pPr>
        <w:pStyle w:val="ListParagraph"/>
        <w:tabs>
          <w:tab w:val="left" w:pos="1418"/>
          <w:tab w:val="left" w:pos="5311"/>
        </w:tabs>
        <w:spacing w:after="0" w:line="240" w:lineRule="auto"/>
        <w:ind w:right="474"/>
        <w:rPr>
          <w:rFonts w:asciiTheme="minorHAnsi" w:hAnsiTheme="minorHAnsi"/>
        </w:rPr>
      </w:pPr>
    </w:p>
    <w:p w:rsidR="003913E8" w:rsidRPr="003913E8" w:rsidRDefault="003913E8" w:rsidP="003913E8">
      <w:pPr>
        <w:pStyle w:val="ListParagraph"/>
        <w:numPr>
          <w:ilvl w:val="0"/>
          <w:numId w:val="9"/>
        </w:numPr>
        <w:tabs>
          <w:tab w:val="left" w:pos="1418"/>
          <w:tab w:val="left" w:pos="5311"/>
        </w:tabs>
        <w:spacing w:after="0" w:line="240" w:lineRule="auto"/>
        <w:ind w:right="474"/>
        <w:rPr>
          <w:rFonts w:asciiTheme="minorHAnsi" w:hAnsiTheme="minorHAnsi"/>
          <w:b/>
        </w:rPr>
      </w:pPr>
      <w:r w:rsidRPr="003913E8">
        <w:rPr>
          <w:rFonts w:asciiTheme="minorHAnsi" w:hAnsiTheme="minorHAnsi"/>
          <w:b/>
        </w:rPr>
        <w:t>What Else Can OCCHN Do?</w:t>
      </w:r>
    </w:p>
    <w:p w:rsidR="00000000" w:rsidRPr="00951F9B" w:rsidRDefault="00F42AE7" w:rsidP="00951F9B">
      <w:pPr>
        <w:numPr>
          <w:ilvl w:val="0"/>
          <w:numId w:val="13"/>
        </w:numPr>
        <w:tabs>
          <w:tab w:val="left" w:pos="1418"/>
          <w:tab w:val="left" w:pos="5311"/>
        </w:tabs>
        <w:spacing w:after="0" w:line="240" w:lineRule="auto"/>
        <w:ind w:right="474"/>
        <w:rPr>
          <w:rFonts w:asciiTheme="minorHAnsi" w:hAnsiTheme="minorHAnsi"/>
        </w:rPr>
      </w:pPr>
      <w:r w:rsidRPr="00951F9B">
        <w:rPr>
          <w:rFonts w:asciiTheme="minorHAnsi" w:hAnsiTheme="minorHAnsi"/>
        </w:rPr>
        <w:t>Work alongside and support Island Health, Local Government and FN</w:t>
      </w:r>
    </w:p>
    <w:p w:rsidR="00000000" w:rsidRPr="00951F9B" w:rsidRDefault="00F42AE7" w:rsidP="00951F9B">
      <w:pPr>
        <w:numPr>
          <w:ilvl w:val="0"/>
          <w:numId w:val="13"/>
        </w:numPr>
        <w:tabs>
          <w:tab w:val="left" w:pos="1418"/>
          <w:tab w:val="left" w:pos="5311"/>
        </w:tabs>
        <w:spacing w:after="0" w:line="240" w:lineRule="auto"/>
        <w:ind w:right="474"/>
        <w:rPr>
          <w:rFonts w:asciiTheme="minorHAnsi" w:hAnsiTheme="minorHAnsi"/>
        </w:rPr>
      </w:pPr>
      <w:r w:rsidRPr="00951F9B">
        <w:rPr>
          <w:rFonts w:asciiTheme="minorHAnsi" w:hAnsiTheme="minorHAnsi"/>
        </w:rPr>
        <w:t>Economic status, health promotion and messaging in target areas</w:t>
      </w:r>
    </w:p>
    <w:p w:rsidR="00000000" w:rsidRPr="00951F9B" w:rsidRDefault="00F42AE7" w:rsidP="00951F9B">
      <w:pPr>
        <w:numPr>
          <w:ilvl w:val="0"/>
          <w:numId w:val="13"/>
        </w:numPr>
        <w:tabs>
          <w:tab w:val="left" w:pos="1418"/>
          <w:tab w:val="left" w:pos="5311"/>
        </w:tabs>
        <w:spacing w:after="0" w:line="240" w:lineRule="auto"/>
        <w:ind w:right="474"/>
        <w:rPr>
          <w:rFonts w:asciiTheme="minorHAnsi" w:hAnsiTheme="minorHAnsi"/>
        </w:rPr>
      </w:pPr>
      <w:r w:rsidRPr="00951F9B">
        <w:rPr>
          <w:rFonts w:asciiTheme="minorHAnsi" w:hAnsiTheme="minorHAnsi"/>
        </w:rPr>
        <w:t>Host f</w:t>
      </w:r>
      <w:r w:rsidRPr="00951F9B">
        <w:rPr>
          <w:rFonts w:asciiTheme="minorHAnsi" w:hAnsiTheme="minorHAnsi"/>
        </w:rPr>
        <w:t>orums or support others to host forums</w:t>
      </w:r>
    </w:p>
    <w:p w:rsidR="00000000" w:rsidRPr="00951F9B" w:rsidRDefault="00F42AE7" w:rsidP="00951F9B">
      <w:pPr>
        <w:numPr>
          <w:ilvl w:val="0"/>
          <w:numId w:val="13"/>
        </w:numPr>
        <w:tabs>
          <w:tab w:val="left" w:pos="1418"/>
          <w:tab w:val="left" w:pos="5311"/>
        </w:tabs>
        <w:spacing w:after="0" w:line="240" w:lineRule="auto"/>
        <w:ind w:right="474"/>
        <w:rPr>
          <w:rFonts w:asciiTheme="minorHAnsi" w:hAnsiTheme="minorHAnsi"/>
        </w:rPr>
      </w:pPr>
      <w:r w:rsidRPr="00951F9B">
        <w:rPr>
          <w:rFonts w:asciiTheme="minorHAnsi" w:hAnsiTheme="minorHAnsi"/>
        </w:rPr>
        <w:t>Support community capacity by providing grants or writing grants</w:t>
      </w:r>
    </w:p>
    <w:p w:rsidR="00000000" w:rsidRPr="00951F9B" w:rsidRDefault="00F42AE7" w:rsidP="00951F9B">
      <w:pPr>
        <w:numPr>
          <w:ilvl w:val="0"/>
          <w:numId w:val="13"/>
        </w:numPr>
        <w:tabs>
          <w:tab w:val="left" w:pos="1418"/>
          <w:tab w:val="left" w:pos="5311"/>
        </w:tabs>
        <w:spacing w:after="0" w:line="240" w:lineRule="auto"/>
        <w:ind w:right="474"/>
        <w:rPr>
          <w:rFonts w:asciiTheme="minorHAnsi" w:hAnsiTheme="minorHAnsi"/>
        </w:rPr>
      </w:pPr>
      <w:r w:rsidRPr="00951F9B">
        <w:rPr>
          <w:rFonts w:asciiTheme="minorHAnsi" w:hAnsiTheme="minorHAnsi"/>
        </w:rPr>
        <w:t>Reduce environmental causes via policy development</w:t>
      </w:r>
    </w:p>
    <w:p w:rsidR="00000000" w:rsidRPr="00951F9B" w:rsidRDefault="00F42AE7" w:rsidP="00951F9B">
      <w:pPr>
        <w:numPr>
          <w:ilvl w:val="0"/>
          <w:numId w:val="13"/>
        </w:numPr>
        <w:tabs>
          <w:tab w:val="left" w:pos="1418"/>
          <w:tab w:val="left" w:pos="5311"/>
        </w:tabs>
        <w:spacing w:after="0" w:line="240" w:lineRule="auto"/>
        <w:ind w:right="474"/>
        <w:rPr>
          <w:rFonts w:asciiTheme="minorHAnsi" w:hAnsiTheme="minorHAnsi"/>
        </w:rPr>
      </w:pPr>
      <w:r w:rsidRPr="00951F9B">
        <w:rPr>
          <w:rFonts w:asciiTheme="minorHAnsi" w:hAnsiTheme="minorHAnsi"/>
        </w:rPr>
        <w:t>Education</w:t>
      </w:r>
    </w:p>
    <w:p w:rsidR="00000000" w:rsidRPr="00951F9B" w:rsidRDefault="00F42AE7" w:rsidP="00951F9B">
      <w:pPr>
        <w:numPr>
          <w:ilvl w:val="0"/>
          <w:numId w:val="13"/>
        </w:numPr>
        <w:tabs>
          <w:tab w:val="left" w:pos="1418"/>
          <w:tab w:val="left" w:pos="5311"/>
        </w:tabs>
        <w:spacing w:after="0" w:line="240" w:lineRule="auto"/>
        <w:ind w:right="474"/>
        <w:rPr>
          <w:rFonts w:asciiTheme="minorHAnsi" w:hAnsiTheme="minorHAnsi"/>
        </w:rPr>
      </w:pPr>
      <w:r w:rsidRPr="00951F9B">
        <w:rPr>
          <w:rFonts w:asciiTheme="minorHAnsi" w:hAnsiTheme="minorHAnsi"/>
        </w:rPr>
        <w:t>Use OCCHN members to facilitate community integration (connecting the dots)</w:t>
      </w:r>
    </w:p>
    <w:p w:rsidR="00000000" w:rsidRPr="00951F9B" w:rsidRDefault="00F42AE7" w:rsidP="00951F9B">
      <w:pPr>
        <w:numPr>
          <w:ilvl w:val="0"/>
          <w:numId w:val="13"/>
        </w:numPr>
        <w:tabs>
          <w:tab w:val="left" w:pos="1418"/>
          <w:tab w:val="left" w:pos="5311"/>
        </w:tabs>
        <w:spacing w:after="0" w:line="240" w:lineRule="auto"/>
        <w:ind w:right="474"/>
        <w:rPr>
          <w:rFonts w:asciiTheme="minorHAnsi" w:hAnsiTheme="minorHAnsi"/>
        </w:rPr>
      </w:pPr>
      <w:r w:rsidRPr="00951F9B">
        <w:rPr>
          <w:rFonts w:asciiTheme="minorHAnsi" w:hAnsiTheme="minorHAnsi"/>
        </w:rPr>
        <w:t xml:space="preserve">Community </w:t>
      </w:r>
      <w:r w:rsidRPr="00951F9B">
        <w:rPr>
          <w:rFonts w:asciiTheme="minorHAnsi" w:hAnsiTheme="minorHAnsi"/>
        </w:rPr>
        <w:t>planning</w:t>
      </w:r>
    </w:p>
    <w:p w:rsidR="00000000" w:rsidRDefault="00F42AE7" w:rsidP="00951F9B">
      <w:pPr>
        <w:numPr>
          <w:ilvl w:val="0"/>
          <w:numId w:val="13"/>
        </w:numPr>
        <w:tabs>
          <w:tab w:val="left" w:pos="1418"/>
          <w:tab w:val="left" w:pos="5311"/>
        </w:tabs>
        <w:spacing w:after="0" w:line="240" w:lineRule="auto"/>
        <w:ind w:right="474"/>
        <w:rPr>
          <w:rFonts w:asciiTheme="minorHAnsi" w:hAnsiTheme="minorHAnsi"/>
        </w:rPr>
      </w:pPr>
      <w:r w:rsidRPr="00951F9B">
        <w:rPr>
          <w:rFonts w:asciiTheme="minorHAnsi" w:hAnsiTheme="minorHAnsi"/>
        </w:rPr>
        <w:t xml:space="preserve">Work to understand systems approach as to what are root causes of poverty </w:t>
      </w:r>
    </w:p>
    <w:p w:rsidR="003913E8" w:rsidRDefault="003913E8" w:rsidP="003913E8">
      <w:pPr>
        <w:tabs>
          <w:tab w:val="left" w:pos="1418"/>
          <w:tab w:val="left" w:pos="5311"/>
        </w:tabs>
        <w:spacing w:after="0" w:line="240" w:lineRule="auto"/>
        <w:ind w:right="474"/>
        <w:rPr>
          <w:rFonts w:asciiTheme="minorHAnsi" w:hAnsiTheme="minorHAnsi"/>
        </w:rPr>
      </w:pPr>
    </w:p>
    <w:p w:rsidR="003913E8" w:rsidRPr="003913E8" w:rsidRDefault="003913E8" w:rsidP="003913E8">
      <w:pPr>
        <w:tabs>
          <w:tab w:val="left" w:pos="1418"/>
          <w:tab w:val="left" w:pos="5311"/>
        </w:tabs>
        <w:spacing w:after="0" w:line="240" w:lineRule="auto"/>
        <w:ind w:right="474"/>
        <w:rPr>
          <w:rFonts w:asciiTheme="minorHAnsi" w:hAnsiTheme="minorHAnsi"/>
          <w:b/>
          <w:u w:val="single"/>
        </w:rPr>
      </w:pPr>
      <w:r w:rsidRPr="003913E8">
        <w:rPr>
          <w:rFonts w:asciiTheme="minorHAnsi" w:hAnsiTheme="minorHAnsi"/>
          <w:b/>
          <w:u w:val="single"/>
        </w:rPr>
        <w:t>Seniors</w:t>
      </w:r>
    </w:p>
    <w:p w:rsidR="00000000" w:rsidRPr="00E85412" w:rsidRDefault="00F42AE7" w:rsidP="00E85412">
      <w:pPr>
        <w:pStyle w:val="ListParagraph"/>
        <w:numPr>
          <w:ilvl w:val="0"/>
          <w:numId w:val="22"/>
        </w:numPr>
        <w:tabs>
          <w:tab w:val="left" w:pos="1418"/>
          <w:tab w:val="left" w:pos="5311"/>
        </w:tabs>
        <w:spacing w:after="0" w:line="240" w:lineRule="auto"/>
        <w:ind w:right="474"/>
        <w:rPr>
          <w:rFonts w:asciiTheme="minorHAnsi" w:hAnsiTheme="minorHAnsi"/>
          <w:b/>
        </w:rPr>
      </w:pPr>
      <w:r w:rsidRPr="00E85412">
        <w:rPr>
          <w:rFonts w:asciiTheme="minorHAnsi" w:hAnsiTheme="minorHAnsi"/>
          <w:b/>
          <w:lang w:val="en-US"/>
        </w:rPr>
        <w:t>Immediate difference:</w:t>
      </w:r>
    </w:p>
    <w:p w:rsidR="00E85412" w:rsidRPr="00E85412" w:rsidRDefault="003913E8" w:rsidP="00E85412">
      <w:pPr>
        <w:pStyle w:val="ListParagraph"/>
        <w:numPr>
          <w:ilvl w:val="0"/>
          <w:numId w:val="23"/>
        </w:numPr>
        <w:tabs>
          <w:tab w:val="left" w:pos="1418"/>
          <w:tab w:val="left" w:pos="5311"/>
        </w:tabs>
        <w:spacing w:after="0" w:line="240" w:lineRule="auto"/>
        <w:ind w:right="474"/>
        <w:rPr>
          <w:rFonts w:asciiTheme="minorHAnsi" w:hAnsiTheme="minorHAnsi"/>
        </w:rPr>
      </w:pPr>
      <w:r w:rsidRPr="00E85412">
        <w:rPr>
          <w:rFonts w:asciiTheme="minorHAnsi" w:hAnsiTheme="minorHAnsi"/>
          <w:lang w:val="en-US"/>
        </w:rPr>
        <w:t>To compile data and create a profile specifically for seniors to identify gaps not addressed in Cowichan Communities Health Profile. (Significant research has been undertaken in the region- Better at Home, Age Friendly, Hospice Palliative Care, Seniors Care Coop for example)</w:t>
      </w:r>
    </w:p>
    <w:p w:rsidR="00E85412" w:rsidRPr="00E85412" w:rsidRDefault="00E85412" w:rsidP="00E85412">
      <w:pPr>
        <w:pStyle w:val="ListParagraph"/>
        <w:tabs>
          <w:tab w:val="left" w:pos="1418"/>
          <w:tab w:val="left" w:pos="5311"/>
        </w:tabs>
        <w:spacing w:after="0" w:line="240" w:lineRule="auto"/>
        <w:ind w:right="474"/>
        <w:rPr>
          <w:rFonts w:asciiTheme="minorHAnsi" w:hAnsiTheme="minorHAnsi"/>
        </w:rPr>
      </w:pPr>
    </w:p>
    <w:p w:rsidR="00E85412" w:rsidRPr="00E85412" w:rsidRDefault="00E85412" w:rsidP="00E85412">
      <w:pPr>
        <w:pStyle w:val="ListParagraph"/>
        <w:numPr>
          <w:ilvl w:val="0"/>
          <w:numId w:val="22"/>
        </w:numPr>
        <w:tabs>
          <w:tab w:val="left" w:pos="1418"/>
          <w:tab w:val="left" w:pos="5311"/>
        </w:tabs>
        <w:spacing w:after="0" w:line="240" w:lineRule="auto"/>
        <w:ind w:right="474"/>
        <w:rPr>
          <w:rFonts w:asciiTheme="minorHAnsi" w:hAnsiTheme="minorHAnsi"/>
        </w:rPr>
      </w:pPr>
      <w:r w:rsidRPr="00E85412">
        <w:rPr>
          <w:rFonts w:asciiTheme="minorHAnsi" w:hAnsiTheme="minorHAnsi"/>
          <w:b/>
        </w:rPr>
        <w:t>Short Term Goal:</w:t>
      </w:r>
      <w:r w:rsidRPr="00E85412">
        <w:rPr>
          <w:rFonts w:asciiTheme="minorHAnsi" w:hAnsiTheme="minorHAnsi"/>
          <w:b/>
        </w:rPr>
        <w:tab/>
      </w:r>
      <w:r w:rsidRPr="00E85412">
        <w:rPr>
          <w:rFonts w:asciiTheme="minorHAnsi" w:hAnsiTheme="minorHAnsi"/>
          <w:b/>
        </w:rPr>
        <w:tab/>
      </w:r>
    </w:p>
    <w:p w:rsidR="003913E8" w:rsidRPr="00E85412" w:rsidRDefault="003913E8" w:rsidP="00E85412">
      <w:pPr>
        <w:pStyle w:val="ListParagraph"/>
        <w:numPr>
          <w:ilvl w:val="0"/>
          <w:numId w:val="23"/>
        </w:numPr>
        <w:tabs>
          <w:tab w:val="left" w:pos="1418"/>
          <w:tab w:val="left" w:pos="5311"/>
        </w:tabs>
        <w:spacing w:after="0" w:line="240" w:lineRule="auto"/>
        <w:ind w:right="474"/>
        <w:rPr>
          <w:rFonts w:asciiTheme="minorHAnsi" w:hAnsiTheme="minorHAnsi"/>
        </w:rPr>
      </w:pPr>
      <w:r w:rsidRPr="00E85412">
        <w:rPr>
          <w:rFonts w:asciiTheme="minorHAnsi" w:hAnsiTheme="minorHAnsi"/>
        </w:rPr>
        <w:t>To bring together agencies and partners represented at the Cowichan Seniors Resource Network as well as agencies in Ladysmith and Lake Cowichan serving seniors to review the findings in the Cowichan Communities Health profile and other assembled data</w:t>
      </w:r>
    </w:p>
    <w:p w:rsidR="003913E8" w:rsidRPr="003913E8" w:rsidRDefault="003913E8" w:rsidP="003913E8">
      <w:pPr>
        <w:tabs>
          <w:tab w:val="left" w:pos="1418"/>
          <w:tab w:val="left" w:pos="5311"/>
        </w:tabs>
        <w:spacing w:after="0" w:line="240" w:lineRule="auto"/>
        <w:ind w:right="474"/>
        <w:rPr>
          <w:rFonts w:asciiTheme="minorHAnsi" w:hAnsiTheme="minorHAnsi"/>
          <w:b/>
        </w:rPr>
      </w:pPr>
    </w:p>
    <w:p w:rsidR="00000000" w:rsidRPr="00E85412" w:rsidRDefault="00F42AE7" w:rsidP="00E85412">
      <w:pPr>
        <w:pStyle w:val="ListParagraph"/>
        <w:numPr>
          <w:ilvl w:val="0"/>
          <w:numId w:val="22"/>
        </w:numPr>
        <w:tabs>
          <w:tab w:val="left" w:pos="1418"/>
          <w:tab w:val="left" w:pos="5311"/>
        </w:tabs>
        <w:spacing w:after="0" w:line="240" w:lineRule="auto"/>
        <w:ind w:right="474"/>
        <w:rPr>
          <w:rFonts w:asciiTheme="minorHAnsi" w:hAnsiTheme="minorHAnsi"/>
          <w:b/>
        </w:rPr>
      </w:pPr>
      <w:r w:rsidRPr="00E85412">
        <w:rPr>
          <w:rFonts w:asciiTheme="minorHAnsi" w:hAnsiTheme="minorHAnsi"/>
          <w:b/>
          <w:lang w:val="en-US"/>
        </w:rPr>
        <w:t>Medium Term Goals:</w:t>
      </w:r>
    </w:p>
    <w:p w:rsidR="00000000" w:rsidRPr="00E85412" w:rsidRDefault="00F42AE7" w:rsidP="00E85412">
      <w:pPr>
        <w:pStyle w:val="ListParagraph"/>
        <w:numPr>
          <w:ilvl w:val="0"/>
          <w:numId w:val="23"/>
        </w:numPr>
        <w:tabs>
          <w:tab w:val="left" w:pos="1418"/>
          <w:tab w:val="left" w:pos="5311"/>
        </w:tabs>
        <w:spacing w:after="0" w:line="240" w:lineRule="auto"/>
        <w:ind w:right="474"/>
        <w:rPr>
          <w:rFonts w:asciiTheme="minorHAnsi" w:hAnsiTheme="minorHAnsi"/>
        </w:rPr>
      </w:pPr>
      <w:r w:rsidRPr="00E85412">
        <w:rPr>
          <w:rFonts w:asciiTheme="minorHAnsi" w:hAnsiTheme="minorHAnsi"/>
          <w:lang w:val="en-US"/>
        </w:rPr>
        <w:t>Identify priorities for action to promote the health of seniors for the c</w:t>
      </w:r>
      <w:r w:rsidRPr="00E85412">
        <w:rPr>
          <w:rFonts w:asciiTheme="minorHAnsi" w:hAnsiTheme="minorHAnsi"/>
          <w:lang w:val="en-US"/>
        </w:rPr>
        <w:t>ommunities based on the review of data and community consultations</w:t>
      </w:r>
    </w:p>
    <w:p w:rsidR="00E85412" w:rsidRPr="00E85412" w:rsidRDefault="00F42AE7" w:rsidP="003913E8">
      <w:pPr>
        <w:pStyle w:val="ListParagraph"/>
        <w:numPr>
          <w:ilvl w:val="0"/>
          <w:numId w:val="23"/>
        </w:numPr>
        <w:tabs>
          <w:tab w:val="left" w:pos="1418"/>
          <w:tab w:val="left" w:pos="5311"/>
        </w:tabs>
        <w:spacing w:after="0" w:line="240" w:lineRule="auto"/>
        <w:ind w:right="474"/>
        <w:rPr>
          <w:rFonts w:asciiTheme="minorHAnsi" w:hAnsiTheme="minorHAnsi"/>
        </w:rPr>
      </w:pPr>
      <w:r w:rsidRPr="00E85412">
        <w:rPr>
          <w:rFonts w:asciiTheme="minorHAnsi" w:hAnsiTheme="minorHAnsi"/>
          <w:lang w:val="en-US"/>
        </w:rPr>
        <w:t>Reducing impact of chronic illness via health promotion and activities that promote mental and physical wellness.</w:t>
      </w:r>
    </w:p>
    <w:p w:rsidR="00E85412" w:rsidRPr="00E85412" w:rsidRDefault="00E85412" w:rsidP="00E85412">
      <w:pPr>
        <w:pStyle w:val="ListParagraph"/>
        <w:tabs>
          <w:tab w:val="left" w:pos="1418"/>
          <w:tab w:val="left" w:pos="5311"/>
        </w:tabs>
        <w:spacing w:after="0" w:line="240" w:lineRule="auto"/>
        <w:ind w:right="474"/>
        <w:rPr>
          <w:rFonts w:asciiTheme="minorHAnsi" w:hAnsiTheme="minorHAnsi"/>
        </w:rPr>
      </w:pPr>
    </w:p>
    <w:p w:rsidR="00000000" w:rsidRPr="00E85412" w:rsidRDefault="00F42AE7" w:rsidP="00E85412">
      <w:pPr>
        <w:pStyle w:val="ListParagraph"/>
        <w:numPr>
          <w:ilvl w:val="0"/>
          <w:numId w:val="22"/>
        </w:numPr>
        <w:tabs>
          <w:tab w:val="left" w:pos="1418"/>
          <w:tab w:val="left" w:pos="5311"/>
        </w:tabs>
        <w:spacing w:after="0" w:line="240" w:lineRule="auto"/>
        <w:ind w:right="474"/>
        <w:rPr>
          <w:rFonts w:asciiTheme="minorHAnsi" w:hAnsiTheme="minorHAnsi"/>
          <w:b/>
        </w:rPr>
      </w:pPr>
      <w:r w:rsidRPr="00E85412">
        <w:rPr>
          <w:rFonts w:asciiTheme="minorHAnsi" w:hAnsiTheme="minorHAnsi"/>
          <w:b/>
          <w:lang w:val="en-US"/>
        </w:rPr>
        <w:t>Long Term Goals:</w:t>
      </w:r>
    </w:p>
    <w:p w:rsidR="00E85412" w:rsidRPr="00E85412" w:rsidRDefault="00F42AE7" w:rsidP="00E85412">
      <w:pPr>
        <w:pStyle w:val="ListParagraph"/>
        <w:numPr>
          <w:ilvl w:val="0"/>
          <w:numId w:val="25"/>
        </w:numPr>
        <w:tabs>
          <w:tab w:val="left" w:pos="1418"/>
          <w:tab w:val="left" w:pos="5311"/>
        </w:tabs>
        <w:spacing w:after="0" w:line="240" w:lineRule="auto"/>
        <w:ind w:right="474"/>
        <w:rPr>
          <w:rFonts w:asciiTheme="minorHAnsi" w:hAnsiTheme="minorHAnsi"/>
        </w:rPr>
      </w:pPr>
      <w:r w:rsidRPr="00E85412">
        <w:rPr>
          <w:rFonts w:asciiTheme="minorHAnsi" w:hAnsiTheme="minorHAnsi"/>
          <w:lang w:val="en-US"/>
        </w:rPr>
        <w:lastRenderedPageBreak/>
        <w:t>Seniors remain healthy and supported at all stages in</w:t>
      </w:r>
      <w:r w:rsidRPr="00E85412">
        <w:rPr>
          <w:rFonts w:asciiTheme="minorHAnsi" w:hAnsiTheme="minorHAnsi"/>
          <w:lang w:val="en-US"/>
        </w:rPr>
        <w:t xml:space="preserve"> their lives and stay at home for as long as possible. </w:t>
      </w:r>
    </w:p>
    <w:p w:rsidR="00E85412" w:rsidRPr="00E85412" w:rsidRDefault="00F42AE7" w:rsidP="00E85412">
      <w:pPr>
        <w:pStyle w:val="ListParagraph"/>
        <w:numPr>
          <w:ilvl w:val="0"/>
          <w:numId w:val="25"/>
        </w:numPr>
        <w:tabs>
          <w:tab w:val="left" w:pos="1418"/>
          <w:tab w:val="left" w:pos="5311"/>
        </w:tabs>
        <w:spacing w:after="0" w:line="240" w:lineRule="auto"/>
        <w:ind w:right="474"/>
        <w:rPr>
          <w:rFonts w:asciiTheme="minorHAnsi" w:hAnsiTheme="minorHAnsi"/>
        </w:rPr>
      </w:pPr>
      <w:r w:rsidRPr="00E85412">
        <w:rPr>
          <w:rFonts w:asciiTheme="minorHAnsi" w:hAnsiTheme="minorHAnsi"/>
          <w:lang w:val="en-US"/>
        </w:rPr>
        <w:t>All citizens who require long term care beds have access to them.</w:t>
      </w:r>
    </w:p>
    <w:p w:rsidR="00000000" w:rsidRPr="00E85412" w:rsidRDefault="00F42AE7" w:rsidP="00E85412">
      <w:pPr>
        <w:pStyle w:val="ListParagraph"/>
        <w:numPr>
          <w:ilvl w:val="0"/>
          <w:numId w:val="25"/>
        </w:numPr>
        <w:tabs>
          <w:tab w:val="left" w:pos="1418"/>
          <w:tab w:val="left" w:pos="5311"/>
        </w:tabs>
        <w:spacing w:after="0" w:line="240" w:lineRule="auto"/>
        <w:ind w:right="474"/>
        <w:rPr>
          <w:rFonts w:asciiTheme="minorHAnsi" w:hAnsiTheme="minorHAnsi"/>
        </w:rPr>
      </w:pPr>
      <w:r w:rsidRPr="00E85412">
        <w:rPr>
          <w:rFonts w:asciiTheme="minorHAnsi" w:hAnsiTheme="minorHAnsi"/>
          <w:lang w:val="en-US"/>
        </w:rPr>
        <w:t>All citizens requiring hospice and palliative care have access to a bed or the services that meet their needs</w:t>
      </w:r>
    </w:p>
    <w:p w:rsidR="00E85412" w:rsidRPr="00E85412" w:rsidRDefault="00E85412" w:rsidP="00E85412">
      <w:pPr>
        <w:pStyle w:val="ListParagraph"/>
        <w:numPr>
          <w:ilvl w:val="0"/>
          <w:numId w:val="22"/>
        </w:numPr>
        <w:tabs>
          <w:tab w:val="left" w:pos="1418"/>
          <w:tab w:val="left" w:pos="5311"/>
        </w:tabs>
        <w:spacing w:after="0" w:line="240" w:lineRule="auto"/>
        <w:ind w:right="474"/>
        <w:rPr>
          <w:rFonts w:asciiTheme="minorHAnsi" w:hAnsiTheme="minorHAnsi"/>
          <w:b/>
        </w:rPr>
      </w:pPr>
      <w:r w:rsidRPr="00E85412">
        <w:rPr>
          <w:rFonts w:asciiTheme="minorHAnsi" w:hAnsiTheme="minorHAnsi"/>
          <w:b/>
        </w:rPr>
        <w:t>What Else Can OCCHN Do?</w:t>
      </w:r>
    </w:p>
    <w:p w:rsidR="00E85412" w:rsidRDefault="00F42AE7" w:rsidP="00E85412">
      <w:pPr>
        <w:pStyle w:val="ListParagraph"/>
        <w:numPr>
          <w:ilvl w:val="0"/>
          <w:numId w:val="26"/>
        </w:numPr>
        <w:tabs>
          <w:tab w:val="left" w:pos="1418"/>
          <w:tab w:val="left" w:pos="5311"/>
        </w:tabs>
        <w:spacing w:after="0" w:line="240" w:lineRule="auto"/>
        <w:ind w:right="474"/>
        <w:rPr>
          <w:rFonts w:asciiTheme="minorHAnsi" w:hAnsiTheme="minorHAnsi"/>
        </w:rPr>
      </w:pPr>
      <w:r w:rsidRPr="00E85412">
        <w:rPr>
          <w:rFonts w:asciiTheme="minorHAnsi" w:hAnsiTheme="minorHAnsi"/>
        </w:rPr>
        <w:t xml:space="preserve">Work alongside and </w:t>
      </w:r>
      <w:r w:rsidRPr="00E85412">
        <w:rPr>
          <w:rFonts w:asciiTheme="minorHAnsi" w:hAnsiTheme="minorHAnsi"/>
        </w:rPr>
        <w:t>support Seniors Organizations, Island Health, First Nations Health, local government and communities working to improve health outcomes for senio</w:t>
      </w:r>
      <w:r w:rsidR="00E85412">
        <w:rPr>
          <w:rFonts w:asciiTheme="minorHAnsi" w:hAnsiTheme="minorHAnsi"/>
        </w:rPr>
        <w:t>rs</w:t>
      </w:r>
    </w:p>
    <w:p w:rsidR="00E85412" w:rsidRDefault="00F42AE7" w:rsidP="00E85412">
      <w:pPr>
        <w:pStyle w:val="ListParagraph"/>
        <w:numPr>
          <w:ilvl w:val="0"/>
          <w:numId w:val="26"/>
        </w:numPr>
        <w:tabs>
          <w:tab w:val="left" w:pos="1418"/>
          <w:tab w:val="left" w:pos="5311"/>
        </w:tabs>
        <w:spacing w:after="0" w:line="240" w:lineRule="auto"/>
        <w:ind w:right="474"/>
        <w:rPr>
          <w:rFonts w:asciiTheme="minorHAnsi" w:hAnsiTheme="minorHAnsi"/>
        </w:rPr>
      </w:pPr>
      <w:r w:rsidRPr="00E85412">
        <w:rPr>
          <w:rFonts w:asciiTheme="minorHAnsi" w:hAnsiTheme="minorHAnsi"/>
        </w:rPr>
        <w:t>Health promotion messaging in target areas</w:t>
      </w:r>
    </w:p>
    <w:p w:rsidR="00E85412" w:rsidRDefault="00F42AE7" w:rsidP="00E85412">
      <w:pPr>
        <w:pStyle w:val="ListParagraph"/>
        <w:numPr>
          <w:ilvl w:val="0"/>
          <w:numId w:val="26"/>
        </w:numPr>
        <w:tabs>
          <w:tab w:val="left" w:pos="1418"/>
          <w:tab w:val="left" w:pos="5311"/>
        </w:tabs>
        <w:spacing w:after="0" w:line="240" w:lineRule="auto"/>
        <w:ind w:right="474"/>
        <w:rPr>
          <w:rFonts w:asciiTheme="minorHAnsi" w:hAnsiTheme="minorHAnsi"/>
        </w:rPr>
      </w:pPr>
      <w:r w:rsidRPr="00E85412">
        <w:rPr>
          <w:rFonts w:asciiTheme="minorHAnsi" w:hAnsiTheme="minorHAnsi"/>
        </w:rPr>
        <w:t>Compile research and community knowledge</w:t>
      </w:r>
    </w:p>
    <w:p w:rsidR="00E85412" w:rsidRDefault="00F42AE7" w:rsidP="00E85412">
      <w:pPr>
        <w:pStyle w:val="ListParagraph"/>
        <w:numPr>
          <w:ilvl w:val="0"/>
          <w:numId w:val="26"/>
        </w:numPr>
        <w:tabs>
          <w:tab w:val="left" w:pos="1418"/>
          <w:tab w:val="left" w:pos="5311"/>
        </w:tabs>
        <w:spacing w:after="0" w:line="240" w:lineRule="auto"/>
        <w:ind w:right="474"/>
        <w:rPr>
          <w:rFonts w:asciiTheme="minorHAnsi" w:hAnsiTheme="minorHAnsi"/>
        </w:rPr>
      </w:pPr>
      <w:r w:rsidRPr="00E85412">
        <w:rPr>
          <w:rFonts w:asciiTheme="minorHAnsi" w:hAnsiTheme="minorHAnsi"/>
        </w:rPr>
        <w:t xml:space="preserve">Host </w:t>
      </w:r>
      <w:r w:rsidRPr="00E85412">
        <w:rPr>
          <w:rFonts w:asciiTheme="minorHAnsi" w:hAnsiTheme="minorHAnsi"/>
        </w:rPr>
        <w:t>forums or support those hosting forums</w:t>
      </w:r>
    </w:p>
    <w:p w:rsidR="00E85412" w:rsidRDefault="00F42AE7" w:rsidP="00E85412">
      <w:pPr>
        <w:pStyle w:val="ListParagraph"/>
        <w:numPr>
          <w:ilvl w:val="0"/>
          <w:numId w:val="26"/>
        </w:numPr>
        <w:tabs>
          <w:tab w:val="left" w:pos="1418"/>
          <w:tab w:val="left" w:pos="5311"/>
        </w:tabs>
        <w:spacing w:after="0" w:line="240" w:lineRule="auto"/>
        <w:ind w:right="474"/>
        <w:rPr>
          <w:rFonts w:asciiTheme="minorHAnsi" w:hAnsiTheme="minorHAnsi"/>
        </w:rPr>
      </w:pPr>
      <w:r w:rsidRPr="00E85412">
        <w:rPr>
          <w:rFonts w:asciiTheme="minorHAnsi" w:hAnsiTheme="minorHAnsi"/>
        </w:rPr>
        <w:t>Support community capacity by providing grants or writing grants</w:t>
      </w:r>
      <w:r w:rsidRPr="00E85412">
        <w:rPr>
          <w:rFonts w:asciiTheme="minorHAnsi" w:hAnsiTheme="minorHAnsi"/>
        </w:rPr>
        <w:t xml:space="preserve"> </w:t>
      </w:r>
    </w:p>
    <w:p w:rsidR="00E85412" w:rsidRDefault="00F42AE7" w:rsidP="00E85412">
      <w:pPr>
        <w:pStyle w:val="ListParagraph"/>
        <w:numPr>
          <w:ilvl w:val="0"/>
          <w:numId w:val="26"/>
        </w:numPr>
        <w:tabs>
          <w:tab w:val="left" w:pos="1418"/>
          <w:tab w:val="left" w:pos="5311"/>
        </w:tabs>
        <w:spacing w:after="0" w:line="240" w:lineRule="auto"/>
        <w:ind w:right="474"/>
        <w:rPr>
          <w:rFonts w:asciiTheme="minorHAnsi" w:hAnsiTheme="minorHAnsi"/>
        </w:rPr>
      </w:pPr>
      <w:r w:rsidRPr="00E85412">
        <w:rPr>
          <w:rFonts w:asciiTheme="minorHAnsi" w:hAnsiTheme="minorHAnsi"/>
        </w:rPr>
        <w:t>Policy development</w:t>
      </w:r>
    </w:p>
    <w:p w:rsidR="00E85412" w:rsidRDefault="00F42AE7" w:rsidP="00E85412">
      <w:pPr>
        <w:pStyle w:val="ListParagraph"/>
        <w:numPr>
          <w:ilvl w:val="0"/>
          <w:numId w:val="26"/>
        </w:numPr>
        <w:tabs>
          <w:tab w:val="left" w:pos="1418"/>
          <w:tab w:val="left" w:pos="5311"/>
        </w:tabs>
        <w:spacing w:after="0" w:line="240" w:lineRule="auto"/>
        <w:ind w:right="474"/>
        <w:rPr>
          <w:rFonts w:asciiTheme="minorHAnsi" w:hAnsiTheme="minorHAnsi"/>
        </w:rPr>
      </w:pPr>
      <w:r w:rsidRPr="00E85412">
        <w:rPr>
          <w:rFonts w:asciiTheme="minorHAnsi" w:hAnsiTheme="minorHAnsi"/>
        </w:rPr>
        <w:t>Education</w:t>
      </w:r>
    </w:p>
    <w:p w:rsidR="00E85412" w:rsidRDefault="00F42AE7" w:rsidP="00E85412">
      <w:pPr>
        <w:pStyle w:val="ListParagraph"/>
        <w:numPr>
          <w:ilvl w:val="0"/>
          <w:numId w:val="26"/>
        </w:numPr>
        <w:tabs>
          <w:tab w:val="left" w:pos="1418"/>
          <w:tab w:val="left" w:pos="5311"/>
        </w:tabs>
        <w:spacing w:after="0" w:line="240" w:lineRule="auto"/>
        <w:ind w:right="474"/>
        <w:rPr>
          <w:rFonts w:asciiTheme="minorHAnsi" w:hAnsiTheme="minorHAnsi"/>
        </w:rPr>
      </w:pPr>
      <w:r w:rsidRPr="00E85412">
        <w:rPr>
          <w:rFonts w:asciiTheme="minorHAnsi" w:hAnsiTheme="minorHAnsi"/>
        </w:rPr>
        <w:t>Community planning</w:t>
      </w:r>
    </w:p>
    <w:p w:rsidR="00000000" w:rsidRPr="00E85412" w:rsidRDefault="00F42AE7" w:rsidP="00E85412">
      <w:pPr>
        <w:pStyle w:val="ListParagraph"/>
        <w:numPr>
          <w:ilvl w:val="0"/>
          <w:numId w:val="26"/>
        </w:numPr>
        <w:tabs>
          <w:tab w:val="left" w:pos="1418"/>
          <w:tab w:val="left" w:pos="5311"/>
        </w:tabs>
        <w:spacing w:after="0" w:line="240" w:lineRule="auto"/>
        <w:ind w:right="474"/>
        <w:rPr>
          <w:rFonts w:asciiTheme="minorHAnsi" w:hAnsiTheme="minorHAnsi"/>
        </w:rPr>
      </w:pPr>
      <w:r w:rsidRPr="00E85412">
        <w:rPr>
          <w:rFonts w:asciiTheme="minorHAnsi" w:hAnsiTheme="minorHAnsi"/>
        </w:rPr>
        <w:t xml:space="preserve">Work to understand systems approach and to take action on the root causes of poverty </w:t>
      </w:r>
    </w:p>
    <w:p w:rsidR="003913E8" w:rsidRPr="003913E8" w:rsidRDefault="003913E8" w:rsidP="003913E8">
      <w:pPr>
        <w:tabs>
          <w:tab w:val="left" w:pos="1418"/>
          <w:tab w:val="left" w:pos="5311"/>
        </w:tabs>
        <w:spacing w:after="0" w:line="240" w:lineRule="auto"/>
        <w:ind w:right="474"/>
        <w:rPr>
          <w:rFonts w:asciiTheme="minorHAnsi" w:hAnsiTheme="minorHAnsi"/>
        </w:rPr>
      </w:pPr>
    </w:p>
    <w:p w:rsidR="00951F9B" w:rsidRDefault="00951F9B" w:rsidP="00951F9B">
      <w:pPr>
        <w:tabs>
          <w:tab w:val="left" w:pos="1418"/>
          <w:tab w:val="left" w:pos="5311"/>
        </w:tabs>
        <w:spacing w:after="0" w:line="240" w:lineRule="auto"/>
        <w:ind w:right="474"/>
        <w:rPr>
          <w:rFonts w:asciiTheme="minorHAnsi" w:hAnsiTheme="minorHAnsi"/>
        </w:rPr>
      </w:pPr>
    </w:p>
    <w:p w:rsidR="003913E8" w:rsidRPr="00951F9B" w:rsidRDefault="003913E8" w:rsidP="00951F9B">
      <w:pPr>
        <w:tabs>
          <w:tab w:val="left" w:pos="1418"/>
          <w:tab w:val="left" w:pos="5311"/>
        </w:tabs>
        <w:spacing w:after="0" w:line="240" w:lineRule="auto"/>
        <w:ind w:right="474"/>
        <w:rPr>
          <w:rFonts w:asciiTheme="minorHAnsi" w:hAnsiTheme="minorHAnsi"/>
        </w:rPr>
      </w:pPr>
    </w:p>
    <w:p w:rsidR="00955E94" w:rsidRPr="00AC6BCD" w:rsidRDefault="00955E94" w:rsidP="00955E94">
      <w:pPr>
        <w:tabs>
          <w:tab w:val="left" w:pos="5311"/>
        </w:tabs>
        <w:spacing w:after="0" w:line="240" w:lineRule="auto"/>
        <w:ind w:left="360" w:right="474"/>
        <w:jc w:val="center"/>
        <w:rPr>
          <w:rFonts w:asciiTheme="minorHAnsi" w:hAnsiTheme="minorHAnsi"/>
          <w:b/>
          <w:color w:val="FF0000"/>
        </w:rPr>
      </w:pPr>
      <w:r w:rsidRPr="00AC6BCD">
        <w:rPr>
          <w:rFonts w:asciiTheme="minorHAnsi" w:hAnsiTheme="minorHAnsi"/>
          <w:b/>
          <w:color w:val="FF0000"/>
        </w:rPr>
        <w:t>NE</w:t>
      </w:r>
      <w:r w:rsidR="009244D9">
        <w:rPr>
          <w:rFonts w:asciiTheme="minorHAnsi" w:hAnsiTheme="minorHAnsi"/>
          <w:b/>
          <w:color w:val="FF0000"/>
        </w:rPr>
        <w:t>XT MEETING THURSDAY May 14</w:t>
      </w:r>
      <w:r>
        <w:rPr>
          <w:rFonts w:asciiTheme="minorHAnsi" w:hAnsiTheme="minorHAnsi"/>
          <w:b/>
          <w:color w:val="FF0000"/>
        </w:rPr>
        <w:t>, 2015</w:t>
      </w:r>
      <w:r w:rsidRPr="00AC6BCD">
        <w:rPr>
          <w:rFonts w:asciiTheme="minorHAnsi" w:hAnsiTheme="minorHAnsi"/>
          <w:b/>
          <w:color w:val="FF0000"/>
        </w:rPr>
        <w:t xml:space="preserve"> CVRD BOARD ROOM – 6:00 PM- Dinner served at 5:30</w:t>
      </w:r>
    </w:p>
    <w:p w:rsidR="00955E94" w:rsidRPr="00223411" w:rsidRDefault="00955E94" w:rsidP="00955E94">
      <w:pPr>
        <w:tabs>
          <w:tab w:val="left" w:pos="5311"/>
        </w:tabs>
        <w:spacing w:before="120" w:after="0" w:line="240" w:lineRule="auto"/>
        <w:ind w:right="474"/>
        <w:rPr>
          <w:rFonts w:asciiTheme="minorHAnsi" w:hAnsiTheme="minorHAnsi"/>
          <w:b/>
        </w:rPr>
      </w:pPr>
      <w:r w:rsidRPr="00805DE0">
        <w:rPr>
          <w:rFonts w:asciiTheme="minorHAnsi" w:hAnsiTheme="minorHAnsi"/>
        </w:rPr>
        <w:t xml:space="preserve">Minutes taken by </w:t>
      </w:r>
      <w:r>
        <w:rPr>
          <w:rFonts w:asciiTheme="minorHAnsi" w:hAnsiTheme="minorHAnsi"/>
        </w:rPr>
        <w:t>Cindy Lise</w:t>
      </w:r>
    </w:p>
    <w:p w:rsidR="00955E94" w:rsidRDefault="00955E94" w:rsidP="00955E94"/>
    <w:p w:rsidR="00955E94" w:rsidRDefault="00955E94" w:rsidP="00955E94"/>
    <w:p w:rsidR="00955E94" w:rsidRDefault="00955E94" w:rsidP="00955E94">
      <w:pPr>
        <w:spacing w:after="0"/>
      </w:pPr>
    </w:p>
    <w:p w:rsidR="00023588" w:rsidRDefault="00023588"/>
    <w:sectPr w:rsidR="00023588" w:rsidSect="00D67C2F">
      <w:headerReference w:type="even" r:id="rId9"/>
      <w:headerReference w:type="default" r:id="rId10"/>
      <w:footerReference w:type="even" r:id="rId11"/>
      <w:footerReference w:type="default" r:id="rId12"/>
      <w:footerReference w:type="first" r:id="rId13"/>
      <w:pgSz w:w="12240" w:h="15840" w:code="1"/>
      <w:pgMar w:top="624" w:right="851" w:bottom="567" w:left="992"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AE7" w:rsidRDefault="00F42AE7" w:rsidP="009244D9">
      <w:pPr>
        <w:spacing w:after="0" w:line="240" w:lineRule="auto"/>
      </w:pPr>
      <w:r>
        <w:separator/>
      </w:r>
    </w:p>
  </w:endnote>
  <w:endnote w:type="continuationSeparator" w:id="0">
    <w:p w:rsidR="00F42AE7" w:rsidRDefault="00F42AE7" w:rsidP="009244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F42AE7" w:rsidP="003F59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84D9B" w:rsidRDefault="00F42AE7" w:rsidP="000A5C3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CDD" w:rsidRDefault="00F42AE7">
    <w:pPr>
      <w:pStyle w:val="Footer"/>
      <w:pBdr>
        <w:top w:val="thinThickSmallGap" w:sz="24" w:space="1" w:color="622423" w:themeColor="accent2" w:themeShade="7F"/>
      </w:pBdr>
      <w:rPr>
        <w:rFonts w:asciiTheme="majorHAnsi" w:hAnsiTheme="majorHAnsi"/>
      </w:rPr>
    </w:pPr>
    <w:r>
      <w:rPr>
        <w:rFonts w:asciiTheme="majorHAnsi" w:hAnsiTheme="majorHAnsi"/>
      </w:rPr>
      <w:t>Our Cowichan Network Minutes February 12,</w:t>
    </w:r>
    <w:r>
      <w:rPr>
        <w:rFonts w:asciiTheme="majorHAnsi" w:hAnsiTheme="majorHAnsi"/>
      </w:rPr>
      <w:t xml:space="preserve"> 2015</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E85412" w:rsidRPr="00E85412">
      <w:rPr>
        <w:rFonts w:asciiTheme="majorHAnsi" w:hAnsiTheme="majorHAnsi"/>
        <w:noProof/>
      </w:rPr>
      <w:t>4</w:t>
    </w:r>
    <w:r>
      <w:fldChar w:fldCharType="end"/>
    </w:r>
  </w:p>
  <w:p w:rsidR="00384D9B" w:rsidRDefault="00F42AE7" w:rsidP="000A5C3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884" w:rsidRDefault="00F42AE7">
    <w:pPr>
      <w:pStyle w:val="Footer"/>
      <w:pBdr>
        <w:top w:val="thinThickSmallGap" w:sz="24" w:space="1" w:color="622423" w:themeColor="accent2" w:themeShade="7F"/>
      </w:pBdr>
      <w:rPr>
        <w:rFonts w:asciiTheme="majorHAnsi" w:hAnsiTheme="majorHAnsi"/>
      </w:rPr>
    </w:pPr>
    <w:r>
      <w:rPr>
        <w:rFonts w:asciiTheme="majorHAnsi" w:hAnsiTheme="majorHAnsi"/>
      </w:rPr>
      <w:t>Our Cowichan</w:t>
    </w:r>
    <w:r w:rsidR="00951F9B">
      <w:rPr>
        <w:rFonts w:asciiTheme="majorHAnsi" w:hAnsiTheme="majorHAnsi"/>
      </w:rPr>
      <w:t xml:space="preserve"> Network Minutes April 9</w:t>
    </w:r>
    <w:r>
      <w:rPr>
        <w:rFonts w:asciiTheme="majorHAnsi" w:hAnsiTheme="majorHAnsi"/>
      </w:rPr>
      <w:t>,</w:t>
    </w:r>
    <w:r w:rsidR="009244D9">
      <w:rPr>
        <w:rFonts w:asciiTheme="majorHAnsi" w:hAnsiTheme="majorHAnsi"/>
      </w:rPr>
      <w:t xml:space="preserve"> </w:t>
    </w:r>
    <w:r>
      <w:rPr>
        <w:rFonts w:asciiTheme="majorHAnsi" w:hAnsiTheme="majorHAnsi"/>
      </w:rPr>
      <w:t>2015</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E85412" w:rsidRPr="00E85412">
      <w:rPr>
        <w:rFonts w:asciiTheme="majorHAnsi" w:hAnsiTheme="majorHAnsi"/>
        <w:noProof/>
      </w:rPr>
      <w:t>1</w:t>
    </w:r>
    <w:r>
      <w:fldChar w:fldCharType="end"/>
    </w:r>
  </w:p>
  <w:p w:rsidR="00512135" w:rsidRDefault="00F42A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AE7" w:rsidRDefault="00F42AE7" w:rsidP="009244D9">
      <w:pPr>
        <w:spacing w:after="0" w:line="240" w:lineRule="auto"/>
      </w:pPr>
      <w:r>
        <w:separator/>
      </w:r>
    </w:p>
  </w:footnote>
  <w:footnote w:type="continuationSeparator" w:id="0">
    <w:p w:rsidR="00F42AE7" w:rsidRDefault="00F42AE7" w:rsidP="009244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F42AE7" w:rsidP="000A5C3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4D9B" w:rsidRDefault="00F42AE7" w:rsidP="000A5C3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2565987"/>
      <w:docPartObj>
        <w:docPartGallery w:val="Watermarks"/>
        <w:docPartUnique/>
      </w:docPartObj>
    </w:sdtPr>
    <w:sdtEndPr/>
    <w:sdtContent>
      <w:p w:rsidR="00384D9B" w:rsidRDefault="00F42AE7" w:rsidP="000A5C3D">
        <w:pPr>
          <w:pStyle w:val="Header"/>
          <w:ind w:right="360"/>
        </w:pPr>
        <w:r w:rsidRPr="00607F2D">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71926"/>
    <w:multiLevelType w:val="hybridMultilevel"/>
    <w:tmpl w:val="14AEC1BC"/>
    <w:lvl w:ilvl="0" w:tplc="A23C4E74">
      <w:start w:val="1"/>
      <w:numFmt w:val="bullet"/>
      <w:lvlText w:val=""/>
      <w:lvlJc w:val="center"/>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
    <w:nsid w:val="08BD7859"/>
    <w:multiLevelType w:val="hybridMultilevel"/>
    <w:tmpl w:val="94364588"/>
    <w:lvl w:ilvl="0" w:tplc="EFF05CBC">
      <w:start w:val="1"/>
      <w:numFmt w:val="bullet"/>
      <w:lvlText w:val="–"/>
      <w:lvlJc w:val="left"/>
      <w:pPr>
        <w:tabs>
          <w:tab w:val="num" w:pos="720"/>
        </w:tabs>
        <w:ind w:left="720" w:hanging="360"/>
      </w:pPr>
      <w:rPr>
        <w:rFonts w:ascii="Arial" w:hAnsi="Arial" w:hint="default"/>
      </w:rPr>
    </w:lvl>
    <w:lvl w:ilvl="1" w:tplc="EBC8DA6E">
      <w:start w:val="1"/>
      <w:numFmt w:val="bullet"/>
      <w:lvlText w:val="–"/>
      <w:lvlJc w:val="left"/>
      <w:pPr>
        <w:tabs>
          <w:tab w:val="num" w:pos="1440"/>
        </w:tabs>
        <w:ind w:left="1440" w:hanging="360"/>
      </w:pPr>
      <w:rPr>
        <w:rFonts w:ascii="Arial" w:hAnsi="Arial" w:hint="default"/>
      </w:rPr>
    </w:lvl>
    <w:lvl w:ilvl="2" w:tplc="642670B8">
      <w:start w:val="1428"/>
      <w:numFmt w:val="bullet"/>
      <w:lvlText w:val="•"/>
      <w:lvlJc w:val="left"/>
      <w:pPr>
        <w:tabs>
          <w:tab w:val="num" w:pos="2160"/>
        </w:tabs>
        <w:ind w:left="2160" w:hanging="360"/>
      </w:pPr>
      <w:rPr>
        <w:rFonts w:ascii="Arial" w:hAnsi="Arial" w:hint="default"/>
      </w:rPr>
    </w:lvl>
    <w:lvl w:ilvl="3" w:tplc="B1162522" w:tentative="1">
      <w:start w:val="1"/>
      <w:numFmt w:val="bullet"/>
      <w:lvlText w:val="–"/>
      <w:lvlJc w:val="left"/>
      <w:pPr>
        <w:tabs>
          <w:tab w:val="num" w:pos="2880"/>
        </w:tabs>
        <w:ind w:left="2880" w:hanging="360"/>
      </w:pPr>
      <w:rPr>
        <w:rFonts w:ascii="Arial" w:hAnsi="Arial" w:hint="default"/>
      </w:rPr>
    </w:lvl>
    <w:lvl w:ilvl="4" w:tplc="FCD28E76" w:tentative="1">
      <w:start w:val="1"/>
      <w:numFmt w:val="bullet"/>
      <w:lvlText w:val="–"/>
      <w:lvlJc w:val="left"/>
      <w:pPr>
        <w:tabs>
          <w:tab w:val="num" w:pos="3600"/>
        </w:tabs>
        <w:ind w:left="3600" w:hanging="360"/>
      </w:pPr>
      <w:rPr>
        <w:rFonts w:ascii="Arial" w:hAnsi="Arial" w:hint="default"/>
      </w:rPr>
    </w:lvl>
    <w:lvl w:ilvl="5" w:tplc="C044A2FA" w:tentative="1">
      <w:start w:val="1"/>
      <w:numFmt w:val="bullet"/>
      <w:lvlText w:val="–"/>
      <w:lvlJc w:val="left"/>
      <w:pPr>
        <w:tabs>
          <w:tab w:val="num" w:pos="4320"/>
        </w:tabs>
        <w:ind w:left="4320" w:hanging="360"/>
      </w:pPr>
      <w:rPr>
        <w:rFonts w:ascii="Arial" w:hAnsi="Arial" w:hint="default"/>
      </w:rPr>
    </w:lvl>
    <w:lvl w:ilvl="6" w:tplc="BFC46A92" w:tentative="1">
      <w:start w:val="1"/>
      <w:numFmt w:val="bullet"/>
      <w:lvlText w:val="–"/>
      <w:lvlJc w:val="left"/>
      <w:pPr>
        <w:tabs>
          <w:tab w:val="num" w:pos="5040"/>
        </w:tabs>
        <w:ind w:left="5040" w:hanging="360"/>
      </w:pPr>
      <w:rPr>
        <w:rFonts w:ascii="Arial" w:hAnsi="Arial" w:hint="default"/>
      </w:rPr>
    </w:lvl>
    <w:lvl w:ilvl="7" w:tplc="E20C8AF2" w:tentative="1">
      <w:start w:val="1"/>
      <w:numFmt w:val="bullet"/>
      <w:lvlText w:val="–"/>
      <w:lvlJc w:val="left"/>
      <w:pPr>
        <w:tabs>
          <w:tab w:val="num" w:pos="5760"/>
        </w:tabs>
        <w:ind w:left="5760" w:hanging="360"/>
      </w:pPr>
      <w:rPr>
        <w:rFonts w:ascii="Arial" w:hAnsi="Arial" w:hint="default"/>
      </w:rPr>
    </w:lvl>
    <w:lvl w:ilvl="8" w:tplc="F36625D0" w:tentative="1">
      <w:start w:val="1"/>
      <w:numFmt w:val="bullet"/>
      <w:lvlText w:val="–"/>
      <w:lvlJc w:val="left"/>
      <w:pPr>
        <w:tabs>
          <w:tab w:val="num" w:pos="6480"/>
        </w:tabs>
        <w:ind w:left="6480" w:hanging="360"/>
      </w:pPr>
      <w:rPr>
        <w:rFonts w:ascii="Arial" w:hAnsi="Arial" w:hint="default"/>
      </w:rPr>
    </w:lvl>
  </w:abstractNum>
  <w:abstractNum w:abstractNumId="2">
    <w:nsid w:val="17A303DE"/>
    <w:multiLevelType w:val="hybridMultilevel"/>
    <w:tmpl w:val="11D21F68"/>
    <w:lvl w:ilvl="0" w:tplc="2B1644A0">
      <w:start w:val="1"/>
      <w:numFmt w:val="bullet"/>
      <w:lvlText w:val="•"/>
      <w:lvlJc w:val="left"/>
      <w:pPr>
        <w:tabs>
          <w:tab w:val="num" w:pos="720"/>
        </w:tabs>
        <w:ind w:left="720" w:hanging="360"/>
      </w:pPr>
      <w:rPr>
        <w:rFonts w:ascii="Arial" w:hAnsi="Arial" w:hint="default"/>
      </w:rPr>
    </w:lvl>
    <w:lvl w:ilvl="1" w:tplc="11E84E64" w:tentative="1">
      <w:start w:val="1"/>
      <w:numFmt w:val="bullet"/>
      <w:lvlText w:val="•"/>
      <w:lvlJc w:val="left"/>
      <w:pPr>
        <w:tabs>
          <w:tab w:val="num" w:pos="1440"/>
        </w:tabs>
        <w:ind w:left="1440" w:hanging="360"/>
      </w:pPr>
      <w:rPr>
        <w:rFonts w:ascii="Arial" w:hAnsi="Arial" w:hint="default"/>
      </w:rPr>
    </w:lvl>
    <w:lvl w:ilvl="2" w:tplc="E5B01CFC" w:tentative="1">
      <w:start w:val="1"/>
      <w:numFmt w:val="bullet"/>
      <w:lvlText w:val="•"/>
      <w:lvlJc w:val="left"/>
      <w:pPr>
        <w:tabs>
          <w:tab w:val="num" w:pos="2160"/>
        </w:tabs>
        <w:ind w:left="2160" w:hanging="360"/>
      </w:pPr>
      <w:rPr>
        <w:rFonts w:ascii="Arial" w:hAnsi="Arial" w:hint="default"/>
      </w:rPr>
    </w:lvl>
    <w:lvl w:ilvl="3" w:tplc="538CB0A6" w:tentative="1">
      <w:start w:val="1"/>
      <w:numFmt w:val="bullet"/>
      <w:lvlText w:val="•"/>
      <w:lvlJc w:val="left"/>
      <w:pPr>
        <w:tabs>
          <w:tab w:val="num" w:pos="2880"/>
        </w:tabs>
        <w:ind w:left="2880" w:hanging="360"/>
      </w:pPr>
      <w:rPr>
        <w:rFonts w:ascii="Arial" w:hAnsi="Arial" w:hint="default"/>
      </w:rPr>
    </w:lvl>
    <w:lvl w:ilvl="4" w:tplc="5E44B41E" w:tentative="1">
      <w:start w:val="1"/>
      <w:numFmt w:val="bullet"/>
      <w:lvlText w:val="•"/>
      <w:lvlJc w:val="left"/>
      <w:pPr>
        <w:tabs>
          <w:tab w:val="num" w:pos="3600"/>
        </w:tabs>
        <w:ind w:left="3600" w:hanging="360"/>
      </w:pPr>
      <w:rPr>
        <w:rFonts w:ascii="Arial" w:hAnsi="Arial" w:hint="default"/>
      </w:rPr>
    </w:lvl>
    <w:lvl w:ilvl="5" w:tplc="9A46D530" w:tentative="1">
      <w:start w:val="1"/>
      <w:numFmt w:val="bullet"/>
      <w:lvlText w:val="•"/>
      <w:lvlJc w:val="left"/>
      <w:pPr>
        <w:tabs>
          <w:tab w:val="num" w:pos="4320"/>
        </w:tabs>
        <w:ind w:left="4320" w:hanging="360"/>
      </w:pPr>
      <w:rPr>
        <w:rFonts w:ascii="Arial" w:hAnsi="Arial" w:hint="default"/>
      </w:rPr>
    </w:lvl>
    <w:lvl w:ilvl="6" w:tplc="4E80FFDC" w:tentative="1">
      <w:start w:val="1"/>
      <w:numFmt w:val="bullet"/>
      <w:lvlText w:val="•"/>
      <w:lvlJc w:val="left"/>
      <w:pPr>
        <w:tabs>
          <w:tab w:val="num" w:pos="5040"/>
        </w:tabs>
        <w:ind w:left="5040" w:hanging="360"/>
      </w:pPr>
      <w:rPr>
        <w:rFonts w:ascii="Arial" w:hAnsi="Arial" w:hint="default"/>
      </w:rPr>
    </w:lvl>
    <w:lvl w:ilvl="7" w:tplc="3D6E1C52" w:tentative="1">
      <w:start w:val="1"/>
      <w:numFmt w:val="bullet"/>
      <w:lvlText w:val="•"/>
      <w:lvlJc w:val="left"/>
      <w:pPr>
        <w:tabs>
          <w:tab w:val="num" w:pos="5760"/>
        </w:tabs>
        <w:ind w:left="5760" w:hanging="360"/>
      </w:pPr>
      <w:rPr>
        <w:rFonts w:ascii="Arial" w:hAnsi="Arial" w:hint="default"/>
      </w:rPr>
    </w:lvl>
    <w:lvl w:ilvl="8" w:tplc="F760E7B6" w:tentative="1">
      <w:start w:val="1"/>
      <w:numFmt w:val="bullet"/>
      <w:lvlText w:val="•"/>
      <w:lvlJc w:val="left"/>
      <w:pPr>
        <w:tabs>
          <w:tab w:val="num" w:pos="6480"/>
        </w:tabs>
        <w:ind w:left="6480" w:hanging="360"/>
      </w:pPr>
      <w:rPr>
        <w:rFonts w:ascii="Arial" w:hAnsi="Arial" w:hint="default"/>
      </w:rPr>
    </w:lvl>
  </w:abstractNum>
  <w:abstractNum w:abstractNumId="3">
    <w:nsid w:val="1A1D6F1B"/>
    <w:multiLevelType w:val="hybridMultilevel"/>
    <w:tmpl w:val="6B44796E"/>
    <w:lvl w:ilvl="0" w:tplc="EBDA9B74">
      <w:start w:val="1"/>
      <w:numFmt w:val="bullet"/>
      <w:lvlText w:val="•"/>
      <w:lvlJc w:val="left"/>
      <w:pPr>
        <w:tabs>
          <w:tab w:val="num" w:pos="720"/>
        </w:tabs>
        <w:ind w:left="720" w:hanging="360"/>
      </w:pPr>
      <w:rPr>
        <w:rFonts w:ascii="Arial" w:hAnsi="Arial" w:hint="default"/>
      </w:rPr>
    </w:lvl>
    <w:lvl w:ilvl="1" w:tplc="4ADAF9AE" w:tentative="1">
      <w:start w:val="1"/>
      <w:numFmt w:val="bullet"/>
      <w:lvlText w:val="•"/>
      <w:lvlJc w:val="left"/>
      <w:pPr>
        <w:tabs>
          <w:tab w:val="num" w:pos="1440"/>
        </w:tabs>
        <w:ind w:left="1440" w:hanging="360"/>
      </w:pPr>
      <w:rPr>
        <w:rFonts w:ascii="Arial" w:hAnsi="Arial" w:hint="default"/>
      </w:rPr>
    </w:lvl>
    <w:lvl w:ilvl="2" w:tplc="40AA0EB6" w:tentative="1">
      <w:start w:val="1"/>
      <w:numFmt w:val="bullet"/>
      <w:lvlText w:val="•"/>
      <w:lvlJc w:val="left"/>
      <w:pPr>
        <w:tabs>
          <w:tab w:val="num" w:pos="2160"/>
        </w:tabs>
        <w:ind w:left="2160" w:hanging="360"/>
      </w:pPr>
      <w:rPr>
        <w:rFonts w:ascii="Arial" w:hAnsi="Arial" w:hint="default"/>
      </w:rPr>
    </w:lvl>
    <w:lvl w:ilvl="3" w:tplc="A094EA38" w:tentative="1">
      <w:start w:val="1"/>
      <w:numFmt w:val="bullet"/>
      <w:lvlText w:val="•"/>
      <w:lvlJc w:val="left"/>
      <w:pPr>
        <w:tabs>
          <w:tab w:val="num" w:pos="2880"/>
        </w:tabs>
        <w:ind w:left="2880" w:hanging="360"/>
      </w:pPr>
      <w:rPr>
        <w:rFonts w:ascii="Arial" w:hAnsi="Arial" w:hint="default"/>
      </w:rPr>
    </w:lvl>
    <w:lvl w:ilvl="4" w:tplc="13D06858" w:tentative="1">
      <w:start w:val="1"/>
      <w:numFmt w:val="bullet"/>
      <w:lvlText w:val="•"/>
      <w:lvlJc w:val="left"/>
      <w:pPr>
        <w:tabs>
          <w:tab w:val="num" w:pos="3600"/>
        </w:tabs>
        <w:ind w:left="3600" w:hanging="360"/>
      </w:pPr>
      <w:rPr>
        <w:rFonts w:ascii="Arial" w:hAnsi="Arial" w:hint="default"/>
      </w:rPr>
    </w:lvl>
    <w:lvl w:ilvl="5" w:tplc="6AE2D62A" w:tentative="1">
      <w:start w:val="1"/>
      <w:numFmt w:val="bullet"/>
      <w:lvlText w:val="•"/>
      <w:lvlJc w:val="left"/>
      <w:pPr>
        <w:tabs>
          <w:tab w:val="num" w:pos="4320"/>
        </w:tabs>
        <w:ind w:left="4320" w:hanging="360"/>
      </w:pPr>
      <w:rPr>
        <w:rFonts w:ascii="Arial" w:hAnsi="Arial" w:hint="default"/>
      </w:rPr>
    </w:lvl>
    <w:lvl w:ilvl="6" w:tplc="97B0C96C" w:tentative="1">
      <w:start w:val="1"/>
      <w:numFmt w:val="bullet"/>
      <w:lvlText w:val="•"/>
      <w:lvlJc w:val="left"/>
      <w:pPr>
        <w:tabs>
          <w:tab w:val="num" w:pos="5040"/>
        </w:tabs>
        <w:ind w:left="5040" w:hanging="360"/>
      </w:pPr>
      <w:rPr>
        <w:rFonts w:ascii="Arial" w:hAnsi="Arial" w:hint="default"/>
      </w:rPr>
    </w:lvl>
    <w:lvl w:ilvl="7" w:tplc="D578E0C6" w:tentative="1">
      <w:start w:val="1"/>
      <w:numFmt w:val="bullet"/>
      <w:lvlText w:val="•"/>
      <w:lvlJc w:val="left"/>
      <w:pPr>
        <w:tabs>
          <w:tab w:val="num" w:pos="5760"/>
        </w:tabs>
        <w:ind w:left="5760" w:hanging="360"/>
      </w:pPr>
      <w:rPr>
        <w:rFonts w:ascii="Arial" w:hAnsi="Arial" w:hint="default"/>
      </w:rPr>
    </w:lvl>
    <w:lvl w:ilvl="8" w:tplc="87A8CA24" w:tentative="1">
      <w:start w:val="1"/>
      <w:numFmt w:val="bullet"/>
      <w:lvlText w:val="•"/>
      <w:lvlJc w:val="left"/>
      <w:pPr>
        <w:tabs>
          <w:tab w:val="num" w:pos="6480"/>
        </w:tabs>
        <w:ind w:left="6480" w:hanging="360"/>
      </w:pPr>
      <w:rPr>
        <w:rFonts w:ascii="Arial" w:hAnsi="Arial" w:hint="default"/>
      </w:rPr>
    </w:lvl>
  </w:abstractNum>
  <w:abstractNum w:abstractNumId="4">
    <w:nsid w:val="1B1C429C"/>
    <w:multiLevelType w:val="hybridMultilevel"/>
    <w:tmpl w:val="43A6C572"/>
    <w:lvl w:ilvl="0" w:tplc="A23C4E74">
      <w:start w:val="1"/>
      <w:numFmt w:val="bullet"/>
      <w:lvlText w:val=""/>
      <w:lvlJc w:val="center"/>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nsid w:val="1EE6171C"/>
    <w:multiLevelType w:val="hybridMultilevel"/>
    <w:tmpl w:val="79B47226"/>
    <w:lvl w:ilvl="0" w:tplc="82965D9C">
      <w:start w:val="1"/>
      <w:numFmt w:val="bullet"/>
      <w:lvlText w:val="•"/>
      <w:lvlJc w:val="left"/>
      <w:pPr>
        <w:tabs>
          <w:tab w:val="num" w:pos="720"/>
        </w:tabs>
        <w:ind w:left="720" w:hanging="360"/>
      </w:pPr>
      <w:rPr>
        <w:rFonts w:ascii="Arial" w:hAnsi="Arial" w:hint="default"/>
      </w:rPr>
    </w:lvl>
    <w:lvl w:ilvl="1" w:tplc="A0E04140" w:tentative="1">
      <w:start w:val="1"/>
      <w:numFmt w:val="bullet"/>
      <w:lvlText w:val="•"/>
      <w:lvlJc w:val="left"/>
      <w:pPr>
        <w:tabs>
          <w:tab w:val="num" w:pos="1440"/>
        </w:tabs>
        <w:ind w:left="1440" w:hanging="360"/>
      </w:pPr>
      <w:rPr>
        <w:rFonts w:ascii="Arial" w:hAnsi="Arial" w:hint="default"/>
      </w:rPr>
    </w:lvl>
    <w:lvl w:ilvl="2" w:tplc="C09A6126" w:tentative="1">
      <w:start w:val="1"/>
      <w:numFmt w:val="bullet"/>
      <w:lvlText w:val="•"/>
      <w:lvlJc w:val="left"/>
      <w:pPr>
        <w:tabs>
          <w:tab w:val="num" w:pos="2160"/>
        </w:tabs>
        <w:ind w:left="2160" w:hanging="360"/>
      </w:pPr>
      <w:rPr>
        <w:rFonts w:ascii="Arial" w:hAnsi="Arial" w:hint="default"/>
      </w:rPr>
    </w:lvl>
    <w:lvl w:ilvl="3" w:tplc="57EEC5D6" w:tentative="1">
      <w:start w:val="1"/>
      <w:numFmt w:val="bullet"/>
      <w:lvlText w:val="•"/>
      <w:lvlJc w:val="left"/>
      <w:pPr>
        <w:tabs>
          <w:tab w:val="num" w:pos="2880"/>
        </w:tabs>
        <w:ind w:left="2880" w:hanging="360"/>
      </w:pPr>
      <w:rPr>
        <w:rFonts w:ascii="Arial" w:hAnsi="Arial" w:hint="default"/>
      </w:rPr>
    </w:lvl>
    <w:lvl w:ilvl="4" w:tplc="362CAD5C" w:tentative="1">
      <w:start w:val="1"/>
      <w:numFmt w:val="bullet"/>
      <w:lvlText w:val="•"/>
      <w:lvlJc w:val="left"/>
      <w:pPr>
        <w:tabs>
          <w:tab w:val="num" w:pos="3600"/>
        </w:tabs>
        <w:ind w:left="3600" w:hanging="360"/>
      </w:pPr>
      <w:rPr>
        <w:rFonts w:ascii="Arial" w:hAnsi="Arial" w:hint="default"/>
      </w:rPr>
    </w:lvl>
    <w:lvl w:ilvl="5" w:tplc="1DE8A8AC" w:tentative="1">
      <w:start w:val="1"/>
      <w:numFmt w:val="bullet"/>
      <w:lvlText w:val="•"/>
      <w:lvlJc w:val="left"/>
      <w:pPr>
        <w:tabs>
          <w:tab w:val="num" w:pos="4320"/>
        </w:tabs>
        <w:ind w:left="4320" w:hanging="360"/>
      </w:pPr>
      <w:rPr>
        <w:rFonts w:ascii="Arial" w:hAnsi="Arial" w:hint="default"/>
      </w:rPr>
    </w:lvl>
    <w:lvl w:ilvl="6" w:tplc="748EDE8C" w:tentative="1">
      <w:start w:val="1"/>
      <w:numFmt w:val="bullet"/>
      <w:lvlText w:val="•"/>
      <w:lvlJc w:val="left"/>
      <w:pPr>
        <w:tabs>
          <w:tab w:val="num" w:pos="5040"/>
        </w:tabs>
        <w:ind w:left="5040" w:hanging="360"/>
      </w:pPr>
      <w:rPr>
        <w:rFonts w:ascii="Arial" w:hAnsi="Arial" w:hint="default"/>
      </w:rPr>
    </w:lvl>
    <w:lvl w:ilvl="7" w:tplc="3912C616" w:tentative="1">
      <w:start w:val="1"/>
      <w:numFmt w:val="bullet"/>
      <w:lvlText w:val="•"/>
      <w:lvlJc w:val="left"/>
      <w:pPr>
        <w:tabs>
          <w:tab w:val="num" w:pos="5760"/>
        </w:tabs>
        <w:ind w:left="5760" w:hanging="360"/>
      </w:pPr>
      <w:rPr>
        <w:rFonts w:ascii="Arial" w:hAnsi="Arial" w:hint="default"/>
      </w:rPr>
    </w:lvl>
    <w:lvl w:ilvl="8" w:tplc="DBCEEDBC" w:tentative="1">
      <w:start w:val="1"/>
      <w:numFmt w:val="bullet"/>
      <w:lvlText w:val="•"/>
      <w:lvlJc w:val="left"/>
      <w:pPr>
        <w:tabs>
          <w:tab w:val="num" w:pos="6480"/>
        </w:tabs>
        <w:ind w:left="6480" w:hanging="360"/>
      </w:pPr>
      <w:rPr>
        <w:rFonts w:ascii="Arial" w:hAnsi="Arial" w:hint="default"/>
      </w:rPr>
    </w:lvl>
  </w:abstractNum>
  <w:abstractNum w:abstractNumId="6">
    <w:nsid w:val="24CB45A0"/>
    <w:multiLevelType w:val="hybridMultilevel"/>
    <w:tmpl w:val="844007C2"/>
    <w:lvl w:ilvl="0" w:tplc="8E1E7BB8">
      <w:start w:val="1"/>
      <w:numFmt w:val="lowerLetter"/>
      <w:lvlText w:val="%1."/>
      <w:lvlJc w:val="left"/>
      <w:pPr>
        <w:ind w:left="720" w:hanging="360"/>
      </w:pPr>
      <w:rPr>
        <w:rFonts w:hint="default"/>
        <w:b/>
        <w:i w:val="0"/>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55B4C68"/>
    <w:multiLevelType w:val="hybridMultilevel"/>
    <w:tmpl w:val="DBA854F8"/>
    <w:lvl w:ilvl="0" w:tplc="A23C4E74">
      <w:start w:val="1"/>
      <w:numFmt w:val="bullet"/>
      <w:lvlText w:val=""/>
      <w:lvlJc w:val="center"/>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nsid w:val="2B13259B"/>
    <w:multiLevelType w:val="hybridMultilevel"/>
    <w:tmpl w:val="E59E69AE"/>
    <w:lvl w:ilvl="0" w:tplc="AF340726">
      <w:start w:val="1"/>
      <w:numFmt w:val="decimal"/>
      <w:lvlText w:val="%1."/>
      <w:lvlJc w:val="left"/>
      <w:pPr>
        <w:tabs>
          <w:tab w:val="num" w:pos="720"/>
        </w:tabs>
        <w:ind w:left="720" w:hanging="360"/>
      </w:pPr>
    </w:lvl>
    <w:lvl w:ilvl="1" w:tplc="B858B182" w:tentative="1">
      <w:start w:val="1"/>
      <w:numFmt w:val="decimal"/>
      <w:lvlText w:val="%2."/>
      <w:lvlJc w:val="left"/>
      <w:pPr>
        <w:tabs>
          <w:tab w:val="num" w:pos="1440"/>
        </w:tabs>
        <w:ind w:left="1440" w:hanging="360"/>
      </w:pPr>
    </w:lvl>
    <w:lvl w:ilvl="2" w:tplc="543857E4" w:tentative="1">
      <w:start w:val="1"/>
      <w:numFmt w:val="decimal"/>
      <w:lvlText w:val="%3."/>
      <w:lvlJc w:val="left"/>
      <w:pPr>
        <w:tabs>
          <w:tab w:val="num" w:pos="2160"/>
        </w:tabs>
        <w:ind w:left="2160" w:hanging="360"/>
      </w:pPr>
    </w:lvl>
    <w:lvl w:ilvl="3" w:tplc="5A2469F2" w:tentative="1">
      <w:start w:val="1"/>
      <w:numFmt w:val="decimal"/>
      <w:lvlText w:val="%4."/>
      <w:lvlJc w:val="left"/>
      <w:pPr>
        <w:tabs>
          <w:tab w:val="num" w:pos="2880"/>
        </w:tabs>
        <w:ind w:left="2880" w:hanging="360"/>
      </w:pPr>
    </w:lvl>
    <w:lvl w:ilvl="4" w:tplc="C0A06C46" w:tentative="1">
      <w:start w:val="1"/>
      <w:numFmt w:val="decimal"/>
      <w:lvlText w:val="%5."/>
      <w:lvlJc w:val="left"/>
      <w:pPr>
        <w:tabs>
          <w:tab w:val="num" w:pos="3600"/>
        </w:tabs>
        <w:ind w:left="3600" w:hanging="360"/>
      </w:pPr>
    </w:lvl>
    <w:lvl w:ilvl="5" w:tplc="1CD4697E" w:tentative="1">
      <w:start w:val="1"/>
      <w:numFmt w:val="decimal"/>
      <w:lvlText w:val="%6."/>
      <w:lvlJc w:val="left"/>
      <w:pPr>
        <w:tabs>
          <w:tab w:val="num" w:pos="4320"/>
        </w:tabs>
        <w:ind w:left="4320" w:hanging="360"/>
      </w:pPr>
    </w:lvl>
    <w:lvl w:ilvl="6" w:tplc="66FA0672" w:tentative="1">
      <w:start w:val="1"/>
      <w:numFmt w:val="decimal"/>
      <w:lvlText w:val="%7."/>
      <w:lvlJc w:val="left"/>
      <w:pPr>
        <w:tabs>
          <w:tab w:val="num" w:pos="5040"/>
        </w:tabs>
        <w:ind w:left="5040" w:hanging="360"/>
      </w:pPr>
    </w:lvl>
    <w:lvl w:ilvl="7" w:tplc="C82617DC" w:tentative="1">
      <w:start w:val="1"/>
      <w:numFmt w:val="decimal"/>
      <w:lvlText w:val="%8."/>
      <w:lvlJc w:val="left"/>
      <w:pPr>
        <w:tabs>
          <w:tab w:val="num" w:pos="5760"/>
        </w:tabs>
        <w:ind w:left="5760" w:hanging="360"/>
      </w:pPr>
    </w:lvl>
    <w:lvl w:ilvl="8" w:tplc="BBC650CC" w:tentative="1">
      <w:start w:val="1"/>
      <w:numFmt w:val="decimal"/>
      <w:lvlText w:val="%9."/>
      <w:lvlJc w:val="left"/>
      <w:pPr>
        <w:tabs>
          <w:tab w:val="num" w:pos="6480"/>
        </w:tabs>
        <w:ind w:left="6480" w:hanging="360"/>
      </w:pPr>
    </w:lvl>
  </w:abstractNum>
  <w:abstractNum w:abstractNumId="9">
    <w:nsid w:val="300979A6"/>
    <w:multiLevelType w:val="hybridMultilevel"/>
    <w:tmpl w:val="57A824B2"/>
    <w:lvl w:ilvl="0" w:tplc="24321AF6">
      <w:start w:val="1"/>
      <w:numFmt w:val="decimal"/>
      <w:lvlText w:val="%1."/>
      <w:lvlJc w:val="left"/>
      <w:pPr>
        <w:tabs>
          <w:tab w:val="num" w:pos="720"/>
        </w:tabs>
        <w:ind w:left="720" w:hanging="360"/>
      </w:pPr>
    </w:lvl>
    <w:lvl w:ilvl="1" w:tplc="BC4C5668" w:tentative="1">
      <w:start w:val="1"/>
      <w:numFmt w:val="decimal"/>
      <w:lvlText w:val="%2."/>
      <w:lvlJc w:val="left"/>
      <w:pPr>
        <w:tabs>
          <w:tab w:val="num" w:pos="1440"/>
        </w:tabs>
        <w:ind w:left="1440" w:hanging="360"/>
      </w:pPr>
    </w:lvl>
    <w:lvl w:ilvl="2" w:tplc="29EA71E8" w:tentative="1">
      <w:start w:val="1"/>
      <w:numFmt w:val="decimal"/>
      <w:lvlText w:val="%3."/>
      <w:lvlJc w:val="left"/>
      <w:pPr>
        <w:tabs>
          <w:tab w:val="num" w:pos="2160"/>
        </w:tabs>
        <w:ind w:left="2160" w:hanging="360"/>
      </w:pPr>
    </w:lvl>
    <w:lvl w:ilvl="3" w:tplc="3468EDDA" w:tentative="1">
      <w:start w:val="1"/>
      <w:numFmt w:val="decimal"/>
      <w:lvlText w:val="%4."/>
      <w:lvlJc w:val="left"/>
      <w:pPr>
        <w:tabs>
          <w:tab w:val="num" w:pos="2880"/>
        </w:tabs>
        <w:ind w:left="2880" w:hanging="360"/>
      </w:pPr>
    </w:lvl>
    <w:lvl w:ilvl="4" w:tplc="550894F2" w:tentative="1">
      <w:start w:val="1"/>
      <w:numFmt w:val="decimal"/>
      <w:lvlText w:val="%5."/>
      <w:lvlJc w:val="left"/>
      <w:pPr>
        <w:tabs>
          <w:tab w:val="num" w:pos="3600"/>
        </w:tabs>
        <w:ind w:left="3600" w:hanging="360"/>
      </w:pPr>
    </w:lvl>
    <w:lvl w:ilvl="5" w:tplc="7EB0A1EA" w:tentative="1">
      <w:start w:val="1"/>
      <w:numFmt w:val="decimal"/>
      <w:lvlText w:val="%6."/>
      <w:lvlJc w:val="left"/>
      <w:pPr>
        <w:tabs>
          <w:tab w:val="num" w:pos="4320"/>
        </w:tabs>
        <w:ind w:left="4320" w:hanging="360"/>
      </w:pPr>
    </w:lvl>
    <w:lvl w:ilvl="6" w:tplc="2DBA7CD8" w:tentative="1">
      <w:start w:val="1"/>
      <w:numFmt w:val="decimal"/>
      <w:lvlText w:val="%7."/>
      <w:lvlJc w:val="left"/>
      <w:pPr>
        <w:tabs>
          <w:tab w:val="num" w:pos="5040"/>
        </w:tabs>
        <w:ind w:left="5040" w:hanging="360"/>
      </w:pPr>
    </w:lvl>
    <w:lvl w:ilvl="7" w:tplc="0EEA6A8A" w:tentative="1">
      <w:start w:val="1"/>
      <w:numFmt w:val="decimal"/>
      <w:lvlText w:val="%8."/>
      <w:lvlJc w:val="left"/>
      <w:pPr>
        <w:tabs>
          <w:tab w:val="num" w:pos="5760"/>
        </w:tabs>
        <w:ind w:left="5760" w:hanging="360"/>
      </w:pPr>
    </w:lvl>
    <w:lvl w:ilvl="8" w:tplc="B13E4F3C" w:tentative="1">
      <w:start w:val="1"/>
      <w:numFmt w:val="decimal"/>
      <w:lvlText w:val="%9."/>
      <w:lvlJc w:val="left"/>
      <w:pPr>
        <w:tabs>
          <w:tab w:val="num" w:pos="6480"/>
        </w:tabs>
        <w:ind w:left="6480" w:hanging="360"/>
      </w:pPr>
    </w:lvl>
  </w:abstractNum>
  <w:abstractNum w:abstractNumId="10">
    <w:nsid w:val="30B26105"/>
    <w:multiLevelType w:val="hybridMultilevel"/>
    <w:tmpl w:val="9334A756"/>
    <w:lvl w:ilvl="0" w:tplc="1616957E">
      <w:start w:val="1"/>
      <w:numFmt w:val="decimal"/>
      <w:lvlText w:val="%1."/>
      <w:lvlJc w:val="left"/>
      <w:pPr>
        <w:tabs>
          <w:tab w:val="num" w:pos="720"/>
        </w:tabs>
        <w:ind w:left="720" w:hanging="360"/>
      </w:pPr>
    </w:lvl>
    <w:lvl w:ilvl="1" w:tplc="88D84482">
      <w:start w:val="1399"/>
      <w:numFmt w:val="bullet"/>
      <w:lvlText w:val="•"/>
      <w:lvlJc w:val="left"/>
      <w:pPr>
        <w:tabs>
          <w:tab w:val="num" w:pos="1440"/>
        </w:tabs>
        <w:ind w:left="1440" w:hanging="360"/>
      </w:pPr>
      <w:rPr>
        <w:rFonts w:ascii="Arial" w:hAnsi="Arial" w:hint="default"/>
      </w:rPr>
    </w:lvl>
    <w:lvl w:ilvl="2" w:tplc="88582CD4" w:tentative="1">
      <w:start w:val="1"/>
      <w:numFmt w:val="decimal"/>
      <w:lvlText w:val="%3."/>
      <w:lvlJc w:val="left"/>
      <w:pPr>
        <w:tabs>
          <w:tab w:val="num" w:pos="2160"/>
        </w:tabs>
        <w:ind w:left="2160" w:hanging="360"/>
      </w:pPr>
    </w:lvl>
    <w:lvl w:ilvl="3" w:tplc="493835FA" w:tentative="1">
      <w:start w:val="1"/>
      <w:numFmt w:val="decimal"/>
      <w:lvlText w:val="%4."/>
      <w:lvlJc w:val="left"/>
      <w:pPr>
        <w:tabs>
          <w:tab w:val="num" w:pos="2880"/>
        </w:tabs>
        <w:ind w:left="2880" w:hanging="360"/>
      </w:pPr>
    </w:lvl>
    <w:lvl w:ilvl="4" w:tplc="30C2C8FA" w:tentative="1">
      <w:start w:val="1"/>
      <w:numFmt w:val="decimal"/>
      <w:lvlText w:val="%5."/>
      <w:lvlJc w:val="left"/>
      <w:pPr>
        <w:tabs>
          <w:tab w:val="num" w:pos="3600"/>
        </w:tabs>
        <w:ind w:left="3600" w:hanging="360"/>
      </w:pPr>
    </w:lvl>
    <w:lvl w:ilvl="5" w:tplc="BCCA170C" w:tentative="1">
      <w:start w:val="1"/>
      <w:numFmt w:val="decimal"/>
      <w:lvlText w:val="%6."/>
      <w:lvlJc w:val="left"/>
      <w:pPr>
        <w:tabs>
          <w:tab w:val="num" w:pos="4320"/>
        </w:tabs>
        <w:ind w:left="4320" w:hanging="360"/>
      </w:pPr>
    </w:lvl>
    <w:lvl w:ilvl="6" w:tplc="81284362" w:tentative="1">
      <w:start w:val="1"/>
      <w:numFmt w:val="decimal"/>
      <w:lvlText w:val="%7."/>
      <w:lvlJc w:val="left"/>
      <w:pPr>
        <w:tabs>
          <w:tab w:val="num" w:pos="5040"/>
        </w:tabs>
        <w:ind w:left="5040" w:hanging="360"/>
      </w:pPr>
    </w:lvl>
    <w:lvl w:ilvl="7" w:tplc="835CE404" w:tentative="1">
      <w:start w:val="1"/>
      <w:numFmt w:val="decimal"/>
      <w:lvlText w:val="%8."/>
      <w:lvlJc w:val="left"/>
      <w:pPr>
        <w:tabs>
          <w:tab w:val="num" w:pos="5760"/>
        </w:tabs>
        <w:ind w:left="5760" w:hanging="360"/>
      </w:pPr>
    </w:lvl>
    <w:lvl w:ilvl="8" w:tplc="00FE58A8" w:tentative="1">
      <w:start w:val="1"/>
      <w:numFmt w:val="decimal"/>
      <w:lvlText w:val="%9."/>
      <w:lvlJc w:val="left"/>
      <w:pPr>
        <w:tabs>
          <w:tab w:val="num" w:pos="6480"/>
        </w:tabs>
        <w:ind w:left="6480" w:hanging="360"/>
      </w:pPr>
    </w:lvl>
  </w:abstractNum>
  <w:abstractNum w:abstractNumId="11">
    <w:nsid w:val="33FA402F"/>
    <w:multiLevelType w:val="hybridMultilevel"/>
    <w:tmpl w:val="B2CEF554"/>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85314DB"/>
    <w:multiLevelType w:val="hybridMultilevel"/>
    <w:tmpl w:val="ADB6BFE4"/>
    <w:lvl w:ilvl="0" w:tplc="49A4ADCA">
      <w:start w:val="1"/>
      <w:numFmt w:val="bullet"/>
      <w:lvlText w:val="•"/>
      <w:lvlJc w:val="left"/>
      <w:pPr>
        <w:tabs>
          <w:tab w:val="num" w:pos="720"/>
        </w:tabs>
        <w:ind w:left="720" w:hanging="360"/>
      </w:pPr>
      <w:rPr>
        <w:rFonts w:ascii="Arial" w:hAnsi="Arial" w:hint="default"/>
      </w:rPr>
    </w:lvl>
    <w:lvl w:ilvl="1" w:tplc="CC6ABC9E" w:tentative="1">
      <w:start w:val="1"/>
      <w:numFmt w:val="bullet"/>
      <w:lvlText w:val="•"/>
      <w:lvlJc w:val="left"/>
      <w:pPr>
        <w:tabs>
          <w:tab w:val="num" w:pos="1440"/>
        </w:tabs>
        <w:ind w:left="1440" w:hanging="360"/>
      </w:pPr>
      <w:rPr>
        <w:rFonts w:ascii="Arial" w:hAnsi="Arial" w:hint="default"/>
      </w:rPr>
    </w:lvl>
    <w:lvl w:ilvl="2" w:tplc="7FFC5BEC" w:tentative="1">
      <w:start w:val="1"/>
      <w:numFmt w:val="bullet"/>
      <w:lvlText w:val="•"/>
      <w:lvlJc w:val="left"/>
      <w:pPr>
        <w:tabs>
          <w:tab w:val="num" w:pos="2160"/>
        </w:tabs>
        <w:ind w:left="2160" w:hanging="360"/>
      </w:pPr>
      <w:rPr>
        <w:rFonts w:ascii="Arial" w:hAnsi="Arial" w:hint="default"/>
      </w:rPr>
    </w:lvl>
    <w:lvl w:ilvl="3" w:tplc="EE7243FE" w:tentative="1">
      <w:start w:val="1"/>
      <w:numFmt w:val="bullet"/>
      <w:lvlText w:val="•"/>
      <w:lvlJc w:val="left"/>
      <w:pPr>
        <w:tabs>
          <w:tab w:val="num" w:pos="2880"/>
        </w:tabs>
        <w:ind w:left="2880" w:hanging="360"/>
      </w:pPr>
      <w:rPr>
        <w:rFonts w:ascii="Arial" w:hAnsi="Arial" w:hint="default"/>
      </w:rPr>
    </w:lvl>
    <w:lvl w:ilvl="4" w:tplc="FCE2EC44" w:tentative="1">
      <w:start w:val="1"/>
      <w:numFmt w:val="bullet"/>
      <w:lvlText w:val="•"/>
      <w:lvlJc w:val="left"/>
      <w:pPr>
        <w:tabs>
          <w:tab w:val="num" w:pos="3600"/>
        </w:tabs>
        <w:ind w:left="3600" w:hanging="360"/>
      </w:pPr>
      <w:rPr>
        <w:rFonts w:ascii="Arial" w:hAnsi="Arial" w:hint="default"/>
      </w:rPr>
    </w:lvl>
    <w:lvl w:ilvl="5" w:tplc="77E2782E" w:tentative="1">
      <w:start w:val="1"/>
      <w:numFmt w:val="bullet"/>
      <w:lvlText w:val="•"/>
      <w:lvlJc w:val="left"/>
      <w:pPr>
        <w:tabs>
          <w:tab w:val="num" w:pos="4320"/>
        </w:tabs>
        <w:ind w:left="4320" w:hanging="360"/>
      </w:pPr>
      <w:rPr>
        <w:rFonts w:ascii="Arial" w:hAnsi="Arial" w:hint="default"/>
      </w:rPr>
    </w:lvl>
    <w:lvl w:ilvl="6" w:tplc="E104EAC2" w:tentative="1">
      <w:start w:val="1"/>
      <w:numFmt w:val="bullet"/>
      <w:lvlText w:val="•"/>
      <w:lvlJc w:val="left"/>
      <w:pPr>
        <w:tabs>
          <w:tab w:val="num" w:pos="5040"/>
        </w:tabs>
        <w:ind w:left="5040" w:hanging="360"/>
      </w:pPr>
      <w:rPr>
        <w:rFonts w:ascii="Arial" w:hAnsi="Arial" w:hint="default"/>
      </w:rPr>
    </w:lvl>
    <w:lvl w:ilvl="7" w:tplc="9D9CE82A" w:tentative="1">
      <w:start w:val="1"/>
      <w:numFmt w:val="bullet"/>
      <w:lvlText w:val="•"/>
      <w:lvlJc w:val="left"/>
      <w:pPr>
        <w:tabs>
          <w:tab w:val="num" w:pos="5760"/>
        </w:tabs>
        <w:ind w:left="5760" w:hanging="360"/>
      </w:pPr>
      <w:rPr>
        <w:rFonts w:ascii="Arial" w:hAnsi="Arial" w:hint="default"/>
      </w:rPr>
    </w:lvl>
    <w:lvl w:ilvl="8" w:tplc="57C6AA06" w:tentative="1">
      <w:start w:val="1"/>
      <w:numFmt w:val="bullet"/>
      <w:lvlText w:val="•"/>
      <w:lvlJc w:val="left"/>
      <w:pPr>
        <w:tabs>
          <w:tab w:val="num" w:pos="6480"/>
        </w:tabs>
        <w:ind w:left="6480" w:hanging="360"/>
      </w:pPr>
      <w:rPr>
        <w:rFonts w:ascii="Arial" w:hAnsi="Arial" w:hint="default"/>
      </w:rPr>
    </w:lvl>
  </w:abstractNum>
  <w:abstractNum w:abstractNumId="13">
    <w:nsid w:val="3D48429F"/>
    <w:multiLevelType w:val="hybridMultilevel"/>
    <w:tmpl w:val="908E0D58"/>
    <w:lvl w:ilvl="0" w:tplc="7BD283B0">
      <w:start w:val="1"/>
      <w:numFmt w:val="decimal"/>
      <w:lvlText w:val="%1."/>
      <w:lvlJc w:val="left"/>
      <w:pPr>
        <w:tabs>
          <w:tab w:val="num" w:pos="720"/>
        </w:tabs>
        <w:ind w:left="720" w:hanging="360"/>
      </w:pPr>
      <w:rPr>
        <w:rFonts w:cs="Times New Roman"/>
      </w:rPr>
    </w:lvl>
    <w:lvl w:ilvl="1" w:tplc="8E1E7BB8">
      <w:start w:val="1"/>
      <w:numFmt w:val="lowerLetter"/>
      <w:lvlText w:val="%2."/>
      <w:lvlJc w:val="left"/>
      <w:pPr>
        <w:tabs>
          <w:tab w:val="num" w:pos="1437"/>
        </w:tabs>
        <w:ind w:left="1437" w:hanging="357"/>
      </w:pPr>
      <w:rPr>
        <w:rFonts w:hint="default"/>
        <w:b/>
        <w:i w:val="0"/>
        <w:sz w:val="20"/>
      </w:rPr>
    </w:lvl>
    <w:lvl w:ilvl="2" w:tplc="04090005">
      <w:start w:val="1"/>
      <w:numFmt w:val="lowerRoman"/>
      <w:lvlText w:val="%3."/>
      <w:lvlJc w:val="right"/>
      <w:pPr>
        <w:ind w:left="1882" w:hanging="180"/>
      </w:pPr>
      <w:rPr>
        <w:rFonts w:cs="Times New Roman"/>
      </w:rPr>
    </w:lvl>
    <w:lvl w:ilvl="3" w:tplc="04090001">
      <w:start w:val="1"/>
      <w:numFmt w:val="decimal"/>
      <w:lvlText w:val="%4."/>
      <w:lvlJc w:val="left"/>
      <w:pPr>
        <w:ind w:left="2880" w:hanging="360"/>
      </w:pPr>
      <w:rPr>
        <w:rFonts w:cs="Times New Roman"/>
      </w:rPr>
    </w:lvl>
    <w:lvl w:ilvl="4" w:tplc="04090003">
      <w:start w:val="175"/>
      <w:numFmt w:val="bullet"/>
      <w:lvlText w:val="-"/>
      <w:lvlJc w:val="left"/>
      <w:pPr>
        <w:tabs>
          <w:tab w:val="num" w:pos="3600"/>
        </w:tabs>
        <w:ind w:left="3600" w:hanging="360"/>
      </w:pPr>
      <w:rPr>
        <w:rFonts w:ascii="Calibri" w:eastAsia="Times New Roman" w:hAnsi="Calibri" w:hint="default"/>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4">
    <w:nsid w:val="463D4DD6"/>
    <w:multiLevelType w:val="hybridMultilevel"/>
    <w:tmpl w:val="36641BA6"/>
    <w:lvl w:ilvl="0" w:tplc="E9B4204A">
      <w:start w:val="5"/>
      <w:numFmt w:val="decimal"/>
      <w:lvlText w:val="%1."/>
      <w:lvlJc w:val="left"/>
      <w:pPr>
        <w:ind w:left="720" w:hanging="360"/>
      </w:pPr>
      <w:rPr>
        <w:rFonts w:asciiTheme="minorHAnsi" w:hAnsiTheme="minorHAnsi" w:hint="default"/>
        <w:b/>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51E1599E"/>
    <w:multiLevelType w:val="hybridMultilevel"/>
    <w:tmpl w:val="884E8EEA"/>
    <w:lvl w:ilvl="0" w:tplc="204C5D28">
      <w:start w:val="1"/>
      <w:numFmt w:val="bullet"/>
      <w:lvlText w:val="•"/>
      <w:lvlJc w:val="left"/>
      <w:pPr>
        <w:tabs>
          <w:tab w:val="num" w:pos="720"/>
        </w:tabs>
        <w:ind w:left="720" w:hanging="360"/>
      </w:pPr>
      <w:rPr>
        <w:rFonts w:ascii="Arial" w:hAnsi="Arial" w:hint="default"/>
      </w:rPr>
    </w:lvl>
    <w:lvl w:ilvl="1" w:tplc="41329E26" w:tentative="1">
      <w:start w:val="1"/>
      <w:numFmt w:val="bullet"/>
      <w:lvlText w:val="•"/>
      <w:lvlJc w:val="left"/>
      <w:pPr>
        <w:tabs>
          <w:tab w:val="num" w:pos="1440"/>
        </w:tabs>
        <w:ind w:left="1440" w:hanging="360"/>
      </w:pPr>
      <w:rPr>
        <w:rFonts w:ascii="Arial" w:hAnsi="Arial" w:hint="default"/>
      </w:rPr>
    </w:lvl>
    <w:lvl w:ilvl="2" w:tplc="8F2C175E" w:tentative="1">
      <w:start w:val="1"/>
      <w:numFmt w:val="bullet"/>
      <w:lvlText w:val="•"/>
      <w:lvlJc w:val="left"/>
      <w:pPr>
        <w:tabs>
          <w:tab w:val="num" w:pos="2160"/>
        </w:tabs>
        <w:ind w:left="2160" w:hanging="360"/>
      </w:pPr>
      <w:rPr>
        <w:rFonts w:ascii="Arial" w:hAnsi="Arial" w:hint="default"/>
      </w:rPr>
    </w:lvl>
    <w:lvl w:ilvl="3" w:tplc="E7124962" w:tentative="1">
      <w:start w:val="1"/>
      <w:numFmt w:val="bullet"/>
      <w:lvlText w:val="•"/>
      <w:lvlJc w:val="left"/>
      <w:pPr>
        <w:tabs>
          <w:tab w:val="num" w:pos="2880"/>
        </w:tabs>
        <w:ind w:left="2880" w:hanging="360"/>
      </w:pPr>
      <w:rPr>
        <w:rFonts w:ascii="Arial" w:hAnsi="Arial" w:hint="default"/>
      </w:rPr>
    </w:lvl>
    <w:lvl w:ilvl="4" w:tplc="C57CB030" w:tentative="1">
      <w:start w:val="1"/>
      <w:numFmt w:val="bullet"/>
      <w:lvlText w:val="•"/>
      <w:lvlJc w:val="left"/>
      <w:pPr>
        <w:tabs>
          <w:tab w:val="num" w:pos="3600"/>
        </w:tabs>
        <w:ind w:left="3600" w:hanging="360"/>
      </w:pPr>
      <w:rPr>
        <w:rFonts w:ascii="Arial" w:hAnsi="Arial" w:hint="default"/>
      </w:rPr>
    </w:lvl>
    <w:lvl w:ilvl="5" w:tplc="B046005C" w:tentative="1">
      <w:start w:val="1"/>
      <w:numFmt w:val="bullet"/>
      <w:lvlText w:val="•"/>
      <w:lvlJc w:val="left"/>
      <w:pPr>
        <w:tabs>
          <w:tab w:val="num" w:pos="4320"/>
        </w:tabs>
        <w:ind w:left="4320" w:hanging="360"/>
      </w:pPr>
      <w:rPr>
        <w:rFonts w:ascii="Arial" w:hAnsi="Arial" w:hint="default"/>
      </w:rPr>
    </w:lvl>
    <w:lvl w:ilvl="6" w:tplc="46161FFA" w:tentative="1">
      <w:start w:val="1"/>
      <w:numFmt w:val="bullet"/>
      <w:lvlText w:val="•"/>
      <w:lvlJc w:val="left"/>
      <w:pPr>
        <w:tabs>
          <w:tab w:val="num" w:pos="5040"/>
        </w:tabs>
        <w:ind w:left="5040" w:hanging="360"/>
      </w:pPr>
      <w:rPr>
        <w:rFonts w:ascii="Arial" w:hAnsi="Arial" w:hint="default"/>
      </w:rPr>
    </w:lvl>
    <w:lvl w:ilvl="7" w:tplc="0A78D92E" w:tentative="1">
      <w:start w:val="1"/>
      <w:numFmt w:val="bullet"/>
      <w:lvlText w:val="•"/>
      <w:lvlJc w:val="left"/>
      <w:pPr>
        <w:tabs>
          <w:tab w:val="num" w:pos="5760"/>
        </w:tabs>
        <w:ind w:left="5760" w:hanging="360"/>
      </w:pPr>
      <w:rPr>
        <w:rFonts w:ascii="Arial" w:hAnsi="Arial" w:hint="default"/>
      </w:rPr>
    </w:lvl>
    <w:lvl w:ilvl="8" w:tplc="541AF2A0" w:tentative="1">
      <w:start w:val="1"/>
      <w:numFmt w:val="bullet"/>
      <w:lvlText w:val="•"/>
      <w:lvlJc w:val="left"/>
      <w:pPr>
        <w:tabs>
          <w:tab w:val="num" w:pos="6480"/>
        </w:tabs>
        <w:ind w:left="6480" w:hanging="360"/>
      </w:pPr>
      <w:rPr>
        <w:rFonts w:ascii="Arial" w:hAnsi="Arial" w:hint="default"/>
      </w:rPr>
    </w:lvl>
  </w:abstractNum>
  <w:abstractNum w:abstractNumId="16">
    <w:nsid w:val="52361A9C"/>
    <w:multiLevelType w:val="hybridMultilevel"/>
    <w:tmpl w:val="EF16AE9C"/>
    <w:lvl w:ilvl="0" w:tplc="0BD40C8E">
      <w:start w:val="1"/>
      <w:numFmt w:val="bullet"/>
      <w:lvlText w:val="•"/>
      <w:lvlJc w:val="left"/>
      <w:pPr>
        <w:tabs>
          <w:tab w:val="num" w:pos="720"/>
        </w:tabs>
        <w:ind w:left="720" w:hanging="360"/>
      </w:pPr>
      <w:rPr>
        <w:rFonts w:ascii="Arial" w:hAnsi="Arial" w:hint="default"/>
      </w:rPr>
    </w:lvl>
    <w:lvl w:ilvl="1" w:tplc="0E9CE258" w:tentative="1">
      <w:start w:val="1"/>
      <w:numFmt w:val="bullet"/>
      <w:lvlText w:val="•"/>
      <w:lvlJc w:val="left"/>
      <w:pPr>
        <w:tabs>
          <w:tab w:val="num" w:pos="1440"/>
        </w:tabs>
        <w:ind w:left="1440" w:hanging="360"/>
      </w:pPr>
      <w:rPr>
        <w:rFonts w:ascii="Arial" w:hAnsi="Arial" w:hint="default"/>
      </w:rPr>
    </w:lvl>
    <w:lvl w:ilvl="2" w:tplc="E124D714">
      <w:start w:val="1"/>
      <w:numFmt w:val="bullet"/>
      <w:lvlText w:val="•"/>
      <w:lvlJc w:val="left"/>
      <w:pPr>
        <w:tabs>
          <w:tab w:val="num" w:pos="2160"/>
        </w:tabs>
        <w:ind w:left="2160" w:hanging="360"/>
      </w:pPr>
      <w:rPr>
        <w:rFonts w:ascii="Arial" w:hAnsi="Arial" w:hint="default"/>
      </w:rPr>
    </w:lvl>
    <w:lvl w:ilvl="3" w:tplc="D7E4D9B6" w:tentative="1">
      <w:start w:val="1"/>
      <w:numFmt w:val="bullet"/>
      <w:lvlText w:val="•"/>
      <w:lvlJc w:val="left"/>
      <w:pPr>
        <w:tabs>
          <w:tab w:val="num" w:pos="2880"/>
        </w:tabs>
        <w:ind w:left="2880" w:hanging="360"/>
      </w:pPr>
      <w:rPr>
        <w:rFonts w:ascii="Arial" w:hAnsi="Arial" w:hint="default"/>
      </w:rPr>
    </w:lvl>
    <w:lvl w:ilvl="4" w:tplc="AA6A14D4" w:tentative="1">
      <w:start w:val="1"/>
      <w:numFmt w:val="bullet"/>
      <w:lvlText w:val="•"/>
      <w:lvlJc w:val="left"/>
      <w:pPr>
        <w:tabs>
          <w:tab w:val="num" w:pos="3600"/>
        </w:tabs>
        <w:ind w:left="3600" w:hanging="360"/>
      </w:pPr>
      <w:rPr>
        <w:rFonts w:ascii="Arial" w:hAnsi="Arial" w:hint="default"/>
      </w:rPr>
    </w:lvl>
    <w:lvl w:ilvl="5" w:tplc="47F00F1A" w:tentative="1">
      <w:start w:val="1"/>
      <w:numFmt w:val="bullet"/>
      <w:lvlText w:val="•"/>
      <w:lvlJc w:val="left"/>
      <w:pPr>
        <w:tabs>
          <w:tab w:val="num" w:pos="4320"/>
        </w:tabs>
        <w:ind w:left="4320" w:hanging="360"/>
      </w:pPr>
      <w:rPr>
        <w:rFonts w:ascii="Arial" w:hAnsi="Arial" w:hint="default"/>
      </w:rPr>
    </w:lvl>
    <w:lvl w:ilvl="6" w:tplc="945E75F0" w:tentative="1">
      <w:start w:val="1"/>
      <w:numFmt w:val="bullet"/>
      <w:lvlText w:val="•"/>
      <w:lvlJc w:val="left"/>
      <w:pPr>
        <w:tabs>
          <w:tab w:val="num" w:pos="5040"/>
        </w:tabs>
        <w:ind w:left="5040" w:hanging="360"/>
      </w:pPr>
      <w:rPr>
        <w:rFonts w:ascii="Arial" w:hAnsi="Arial" w:hint="default"/>
      </w:rPr>
    </w:lvl>
    <w:lvl w:ilvl="7" w:tplc="EE409930" w:tentative="1">
      <w:start w:val="1"/>
      <w:numFmt w:val="bullet"/>
      <w:lvlText w:val="•"/>
      <w:lvlJc w:val="left"/>
      <w:pPr>
        <w:tabs>
          <w:tab w:val="num" w:pos="5760"/>
        </w:tabs>
        <w:ind w:left="5760" w:hanging="360"/>
      </w:pPr>
      <w:rPr>
        <w:rFonts w:ascii="Arial" w:hAnsi="Arial" w:hint="default"/>
      </w:rPr>
    </w:lvl>
    <w:lvl w:ilvl="8" w:tplc="4FA4A1BE" w:tentative="1">
      <w:start w:val="1"/>
      <w:numFmt w:val="bullet"/>
      <w:lvlText w:val="•"/>
      <w:lvlJc w:val="left"/>
      <w:pPr>
        <w:tabs>
          <w:tab w:val="num" w:pos="6480"/>
        </w:tabs>
        <w:ind w:left="6480" w:hanging="360"/>
      </w:pPr>
      <w:rPr>
        <w:rFonts w:ascii="Arial" w:hAnsi="Arial" w:hint="default"/>
      </w:rPr>
    </w:lvl>
  </w:abstractNum>
  <w:abstractNum w:abstractNumId="17">
    <w:nsid w:val="531819A7"/>
    <w:multiLevelType w:val="hybridMultilevel"/>
    <w:tmpl w:val="8E724510"/>
    <w:lvl w:ilvl="0" w:tplc="068A22AE">
      <w:start w:val="1"/>
      <w:numFmt w:val="bullet"/>
      <w:lvlText w:val="•"/>
      <w:lvlJc w:val="left"/>
      <w:pPr>
        <w:tabs>
          <w:tab w:val="num" w:pos="720"/>
        </w:tabs>
        <w:ind w:left="720" w:hanging="360"/>
      </w:pPr>
      <w:rPr>
        <w:rFonts w:ascii="Arial" w:hAnsi="Arial" w:hint="default"/>
      </w:rPr>
    </w:lvl>
    <w:lvl w:ilvl="1" w:tplc="C9A2F75E" w:tentative="1">
      <w:start w:val="1"/>
      <w:numFmt w:val="bullet"/>
      <w:lvlText w:val="•"/>
      <w:lvlJc w:val="left"/>
      <w:pPr>
        <w:tabs>
          <w:tab w:val="num" w:pos="1440"/>
        </w:tabs>
        <w:ind w:left="1440" w:hanging="360"/>
      </w:pPr>
      <w:rPr>
        <w:rFonts w:ascii="Arial" w:hAnsi="Arial" w:hint="default"/>
      </w:rPr>
    </w:lvl>
    <w:lvl w:ilvl="2" w:tplc="8814F238" w:tentative="1">
      <w:start w:val="1"/>
      <w:numFmt w:val="bullet"/>
      <w:lvlText w:val="•"/>
      <w:lvlJc w:val="left"/>
      <w:pPr>
        <w:tabs>
          <w:tab w:val="num" w:pos="2160"/>
        </w:tabs>
        <w:ind w:left="2160" w:hanging="360"/>
      </w:pPr>
      <w:rPr>
        <w:rFonts w:ascii="Arial" w:hAnsi="Arial" w:hint="default"/>
      </w:rPr>
    </w:lvl>
    <w:lvl w:ilvl="3" w:tplc="FAB247DE" w:tentative="1">
      <w:start w:val="1"/>
      <w:numFmt w:val="bullet"/>
      <w:lvlText w:val="•"/>
      <w:lvlJc w:val="left"/>
      <w:pPr>
        <w:tabs>
          <w:tab w:val="num" w:pos="2880"/>
        </w:tabs>
        <w:ind w:left="2880" w:hanging="360"/>
      </w:pPr>
      <w:rPr>
        <w:rFonts w:ascii="Arial" w:hAnsi="Arial" w:hint="default"/>
      </w:rPr>
    </w:lvl>
    <w:lvl w:ilvl="4" w:tplc="A6BABD1A" w:tentative="1">
      <w:start w:val="1"/>
      <w:numFmt w:val="bullet"/>
      <w:lvlText w:val="•"/>
      <w:lvlJc w:val="left"/>
      <w:pPr>
        <w:tabs>
          <w:tab w:val="num" w:pos="3600"/>
        </w:tabs>
        <w:ind w:left="3600" w:hanging="360"/>
      </w:pPr>
      <w:rPr>
        <w:rFonts w:ascii="Arial" w:hAnsi="Arial" w:hint="default"/>
      </w:rPr>
    </w:lvl>
    <w:lvl w:ilvl="5" w:tplc="038C62FA" w:tentative="1">
      <w:start w:val="1"/>
      <w:numFmt w:val="bullet"/>
      <w:lvlText w:val="•"/>
      <w:lvlJc w:val="left"/>
      <w:pPr>
        <w:tabs>
          <w:tab w:val="num" w:pos="4320"/>
        </w:tabs>
        <w:ind w:left="4320" w:hanging="360"/>
      </w:pPr>
      <w:rPr>
        <w:rFonts w:ascii="Arial" w:hAnsi="Arial" w:hint="default"/>
      </w:rPr>
    </w:lvl>
    <w:lvl w:ilvl="6" w:tplc="ACDC064E" w:tentative="1">
      <w:start w:val="1"/>
      <w:numFmt w:val="bullet"/>
      <w:lvlText w:val="•"/>
      <w:lvlJc w:val="left"/>
      <w:pPr>
        <w:tabs>
          <w:tab w:val="num" w:pos="5040"/>
        </w:tabs>
        <w:ind w:left="5040" w:hanging="360"/>
      </w:pPr>
      <w:rPr>
        <w:rFonts w:ascii="Arial" w:hAnsi="Arial" w:hint="default"/>
      </w:rPr>
    </w:lvl>
    <w:lvl w:ilvl="7" w:tplc="2E84CC90" w:tentative="1">
      <w:start w:val="1"/>
      <w:numFmt w:val="bullet"/>
      <w:lvlText w:val="•"/>
      <w:lvlJc w:val="left"/>
      <w:pPr>
        <w:tabs>
          <w:tab w:val="num" w:pos="5760"/>
        </w:tabs>
        <w:ind w:left="5760" w:hanging="360"/>
      </w:pPr>
      <w:rPr>
        <w:rFonts w:ascii="Arial" w:hAnsi="Arial" w:hint="default"/>
      </w:rPr>
    </w:lvl>
    <w:lvl w:ilvl="8" w:tplc="380CA0F6" w:tentative="1">
      <w:start w:val="1"/>
      <w:numFmt w:val="bullet"/>
      <w:lvlText w:val="•"/>
      <w:lvlJc w:val="left"/>
      <w:pPr>
        <w:tabs>
          <w:tab w:val="num" w:pos="6480"/>
        </w:tabs>
        <w:ind w:left="6480" w:hanging="360"/>
      </w:pPr>
      <w:rPr>
        <w:rFonts w:ascii="Arial" w:hAnsi="Arial" w:hint="default"/>
      </w:rPr>
    </w:lvl>
  </w:abstractNum>
  <w:abstractNum w:abstractNumId="18">
    <w:nsid w:val="533B4060"/>
    <w:multiLevelType w:val="hybridMultilevel"/>
    <w:tmpl w:val="BE707FF4"/>
    <w:lvl w:ilvl="0" w:tplc="4E2A3A24">
      <w:start w:val="1"/>
      <w:numFmt w:val="decimal"/>
      <w:lvlText w:val="%1."/>
      <w:lvlJc w:val="left"/>
      <w:pPr>
        <w:tabs>
          <w:tab w:val="num" w:pos="720"/>
        </w:tabs>
        <w:ind w:left="720" w:hanging="360"/>
      </w:pPr>
    </w:lvl>
    <w:lvl w:ilvl="1" w:tplc="C5DE8464" w:tentative="1">
      <w:start w:val="1"/>
      <w:numFmt w:val="decimal"/>
      <w:lvlText w:val="%2."/>
      <w:lvlJc w:val="left"/>
      <w:pPr>
        <w:tabs>
          <w:tab w:val="num" w:pos="1440"/>
        </w:tabs>
        <w:ind w:left="1440" w:hanging="360"/>
      </w:pPr>
    </w:lvl>
    <w:lvl w:ilvl="2" w:tplc="90325D8E">
      <w:start w:val="1428"/>
      <w:numFmt w:val="bullet"/>
      <w:lvlText w:val="•"/>
      <w:lvlJc w:val="left"/>
      <w:pPr>
        <w:tabs>
          <w:tab w:val="num" w:pos="2160"/>
        </w:tabs>
        <w:ind w:left="2160" w:hanging="360"/>
      </w:pPr>
      <w:rPr>
        <w:rFonts w:ascii="Arial" w:hAnsi="Arial" w:hint="default"/>
      </w:rPr>
    </w:lvl>
    <w:lvl w:ilvl="3" w:tplc="69903698" w:tentative="1">
      <w:start w:val="1"/>
      <w:numFmt w:val="decimal"/>
      <w:lvlText w:val="%4."/>
      <w:lvlJc w:val="left"/>
      <w:pPr>
        <w:tabs>
          <w:tab w:val="num" w:pos="2880"/>
        </w:tabs>
        <w:ind w:left="2880" w:hanging="360"/>
      </w:pPr>
    </w:lvl>
    <w:lvl w:ilvl="4" w:tplc="B1D6D334" w:tentative="1">
      <w:start w:val="1"/>
      <w:numFmt w:val="decimal"/>
      <w:lvlText w:val="%5."/>
      <w:lvlJc w:val="left"/>
      <w:pPr>
        <w:tabs>
          <w:tab w:val="num" w:pos="3600"/>
        </w:tabs>
        <w:ind w:left="3600" w:hanging="360"/>
      </w:pPr>
    </w:lvl>
    <w:lvl w:ilvl="5" w:tplc="2F82F7B2" w:tentative="1">
      <w:start w:val="1"/>
      <w:numFmt w:val="decimal"/>
      <w:lvlText w:val="%6."/>
      <w:lvlJc w:val="left"/>
      <w:pPr>
        <w:tabs>
          <w:tab w:val="num" w:pos="4320"/>
        </w:tabs>
        <w:ind w:left="4320" w:hanging="360"/>
      </w:pPr>
    </w:lvl>
    <w:lvl w:ilvl="6" w:tplc="34B43D8C" w:tentative="1">
      <w:start w:val="1"/>
      <w:numFmt w:val="decimal"/>
      <w:lvlText w:val="%7."/>
      <w:lvlJc w:val="left"/>
      <w:pPr>
        <w:tabs>
          <w:tab w:val="num" w:pos="5040"/>
        </w:tabs>
        <w:ind w:left="5040" w:hanging="360"/>
      </w:pPr>
    </w:lvl>
    <w:lvl w:ilvl="7" w:tplc="98461F90" w:tentative="1">
      <w:start w:val="1"/>
      <w:numFmt w:val="decimal"/>
      <w:lvlText w:val="%8."/>
      <w:lvlJc w:val="left"/>
      <w:pPr>
        <w:tabs>
          <w:tab w:val="num" w:pos="5760"/>
        </w:tabs>
        <w:ind w:left="5760" w:hanging="360"/>
      </w:pPr>
    </w:lvl>
    <w:lvl w:ilvl="8" w:tplc="5C54822C" w:tentative="1">
      <w:start w:val="1"/>
      <w:numFmt w:val="decimal"/>
      <w:lvlText w:val="%9."/>
      <w:lvlJc w:val="left"/>
      <w:pPr>
        <w:tabs>
          <w:tab w:val="num" w:pos="6480"/>
        </w:tabs>
        <w:ind w:left="6480" w:hanging="360"/>
      </w:pPr>
    </w:lvl>
  </w:abstractNum>
  <w:abstractNum w:abstractNumId="19">
    <w:nsid w:val="5A5E0B93"/>
    <w:multiLevelType w:val="hybridMultilevel"/>
    <w:tmpl w:val="4BB6139C"/>
    <w:lvl w:ilvl="0" w:tplc="8B6885F6">
      <w:start w:val="1"/>
      <w:numFmt w:val="bullet"/>
      <w:lvlText w:val="•"/>
      <w:lvlJc w:val="left"/>
      <w:pPr>
        <w:tabs>
          <w:tab w:val="num" w:pos="720"/>
        </w:tabs>
        <w:ind w:left="720" w:hanging="360"/>
      </w:pPr>
      <w:rPr>
        <w:rFonts w:ascii="Arial" w:hAnsi="Arial" w:hint="default"/>
      </w:rPr>
    </w:lvl>
    <w:lvl w:ilvl="1" w:tplc="AB322D0A" w:tentative="1">
      <w:start w:val="1"/>
      <w:numFmt w:val="bullet"/>
      <w:lvlText w:val="•"/>
      <w:lvlJc w:val="left"/>
      <w:pPr>
        <w:tabs>
          <w:tab w:val="num" w:pos="1440"/>
        </w:tabs>
        <w:ind w:left="1440" w:hanging="360"/>
      </w:pPr>
      <w:rPr>
        <w:rFonts w:ascii="Arial" w:hAnsi="Arial" w:hint="default"/>
      </w:rPr>
    </w:lvl>
    <w:lvl w:ilvl="2" w:tplc="2E04A216" w:tentative="1">
      <w:start w:val="1"/>
      <w:numFmt w:val="bullet"/>
      <w:lvlText w:val="•"/>
      <w:lvlJc w:val="left"/>
      <w:pPr>
        <w:tabs>
          <w:tab w:val="num" w:pos="2160"/>
        </w:tabs>
        <w:ind w:left="2160" w:hanging="360"/>
      </w:pPr>
      <w:rPr>
        <w:rFonts w:ascii="Arial" w:hAnsi="Arial" w:hint="default"/>
      </w:rPr>
    </w:lvl>
    <w:lvl w:ilvl="3" w:tplc="AF62C7A8" w:tentative="1">
      <w:start w:val="1"/>
      <w:numFmt w:val="bullet"/>
      <w:lvlText w:val="•"/>
      <w:lvlJc w:val="left"/>
      <w:pPr>
        <w:tabs>
          <w:tab w:val="num" w:pos="2880"/>
        </w:tabs>
        <w:ind w:left="2880" w:hanging="360"/>
      </w:pPr>
      <w:rPr>
        <w:rFonts w:ascii="Arial" w:hAnsi="Arial" w:hint="default"/>
      </w:rPr>
    </w:lvl>
    <w:lvl w:ilvl="4" w:tplc="346EE73A" w:tentative="1">
      <w:start w:val="1"/>
      <w:numFmt w:val="bullet"/>
      <w:lvlText w:val="•"/>
      <w:lvlJc w:val="left"/>
      <w:pPr>
        <w:tabs>
          <w:tab w:val="num" w:pos="3600"/>
        </w:tabs>
        <w:ind w:left="3600" w:hanging="360"/>
      </w:pPr>
      <w:rPr>
        <w:rFonts w:ascii="Arial" w:hAnsi="Arial" w:hint="default"/>
      </w:rPr>
    </w:lvl>
    <w:lvl w:ilvl="5" w:tplc="3FAE720C" w:tentative="1">
      <w:start w:val="1"/>
      <w:numFmt w:val="bullet"/>
      <w:lvlText w:val="•"/>
      <w:lvlJc w:val="left"/>
      <w:pPr>
        <w:tabs>
          <w:tab w:val="num" w:pos="4320"/>
        </w:tabs>
        <w:ind w:left="4320" w:hanging="360"/>
      </w:pPr>
      <w:rPr>
        <w:rFonts w:ascii="Arial" w:hAnsi="Arial" w:hint="default"/>
      </w:rPr>
    </w:lvl>
    <w:lvl w:ilvl="6" w:tplc="BA8E78EE" w:tentative="1">
      <w:start w:val="1"/>
      <w:numFmt w:val="bullet"/>
      <w:lvlText w:val="•"/>
      <w:lvlJc w:val="left"/>
      <w:pPr>
        <w:tabs>
          <w:tab w:val="num" w:pos="5040"/>
        </w:tabs>
        <w:ind w:left="5040" w:hanging="360"/>
      </w:pPr>
      <w:rPr>
        <w:rFonts w:ascii="Arial" w:hAnsi="Arial" w:hint="default"/>
      </w:rPr>
    </w:lvl>
    <w:lvl w:ilvl="7" w:tplc="A4608C6E" w:tentative="1">
      <w:start w:val="1"/>
      <w:numFmt w:val="bullet"/>
      <w:lvlText w:val="•"/>
      <w:lvlJc w:val="left"/>
      <w:pPr>
        <w:tabs>
          <w:tab w:val="num" w:pos="5760"/>
        </w:tabs>
        <w:ind w:left="5760" w:hanging="360"/>
      </w:pPr>
      <w:rPr>
        <w:rFonts w:ascii="Arial" w:hAnsi="Arial" w:hint="default"/>
      </w:rPr>
    </w:lvl>
    <w:lvl w:ilvl="8" w:tplc="EACAF59E" w:tentative="1">
      <w:start w:val="1"/>
      <w:numFmt w:val="bullet"/>
      <w:lvlText w:val="•"/>
      <w:lvlJc w:val="left"/>
      <w:pPr>
        <w:tabs>
          <w:tab w:val="num" w:pos="6480"/>
        </w:tabs>
        <w:ind w:left="6480" w:hanging="360"/>
      </w:pPr>
      <w:rPr>
        <w:rFonts w:ascii="Arial" w:hAnsi="Arial" w:hint="default"/>
      </w:rPr>
    </w:lvl>
  </w:abstractNum>
  <w:abstractNum w:abstractNumId="20">
    <w:nsid w:val="69DB352A"/>
    <w:multiLevelType w:val="hybridMultilevel"/>
    <w:tmpl w:val="35EABBE0"/>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25D3B23"/>
    <w:multiLevelType w:val="hybridMultilevel"/>
    <w:tmpl w:val="CBD08A4C"/>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72AD19C4"/>
    <w:multiLevelType w:val="hybridMultilevel"/>
    <w:tmpl w:val="3AECDCBC"/>
    <w:lvl w:ilvl="0" w:tplc="CF7EBF12">
      <w:start w:val="1"/>
      <w:numFmt w:val="bullet"/>
      <w:lvlText w:val="•"/>
      <w:lvlJc w:val="left"/>
      <w:pPr>
        <w:tabs>
          <w:tab w:val="num" w:pos="720"/>
        </w:tabs>
        <w:ind w:left="720" w:hanging="360"/>
      </w:pPr>
      <w:rPr>
        <w:rFonts w:ascii="Arial" w:hAnsi="Arial" w:hint="default"/>
      </w:rPr>
    </w:lvl>
    <w:lvl w:ilvl="1" w:tplc="A410749A" w:tentative="1">
      <w:start w:val="1"/>
      <w:numFmt w:val="bullet"/>
      <w:lvlText w:val="•"/>
      <w:lvlJc w:val="left"/>
      <w:pPr>
        <w:tabs>
          <w:tab w:val="num" w:pos="1440"/>
        </w:tabs>
        <w:ind w:left="1440" w:hanging="360"/>
      </w:pPr>
      <w:rPr>
        <w:rFonts w:ascii="Arial" w:hAnsi="Arial" w:hint="default"/>
      </w:rPr>
    </w:lvl>
    <w:lvl w:ilvl="2" w:tplc="B1602AD2" w:tentative="1">
      <w:start w:val="1"/>
      <w:numFmt w:val="bullet"/>
      <w:lvlText w:val="•"/>
      <w:lvlJc w:val="left"/>
      <w:pPr>
        <w:tabs>
          <w:tab w:val="num" w:pos="2160"/>
        </w:tabs>
        <w:ind w:left="2160" w:hanging="360"/>
      </w:pPr>
      <w:rPr>
        <w:rFonts w:ascii="Arial" w:hAnsi="Arial" w:hint="default"/>
      </w:rPr>
    </w:lvl>
    <w:lvl w:ilvl="3" w:tplc="2EA6DEEE" w:tentative="1">
      <w:start w:val="1"/>
      <w:numFmt w:val="bullet"/>
      <w:lvlText w:val="•"/>
      <w:lvlJc w:val="left"/>
      <w:pPr>
        <w:tabs>
          <w:tab w:val="num" w:pos="2880"/>
        </w:tabs>
        <w:ind w:left="2880" w:hanging="360"/>
      </w:pPr>
      <w:rPr>
        <w:rFonts w:ascii="Arial" w:hAnsi="Arial" w:hint="default"/>
      </w:rPr>
    </w:lvl>
    <w:lvl w:ilvl="4" w:tplc="1598B620" w:tentative="1">
      <w:start w:val="1"/>
      <w:numFmt w:val="bullet"/>
      <w:lvlText w:val="•"/>
      <w:lvlJc w:val="left"/>
      <w:pPr>
        <w:tabs>
          <w:tab w:val="num" w:pos="3600"/>
        </w:tabs>
        <w:ind w:left="3600" w:hanging="360"/>
      </w:pPr>
      <w:rPr>
        <w:rFonts w:ascii="Arial" w:hAnsi="Arial" w:hint="default"/>
      </w:rPr>
    </w:lvl>
    <w:lvl w:ilvl="5" w:tplc="8D6E3AA2" w:tentative="1">
      <w:start w:val="1"/>
      <w:numFmt w:val="bullet"/>
      <w:lvlText w:val="•"/>
      <w:lvlJc w:val="left"/>
      <w:pPr>
        <w:tabs>
          <w:tab w:val="num" w:pos="4320"/>
        </w:tabs>
        <w:ind w:left="4320" w:hanging="360"/>
      </w:pPr>
      <w:rPr>
        <w:rFonts w:ascii="Arial" w:hAnsi="Arial" w:hint="default"/>
      </w:rPr>
    </w:lvl>
    <w:lvl w:ilvl="6" w:tplc="DD522F82" w:tentative="1">
      <w:start w:val="1"/>
      <w:numFmt w:val="bullet"/>
      <w:lvlText w:val="•"/>
      <w:lvlJc w:val="left"/>
      <w:pPr>
        <w:tabs>
          <w:tab w:val="num" w:pos="5040"/>
        </w:tabs>
        <w:ind w:left="5040" w:hanging="360"/>
      </w:pPr>
      <w:rPr>
        <w:rFonts w:ascii="Arial" w:hAnsi="Arial" w:hint="default"/>
      </w:rPr>
    </w:lvl>
    <w:lvl w:ilvl="7" w:tplc="D53AD110" w:tentative="1">
      <w:start w:val="1"/>
      <w:numFmt w:val="bullet"/>
      <w:lvlText w:val="•"/>
      <w:lvlJc w:val="left"/>
      <w:pPr>
        <w:tabs>
          <w:tab w:val="num" w:pos="5760"/>
        </w:tabs>
        <w:ind w:left="5760" w:hanging="360"/>
      </w:pPr>
      <w:rPr>
        <w:rFonts w:ascii="Arial" w:hAnsi="Arial" w:hint="default"/>
      </w:rPr>
    </w:lvl>
    <w:lvl w:ilvl="8" w:tplc="E564C4AA" w:tentative="1">
      <w:start w:val="1"/>
      <w:numFmt w:val="bullet"/>
      <w:lvlText w:val="•"/>
      <w:lvlJc w:val="left"/>
      <w:pPr>
        <w:tabs>
          <w:tab w:val="num" w:pos="6480"/>
        </w:tabs>
        <w:ind w:left="6480" w:hanging="360"/>
      </w:pPr>
      <w:rPr>
        <w:rFonts w:ascii="Arial" w:hAnsi="Arial" w:hint="default"/>
      </w:rPr>
    </w:lvl>
  </w:abstractNum>
  <w:abstractNum w:abstractNumId="23">
    <w:nsid w:val="790A5A20"/>
    <w:multiLevelType w:val="hybridMultilevel"/>
    <w:tmpl w:val="6D0E298C"/>
    <w:lvl w:ilvl="0" w:tplc="694CF35C">
      <w:start w:val="1"/>
      <w:numFmt w:val="bullet"/>
      <w:lvlText w:val="•"/>
      <w:lvlJc w:val="left"/>
      <w:pPr>
        <w:tabs>
          <w:tab w:val="num" w:pos="720"/>
        </w:tabs>
        <w:ind w:left="720" w:hanging="360"/>
      </w:pPr>
      <w:rPr>
        <w:rFonts w:ascii="Arial" w:hAnsi="Arial" w:hint="default"/>
      </w:rPr>
    </w:lvl>
    <w:lvl w:ilvl="1" w:tplc="9232FBDE" w:tentative="1">
      <w:start w:val="1"/>
      <w:numFmt w:val="bullet"/>
      <w:lvlText w:val="•"/>
      <w:lvlJc w:val="left"/>
      <w:pPr>
        <w:tabs>
          <w:tab w:val="num" w:pos="1440"/>
        </w:tabs>
        <w:ind w:left="1440" w:hanging="360"/>
      </w:pPr>
      <w:rPr>
        <w:rFonts w:ascii="Arial" w:hAnsi="Arial" w:hint="default"/>
      </w:rPr>
    </w:lvl>
    <w:lvl w:ilvl="2" w:tplc="2EFABA96" w:tentative="1">
      <w:start w:val="1"/>
      <w:numFmt w:val="bullet"/>
      <w:lvlText w:val="•"/>
      <w:lvlJc w:val="left"/>
      <w:pPr>
        <w:tabs>
          <w:tab w:val="num" w:pos="2160"/>
        </w:tabs>
        <w:ind w:left="2160" w:hanging="360"/>
      </w:pPr>
      <w:rPr>
        <w:rFonts w:ascii="Arial" w:hAnsi="Arial" w:hint="default"/>
      </w:rPr>
    </w:lvl>
    <w:lvl w:ilvl="3" w:tplc="853262F2" w:tentative="1">
      <w:start w:val="1"/>
      <w:numFmt w:val="bullet"/>
      <w:lvlText w:val="•"/>
      <w:lvlJc w:val="left"/>
      <w:pPr>
        <w:tabs>
          <w:tab w:val="num" w:pos="2880"/>
        </w:tabs>
        <w:ind w:left="2880" w:hanging="360"/>
      </w:pPr>
      <w:rPr>
        <w:rFonts w:ascii="Arial" w:hAnsi="Arial" w:hint="default"/>
      </w:rPr>
    </w:lvl>
    <w:lvl w:ilvl="4" w:tplc="3BF0C6DA" w:tentative="1">
      <w:start w:val="1"/>
      <w:numFmt w:val="bullet"/>
      <w:lvlText w:val="•"/>
      <w:lvlJc w:val="left"/>
      <w:pPr>
        <w:tabs>
          <w:tab w:val="num" w:pos="3600"/>
        </w:tabs>
        <w:ind w:left="3600" w:hanging="360"/>
      </w:pPr>
      <w:rPr>
        <w:rFonts w:ascii="Arial" w:hAnsi="Arial" w:hint="default"/>
      </w:rPr>
    </w:lvl>
    <w:lvl w:ilvl="5" w:tplc="51464450" w:tentative="1">
      <w:start w:val="1"/>
      <w:numFmt w:val="bullet"/>
      <w:lvlText w:val="•"/>
      <w:lvlJc w:val="left"/>
      <w:pPr>
        <w:tabs>
          <w:tab w:val="num" w:pos="4320"/>
        </w:tabs>
        <w:ind w:left="4320" w:hanging="360"/>
      </w:pPr>
      <w:rPr>
        <w:rFonts w:ascii="Arial" w:hAnsi="Arial" w:hint="default"/>
      </w:rPr>
    </w:lvl>
    <w:lvl w:ilvl="6" w:tplc="37A05124" w:tentative="1">
      <w:start w:val="1"/>
      <w:numFmt w:val="bullet"/>
      <w:lvlText w:val="•"/>
      <w:lvlJc w:val="left"/>
      <w:pPr>
        <w:tabs>
          <w:tab w:val="num" w:pos="5040"/>
        </w:tabs>
        <w:ind w:left="5040" w:hanging="360"/>
      </w:pPr>
      <w:rPr>
        <w:rFonts w:ascii="Arial" w:hAnsi="Arial" w:hint="default"/>
      </w:rPr>
    </w:lvl>
    <w:lvl w:ilvl="7" w:tplc="5D44782E" w:tentative="1">
      <w:start w:val="1"/>
      <w:numFmt w:val="bullet"/>
      <w:lvlText w:val="•"/>
      <w:lvlJc w:val="left"/>
      <w:pPr>
        <w:tabs>
          <w:tab w:val="num" w:pos="5760"/>
        </w:tabs>
        <w:ind w:left="5760" w:hanging="360"/>
      </w:pPr>
      <w:rPr>
        <w:rFonts w:ascii="Arial" w:hAnsi="Arial" w:hint="default"/>
      </w:rPr>
    </w:lvl>
    <w:lvl w:ilvl="8" w:tplc="162299C6" w:tentative="1">
      <w:start w:val="1"/>
      <w:numFmt w:val="bullet"/>
      <w:lvlText w:val="•"/>
      <w:lvlJc w:val="left"/>
      <w:pPr>
        <w:tabs>
          <w:tab w:val="num" w:pos="6480"/>
        </w:tabs>
        <w:ind w:left="6480" w:hanging="360"/>
      </w:pPr>
      <w:rPr>
        <w:rFonts w:ascii="Arial" w:hAnsi="Arial" w:hint="default"/>
      </w:rPr>
    </w:lvl>
  </w:abstractNum>
  <w:abstractNum w:abstractNumId="24">
    <w:nsid w:val="7AE90F4C"/>
    <w:multiLevelType w:val="hybridMultilevel"/>
    <w:tmpl w:val="4C0031DA"/>
    <w:lvl w:ilvl="0" w:tplc="A23C4E74">
      <w:start w:val="1"/>
      <w:numFmt w:val="bullet"/>
      <w:lvlText w:val=""/>
      <w:lvlJc w:val="center"/>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5">
    <w:nsid w:val="7DBA0C4B"/>
    <w:multiLevelType w:val="hybridMultilevel"/>
    <w:tmpl w:val="CEF40268"/>
    <w:lvl w:ilvl="0" w:tplc="A9E6746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3"/>
  </w:num>
  <w:num w:numId="2">
    <w:abstractNumId w:val="14"/>
  </w:num>
  <w:num w:numId="3">
    <w:abstractNumId w:val="16"/>
  </w:num>
  <w:num w:numId="4">
    <w:abstractNumId w:val="1"/>
  </w:num>
  <w:num w:numId="5">
    <w:abstractNumId w:val="18"/>
  </w:num>
  <w:num w:numId="6">
    <w:abstractNumId w:val="24"/>
  </w:num>
  <w:num w:numId="7">
    <w:abstractNumId w:val="0"/>
  </w:num>
  <w:num w:numId="8">
    <w:abstractNumId w:val="2"/>
  </w:num>
  <w:num w:numId="9">
    <w:abstractNumId w:val="10"/>
  </w:num>
  <w:num w:numId="10">
    <w:abstractNumId w:val="19"/>
  </w:num>
  <w:num w:numId="11">
    <w:abstractNumId w:val="15"/>
  </w:num>
  <w:num w:numId="12">
    <w:abstractNumId w:val="3"/>
  </w:num>
  <w:num w:numId="13">
    <w:abstractNumId w:val="23"/>
  </w:num>
  <w:num w:numId="14">
    <w:abstractNumId w:val="20"/>
  </w:num>
  <w:num w:numId="15">
    <w:abstractNumId w:val="6"/>
  </w:num>
  <w:num w:numId="16">
    <w:abstractNumId w:val="22"/>
  </w:num>
  <w:num w:numId="17">
    <w:abstractNumId w:val="12"/>
  </w:num>
  <w:num w:numId="18">
    <w:abstractNumId w:val="9"/>
  </w:num>
  <w:num w:numId="19">
    <w:abstractNumId w:val="5"/>
  </w:num>
  <w:num w:numId="20">
    <w:abstractNumId w:val="8"/>
  </w:num>
  <w:num w:numId="21">
    <w:abstractNumId w:val="17"/>
  </w:num>
  <w:num w:numId="22">
    <w:abstractNumId w:val="25"/>
  </w:num>
  <w:num w:numId="23">
    <w:abstractNumId w:val="11"/>
  </w:num>
  <w:num w:numId="24">
    <w:abstractNumId w:val="4"/>
  </w:num>
  <w:num w:numId="25">
    <w:abstractNumId w:val="21"/>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displayVertic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rsids>
    <w:rsidRoot w:val="00955E94"/>
    <w:rsid w:val="00023588"/>
    <w:rsid w:val="000F54AD"/>
    <w:rsid w:val="001533ED"/>
    <w:rsid w:val="002C4CFA"/>
    <w:rsid w:val="003913E8"/>
    <w:rsid w:val="004E569C"/>
    <w:rsid w:val="009244D9"/>
    <w:rsid w:val="00951F9B"/>
    <w:rsid w:val="00955E94"/>
    <w:rsid w:val="00DF6156"/>
    <w:rsid w:val="00E85412"/>
    <w:rsid w:val="00F42AE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E94"/>
    <w:pPr>
      <w:spacing w:after="200"/>
    </w:pPr>
    <w:rPr>
      <w:rFonts w:ascii="Calibri" w:eastAsia="Times New Roman"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55E94"/>
    <w:pPr>
      <w:tabs>
        <w:tab w:val="center" w:pos="4320"/>
        <w:tab w:val="right" w:pos="8640"/>
      </w:tabs>
    </w:pPr>
    <w:rPr>
      <w:sz w:val="20"/>
      <w:szCs w:val="20"/>
    </w:rPr>
  </w:style>
  <w:style w:type="character" w:customStyle="1" w:styleId="HeaderChar">
    <w:name w:val="Header Char"/>
    <w:basedOn w:val="DefaultParagraphFont"/>
    <w:link w:val="Header"/>
    <w:rsid w:val="00955E94"/>
    <w:rPr>
      <w:rFonts w:ascii="Calibri" w:eastAsia="Times New Roman" w:hAnsi="Calibri" w:cs="Times New Roman"/>
      <w:sz w:val="20"/>
      <w:szCs w:val="20"/>
    </w:rPr>
  </w:style>
  <w:style w:type="character" w:styleId="PageNumber">
    <w:name w:val="page number"/>
    <w:basedOn w:val="DefaultParagraphFont"/>
    <w:rsid w:val="00955E94"/>
  </w:style>
  <w:style w:type="paragraph" w:styleId="Footer">
    <w:name w:val="footer"/>
    <w:basedOn w:val="Normal"/>
    <w:link w:val="FooterChar"/>
    <w:uiPriority w:val="99"/>
    <w:rsid w:val="00955E94"/>
    <w:pPr>
      <w:tabs>
        <w:tab w:val="center" w:pos="4320"/>
        <w:tab w:val="right" w:pos="8640"/>
      </w:tabs>
    </w:pPr>
    <w:rPr>
      <w:sz w:val="20"/>
      <w:szCs w:val="20"/>
    </w:rPr>
  </w:style>
  <w:style w:type="character" w:customStyle="1" w:styleId="FooterChar">
    <w:name w:val="Footer Char"/>
    <w:basedOn w:val="DefaultParagraphFont"/>
    <w:link w:val="Footer"/>
    <w:uiPriority w:val="99"/>
    <w:rsid w:val="00955E94"/>
    <w:rPr>
      <w:rFonts w:ascii="Calibri" w:eastAsia="Times New Roman" w:hAnsi="Calibri" w:cs="Times New Roman"/>
      <w:sz w:val="20"/>
      <w:szCs w:val="20"/>
    </w:rPr>
  </w:style>
  <w:style w:type="paragraph" w:styleId="ListParagraph">
    <w:name w:val="List Paragraph"/>
    <w:basedOn w:val="Normal"/>
    <w:uiPriority w:val="34"/>
    <w:qFormat/>
    <w:rsid w:val="00955E94"/>
    <w:pPr>
      <w:ind w:left="720"/>
      <w:contextualSpacing/>
    </w:pPr>
  </w:style>
  <w:style w:type="paragraph" w:styleId="PlainText">
    <w:name w:val="Plain Text"/>
    <w:basedOn w:val="Normal"/>
    <w:link w:val="PlainTextChar"/>
    <w:uiPriority w:val="99"/>
    <w:unhideWhenUsed/>
    <w:rsid w:val="00955E94"/>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955E94"/>
    <w:rPr>
      <w:rFonts w:ascii="Consolas" w:hAnsi="Consolas"/>
      <w:sz w:val="21"/>
      <w:szCs w:val="21"/>
    </w:rPr>
  </w:style>
  <w:style w:type="paragraph" w:customStyle="1" w:styleId="Default">
    <w:name w:val="Default"/>
    <w:rsid w:val="00955E94"/>
    <w:pPr>
      <w:autoSpaceDE w:val="0"/>
      <w:autoSpaceDN w:val="0"/>
      <w:adjustRightInd w:val="0"/>
      <w:spacing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74736959">
      <w:bodyDiv w:val="1"/>
      <w:marLeft w:val="0"/>
      <w:marRight w:val="0"/>
      <w:marTop w:val="0"/>
      <w:marBottom w:val="0"/>
      <w:divBdr>
        <w:top w:val="none" w:sz="0" w:space="0" w:color="auto"/>
        <w:left w:val="none" w:sz="0" w:space="0" w:color="auto"/>
        <w:bottom w:val="none" w:sz="0" w:space="0" w:color="auto"/>
        <w:right w:val="none" w:sz="0" w:space="0" w:color="auto"/>
      </w:divBdr>
      <w:divsChild>
        <w:div w:id="1894000424">
          <w:marLeft w:val="547"/>
          <w:marRight w:val="0"/>
          <w:marTop w:val="154"/>
          <w:marBottom w:val="0"/>
          <w:divBdr>
            <w:top w:val="none" w:sz="0" w:space="0" w:color="auto"/>
            <w:left w:val="none" w:sz="0" w:space="0" w:color="auto"/>
            <w:bottom w:val="none" w:sz="0" w:space="0" w:color="auto"/>
            <w:right w:val="none" w:sz="0" w:space="0" w:color="auto"/>
          </w:divBdr>
        </w:div>
        <w:div w:id="1599675503">
          <w:marLeft w:val="720"/>
          <w:marRight w:val="0"/>
          <w:marTop w:val="115"/>
          <w:marBottom w:val="0"/>
          <w:divBdr>
            <w:top w:val="none" w:sz="0" w:space="0" w:color="auto"/>
            <w:left w:val="none" w:sz="0" w:space="0" w:color="auto"/>
            <w:bottom w:val="none" w:sz="0" w:space="0" w:color="auto"/>
            <w:right w:val="none" w:sz="0" w:space="0" w:color="auto"/>
          </w:divBdr>
        </w:div>
        <w:div w:id="1701281179">
          <w:marLeft w:val="1166"/>
          <w:marRight w:val="0"/>
          <w:marTop w:val="115"/>
          <w:marBottom w:val="0"/>
          <w:divBdr>
            <w:top w:val="none" w:sz="0" w:space="0" w:color="auto"/>
            <w:left w:val="none" w:sz="0" w:space="0" w:color="auto"/>
            <w:bottom w:val="none" w:sz="0" w:space="0" w:color="auto"/>
            <w:right w:val="none" w:sz="0" w:space="0" w:color="auto"/>
          </w:divBdr>
        </w:div>
        <w:div w:id="1271157620">
          <w:marLeft w:val="1166"/>
          <w:marRight w:val="0"/>
          <w:marTop w:val="115"/>
          <w:marBottom w:val="0"/>
          <w:divBdr>
            <w:top w:val="none" w:sz="0" w:space="0" w:color="auto"/>
            <w:left w:val="none" w:sz="0" w:space="0" w:color="auto"/>
            <w:bottom w:val="none" w:sz="0" w:space="0" w:color="auto"/>
            <w:right w:val="none" w:sz="0" w:space="0" w:color="auto"/>
          </w:divBdr>
        </w:div>
        <w:div w:id="571039728">
          <w:marLeft w:val="1166"/>
          <w:marRight w:val="0"/>
          <w:marTop w:val="115"/>
          <w:marBottom w:val="0"/>
          <w:divBdr>
            <w:top w:val="none" w:sz="0" w:space="0" w:color="auto"/>
            <w:left w:val="none" w:sz="0" w:space="0" w:color="auto"/>
            <w:bottom w:val="none" w:sz="0" w:space="0" w:color="auto"/>
            <w:right w:val="none" w:sz="0" w:space="0" w:color="auto"/>
          </w:divBdr>
        </w:div>
        <w:div w:id="481582764">
          <w:marLeft w:val="1166"/>
          <w:marRight w:val="0"/>
          <w:marTop w:val="115"/>
          <w:marBottom w:val="0"/>
          <w:divBdr>
            <w:top w:val="none" w:sz="0" w:space="0" w:color="auto"/>
            <w:left w:val="none" w:sz="0" w:space="0" w:color="auto"/>
            <w:bottom w:val="none" w:sz="0" w:space="0" w:color="auto"/>
            <w:right w:val="none" w:sz="0" w:space="0" w:color="auto"/>
          </w:divBdr>
        </w:div>
        <w:div w:id="287778812">
          <w:marLeft w:val="1166"/>
          <w:marRight w:val="0"/>
          <w:marTop w:val="115"/>
          <w:marBottom w:val="0"/>
          <w:divBdr>
            <w:top w:val="none" w:sz="0" w:space="0" w:color="auto"/>
            <w:left w:val="none" w:sz="0" w:space="0" w:color="auto"/>
            <w:bottom w:val="none" w:sz="0" w:space="0" w:color="auto"/>
            <w:right w:val="none" w:sz="0" w:space="0" w:color="auto"/>
          </w:divBdr>
        </w:div>
        <w:div w:id="153302520">
          <w:marLeft w:val="1166"/>
          <w:marRight w:val="0"/>
          <w:marTop w:val="115"/>
          <w:marBottom w:val="0"/>
          <w:divBdr>
            <w:top w:val="none" w:sz="0" w:space="0" w:color="auto"/>
            <w:left w:val="none" w:sz="0" w:space="0" w:color="auto"/>
            <w:bottom w:val="none" w:sz="0" w:space="0" w:color="auto"/>
            <w:right w:val="none" w:sz="0" w:space="0" w:color="auto"/>
          </w:divBdr>
        </w:div>
      </w:divsChild>
    </w:div>
    <w:div w:id="329212561">
      <w:bodyDiv w:val="1"/>
      <w:marLeft w:val="0"/>
      <w:marRight w:val="0"/>
      <w:marTop w:val="0"/>
      <w:marBottom w:val="0"/>
      <w:divBdr>
        <w:top w:val="none" w:sz="0" w:space="0" w:color="auto"/>
        <w:left w:val="none" w:sz="0" w:space="0" w:color="auto"/>
        <w:bottom w:val="none" w:sz="0" w:space="0" w:color="auto"/>
        <w:right w:val="none" w:sz="0" w:space="0" w:color="auto"/>
      </w:divBdr>
    </w:div>
    <w:div w:id="359206811">
      <w:bodyDiv w:val="1"/>
      <w:marLeft w:val="0"/>
      <w:marRight w:val="0"/>
      <w:marTop w:val="0"/>
      <w:marBottom w:val="0"/>
      <w:divBdr>
        <w:top w:val="none" w:sz="0" w:space="0" w:color="auto"/>
        <w:left w:val="none" w:sz="0" w:space="0" w:color="auto"/>
        <w:bottom w:val="none" w:sz="0" w:space="0" w:color="auto"/>
        <w:right w:val="none" w:sz="0" w:space="0" w:color="auto"/>
      </w:divBdr>
      <w:divsChild>
        <w:div w:id="979922538">
          <w:marLeft w:val="547"/>
          <w:marRight w:val="0"/>
          <w:marTop w:val="115"/>
          <w:marBottom w:val="0"/>
          <w:divBdr>
            <w:top w:val="none" w:sz="0" w:space="0" w:color="auto"/>
            <w:left w:val="none" w:sz="0" w:space="0" w:color="auto"/>
            <w:bottom w:val="none" w:sz="0" w:space="0" w:color="auto"/>
            <w:right w:val="none" w:sz="0" w:space="0" w:color="auto"/>
          </w:divBdr>
        </w:div>
        <w:div w:id="1891913234">
          <w:marLeft w:val="547"/>
          <w:marRight w:val="0"/>
          <w:marTop w:val="115"/>
          <w:marBottom w:val="0"/>
          <w:divBdr>
            <w:top w:val="none" w:sz="0" w:space="0" w:color="auto"/>
            <w:left w:val="none" w:sz="0" w:space="0" w:color="auto"/>
            <w:bottom w:val="none" w:sz="0" w:space="0" w:color="auto"/>
            <w:right w:val="none" w:sz="0" w:space="0" w:color="auto"/>
          </w:divBdr>
        </w:div>
        <w:div w:id="814838017">
          <w:marLeft w:val="547"/>
          <w:marRight w:val="0"/>
          <w:marTop w:val="115"/>
          <w:marBottom w:val="0"/>
          <w:divBdr>
            <w:top w:val="none" w:sz="0" w:space="0" w:color="auto"/>
            <w:left w:val="none" w:sz="0" w:space="0" w:color="auto"/>
            <w:bottom w:val="none" w:sz="0" w:space="0" w:color="auto"/>
            <w:right w:val="none" w:sz="0" w:space="0" w:color="auto"/>
          </w:divBdr>
        </w:div>
        <w:div w:id="1418090155">
          <w:marLeft w:val="547"/>
          <w:marRight w:val="0"/>
          <w:marTop w:val="115"/>
          <w:marBottom w:val="0"/>
          <w:divBdr>
            <w:top w:val="none" w:sz="0" w:space="0" w:color="auto"/>
            <w:left w:val="none" w:sz="0" w:space="0" w:color="auto"/>
            <w:bottom w:val="none" w:sz="0" w:space="0" w:color="auto"/>
            <w:right w:val="none" w:sz="0" w:space="0" w:color="auto"/>
          </w:divBdr>
        </w:div>
        <w:div w:id="261649416">
          <w:marLeft w:val="547"/>
          <w:marRight w:val="0"/>
          <w:marTop w:val="115"/>
          <w:marBottom w:val="0"/>
          <w:divBdr>
            <w:top w:val="none" w:sz="0" w:space="0" w:color="auto"/>
            <w:left w:val="none" w:sz="0" w:space="0" w:color="auto"/>
            <w:bottom w:val="none" w:sz="0" w:space="0" w:color="auto"/>
            <w:right w:val="none" w:sz="0" w:space="0" w:color="auto"/>
          </w:divBdr>
        </w:div>
        <w:div w:id="2002389176">
          <w:marLeft w:val="547"/>
          <w:marRight w:val="0"/>
          <w:marTop w:val="115"/>
          <w:marBottom w:val="0"/>
          <w:divBdr>
            <w:top w:val="none" w:sz="0" w:space="0" w:color="auto"/>
            <w:left w:val="none" w:sz="0" w:space="0" w:color="auto"/>
            <w:bottom w:val="none" w:sz="0" w:space="0" w:color="auto"/>
            <w:right w:val="none" w:sz="0" w:space="0" w:color="auto"/>
          </w:divBdr>
        </w:div>
        <w:div w:id="19862801">
          <w:marLeft w:val="547"/>
          <w:marRight w:val="0"/>
          <w:marTop w:val="115"/>
          <w:marBottom w:val="0"/>
          <w:divBdr>
            <w:top w:val="none" w:sz="0" w:space="0" w:color="auto"/>
            <w:left w:val="none" w:sz="0" w:space="0" w:color="auto"/>
            <w:bottom w:val="none" w:sz="0" w:space="0" w:color="auto"/>
            <w:right w:val="none" w:sz="0" w:space="0" w:color="auto"/>
          </w:divBdr>
        </w:div>
        <w:div w:id="911085971">
          <w:marLeft w:val="547"/>
          <w:marRight w:val="0"/>
          <w:marTop w:val="115"/>
          <w:marBottom w:val="0"/>
          <w:divBdr>
            <w:top w:val="none" w:sz="0" w:space="0" w:color="auto"/>
            <w:left w:val="none" w:sz="0" w:space="0" w:color="auto"/>
            <w:bottom w:val="none" w:sz="0" w:space="0" w:color="auto"/>
            <w:right w:val="none" w:sz="0" w:space="0" w:color="auto"/>
          </w:divBdr>
        </w:div>
        <w:div w:id="1311248125">
          <w:marLeft w:val="547"/>
          <w:marRight w:val="0"/>
          <w:marTop w:val="115"/>
          <w:marBottom w:val="0"/>
          <w:divBdr>
            <w:top w:val="none" w:sz="0" w:space="0" w:color="auto"/>
            <w:left w:val="none" w:sz="0" w:space="0" w:color="auto"/>
            <w:bottom w:val="none" w:sz="0" w:space="0" w:color="auto"/>
            <w:right w:val="none" w:sz="0" w:space="0" w:color="auto"/>
          </w:divBdr>
        </w:div>
      </w:divsChild>
    </w:div>
    <w:div w:id="445123183">
      <w:bodyDiv w:val="1"/>
      <w:marLeft w:val="0"/>
      <w:marRight w:val="0"/>
      <w:marTop w:val="0"/>
      <w:marBottom w:val="0"/>
      <w:divBdr>
        <w:top w:val="none" w:sz="0" w:space="0" w:color="auto"/>
        <w:left w:val="none" w:sz="0" w:space="0" w:color="auto"/>
        <w:bottom w:val="none" w:sz="0" w:space="0" w:color="auto"/>
        <w:right w:val="none" w:sz="0" w:space="0" w:color="auto"/>
      </w:divBdr>
      <w:divsChild>
        <w:div w:id="1022241132">
          <w:marLeft w:val="547"/>
          <w:marRight w:val="0"/>
          <w:marTop w:val="154"/>
          <w:marBottom w:val="0"/>
          <w:divBdr>
            <w:top w:val="none" w:sz="0" w:space="0" w:color="auto"/>
            <w:left w:val="none" w:sz="0" w:space="0" w:color="auto"/>
            <w:bottom w:val="none" w:sz="0" w:space="0" w:color="auto"/>
            <w:right w:val="none" w:sz="0" w:space="0" w:color="auto"/>
          </w:divBdr>
        </w:div>
      </w:divsChild>
    </w:div>
    <w:div w:id="619143404">
      <w:bodyDiv w:val="1"/>
      <w:marLeft w:val="0"/>
      <w:marRight w:val="0"/>
      <w:marTop w:val="0"/>
      <w:marBottom w:val="0"/>
      <w:divBdr>
        <w:top w:val="none" w:sz="0" w:space="0" w:color="auto"/>
        <w:left w:val="none" w:sz="0" w:space="0" w:color="auto"/>
        <w:bottom w:val="none" w:sz="0" w:space="0" w:color="auto"/>
        <w:right w:val="none" w:sz="0" w:space="0" w:color="auto"/>
      </w:divBdr>
      <w:divsChild>
        <w:div w:id="2019886225">
          <w:marLeft w:val="547"/>
          <w:marRight w:val="0"/>
          <w:marTop w:val="154"/>
          <w:marBottom w:val="0"/>
          <w:divBdr>
            <w:top w:val="none" w:sz="0" w:space="0" w:color="auto"/>
            <w:left w:val="none" w:sz="0" w:space="0" w:color="auto"/>
            <w:bottom w:val="none" w:sz="0" w:space="0" w:color="auto"/>
            <w:right w:val="none" w:sz="0" w:space="0" w:color="auto"/>
          </w:divBdr>
        </w:div>
        <w:div w:id="501555993">
          <w:marLeft w:val="806"/>
          <w:marRight w:val="0"/>
          <w:marTop w:val="154"/>
          <w:marBottom w:val="0"/>
          <w:divBdr>
            <w:top w:val="none" w:sz="0" w:space="0" w:color="auto"/>
            <w:left w:val="none" w:sz="0" w:space="0" w:color="auto"/>
            <w:bottom w:val="none" w:sz="0" w:space="0" w:color="auto"/>
            <w:right w:val="none" w:sz="0" w:space="0" w:color="auto"/>
          </w:divBdr>
        </w:div>
        <w:div w:id="2041321498">
          <w:marLeft w:val="806"/>
          <w:marRight w:val="0"/>
          <w:marTop w:val="154"/>
          <w:marBottom w:val="0"/>
          <w:divBdr>
            <w:top w:val="none" w:sz="0" w:space="0" w:color="auto"/>
            <w:left w:val="none" w:sz="0" w:space="0" w:color="auto"/>
            <w:bottom w:val="none" w:sz="0" w:space="0" w:color="auto"/>
            <w:right w:val="none" w:sz="0" w:space="0" w:color="auto"/>
          </w:divBdr>
        </w:div>
        <w:div w:id="1022393894">
          <w:marLeft w:val="806"/>
          <w:marRight w:val="0"/>
          <w:marTop w:val="154"/>
          <w:marBottom w:val="0"/>
          <w:divBdr>
            <w:top w:val="none" w:sz="0" w:space="0" w:color="auto"/>
            <w:left w:val="none" w:sz="0" w:space="0" w:color="auto"/>
            <w:bottom w:val="none" w:sz="0" w:space="0" w:color="auto"/>
            <w:right w:val="none" w:sz="0" w:space="0" w:color="auto"/>
          </w:divBdr>
        </w:div>
      </w:divsChild>
    </w:div>
    <w:div w:id="746848334">
      <w:bodyDiv w:val="1"/>
      <w:marLeft w:val="0"/>
      <w:marRight w:val="0"/>
      <w:marTop w:val="0"/>
      <w:marBottom w:val="0"/>
      <w:divBdr>
        <w:top w:val="none" w:sz="0" w:space="0" w:color="auto"/>
        <w:left w:val="none" w:sz="0" w:space="0" w:color="auto"/>
        <w:bottom w:val="none" w:sz="0" w:space="0" w:color="auto"/>
        <w:right w:val="none" w:sz="0" w:space="0" w:color="auto"/>
      </w:divBdr>
      <w:divsChild>
        <w:div w:id="439298197">
          <w:marLeft w:val="547"/>
          <w:marRight w:val="0"/>
          <w:marTop w:val="154"/>
          <w:marBottom w:val="0"/>
          <w:divBdr>
            <w:top w:val="none" w:sz="0" w:space="0" w:color="auto"/>
            <w:left w:val="none" w:sz="0" w:space="0" w:color="auto"/>
            <w:bottom w:val="none" w:sz="0" w:space="0" w:color="auto"/>
            <w:right w:val="none" w:sz="0" w:space="0" w:color="auto"/>
          </w:divBdr>
        </w:div>
        <w:div w:id="132451176">
          <w:marLeft w:val="806"/>
          <w:marRight w:val="0"/>
          <w:marTop w:val="154"/>
          <w:marBottom w:val="0"/>
          <w:divBdr>
            <w:top w:val="none" w:sz="0" w:space="0" w:color="auto"/>
            <w:left w:val="none" w:sz="0" w:space="0" w:color="auto"/>
            <w:bottom w:val="none" w:sz="0" w:space="0" w:color="auto"/>
            <w:right w:val="none" w:sz="0" w:space="0" w:color="auto"/>
          </w:divBdr>
        </w:div>
        <w:div w:id="767190681">
          <w:marLeft w:val="806"/>
          <w:marRight w:val="0"/>
          <w:marTop w:val="154"/>
          <w:marBottom w:val="0"/>
          <w:divBdr>
            <w:top w:val="none" w:sz="0" w:space="0" w:color="auto"/>
            <w:left w:val="none" w:sz="0" w:space="0" w:color="auto"/>
            <w:bottom w:val="none" w:sz="0" w:space="0" w:color="auto"/>
            <w:right w:val="none" w:sz="0" w:space="0" w:color="auto"/>
          </w:divBdr>
        </w:div>
      </w:divsChild>
    </w:div>
    <w:div w:id="982269809">
      <w:bodyDiv w:val="1"/>
      <w:marLeft w:val="0"/>
      <w:marRight w:val="0"/>
      <w:marTop w:val="0"/>
      <w:marBottom w:val="0"/>
      <w:divBdr>
        <w:top w:val="none" w:sz="0" w:space="0" w:color="auto"/>
        <w:left w:val="none" w:sz="0" w:space="0" w:color="auto"/>
        <w:bottom w:val="none" w:sz="0" w:space="0" w:color="auto"/>
        <w:right w:val="none" w:sz="0" w:space="0" w:color="auto"/>
      </w:divBdr>
      <w:divsChild>
        <w:div w:id="521938778">
          <w:marLeft w:val="547"/>
          <w:marRight w:val="0"/>
          <w:marTop w:val="154"/>
          <w:marBottom w:val="0"/>
          <w:divBdr>
            <w:top w:val="none" w:sz="0" w:space="0" w:color="auto"/>
            <w:left w:val="none" w:sz="0" w:space="0" w:color="auto"/>
            <w:bottom w:val="none" w:sz="0" w:space="0" w:color="auto"/>
            <w:right w:val="none" w:sz="0" w:space="0" w:color="auto"/>
          </w:divBdr>
        </w:div>
      </w:divsChild>
    </w:div>
    <w:div w:id="1060592162">
      <w:bodyDiv w:val="1"/>
      <w:marLeft w:val="0"/>
      <w:marRight w:val="0"/>
      <w:marTop w:val="0"/>
      <w:marBottom w:val="0"/>
      <w:divBdr>
        <w:top w:val="none" w:sz="0" w:space="0" w:color="auto"/>
        <w:left w:val="none" w:sz="0" w:space="0" w:color="auto"/>
        <w:bottom w:val="none" w:sz="0" w:space="0" w:color="auto"/>
        <w:right w:val="none" w:sz="0" w:space="0" w:color="auto"/>
      </w:divBdr>
      <w:divsChild>
        <w:div w:id="773593098">
          <w:marLeft w:val="547"/>
          <w:marRight w:val="0"/>
          <w:marTop w:val="154"/>
          <w:marBottom w:val="0"/>
          <w:divBdr>
            <w:top w:val="none" w:sz="0" w:space="0" w:color="auto"/>
            <w:left w:val="none" w:sz="0" w:space="0" w:color="auto"/>
            <w:bottom w:val="none" w:sz="0" w:space="0" w:color="auto"/>
            <w:right w:val="none" w:sz="0" w:space="0" w:color="auto"/>
          </w:divBdr>
        </w:div>
      </w:divsChild>
    </w:div>
    <w:div w:id="1072775919">
      <w:bodyDiv w:val="1"/>
      <w:marLeft w:val="0"/>
      <w:marRight w:val="0"/>
      <w:marTop w:val="0"/>
      <w:marBottom w:val="0"/>
      <w:divBdr>
        <w:top w:val="none" w:sz="0" w:space="0" w:color="auto"/>
        <w:left w:val="none" w:sz="0" w:space="0" w:color="auto"/>
        <w:bottom w:val="none" w:sz="0" w:space="0" w:color="auto"/>
        <w:right w:val="none" w:sz="0" w:space="0" w:color="auto"/>
      </w:divBdr>
      <w:divsChild>
        <w:div w:id="558319942">
          <w:marLeft w:val="547"/>
          <w:marRight w:val="0"/>
          <w:marTop w:val="154"/>
          <w:marBottom w:val="0"/>
          <w:divBdr>
            <w:top w:val="none" w:sz="0" w:space="0" w:color="auto"/>
            <w:left w:val="none" w:sz="0" w:space="0" w:color="auto"/>
            <w:bottom w:val="none" w:sz="0" w:space="0" w:color="auto"/>
            <w:right w:val="none" w:sz="0" w:space="0" w:color="auto"/>
          </w:divBdr>
        </w:div>
        <w:div w:id="298609861">
          <w:marLeft w:val="806"/>
          <w:marRight w:val="0"/>
          <w:marTop w:val="154"/>
          <w:marBottom w:val="0"/>
          <w:divBdr>
            <w:top w:val="none" w:sz="0" w:space="0" w:color="auto"/>
            <w:left w:val="none" w:sz="0" w:space="0" w:color="auto"/>
            <w:bottom w:val="none" w:sz="0" w:space="0" w:color="auto"/>
            <w:right w:val="none" w:sz="0" w:space="0" w:color="auto"/>
          </w:divBdr>
        </w:div>
        <w:div w:id="1967614588">
          <w:marLeft w:val="806"/>
          <w:marRight w:val="0"/>
          <w:marTop w:val="154"/>
          <w:marBottom w:val="0"/>
          <w:divBdr>
            <w:top w:val="none" w:sz="0" w:space="0" w:color="auto"/>
            <w:left w:val="none" w:sz="0" w:space="0" w:color="auto"/>
            <w:bottom w:val="none" w:sz="0" w:space="0" w:color="auto"/>
            <w:right w:val="none" w:sz="0" w:space="0" w:color="auto"/>
          </w:divBdr>
        </w:div>
      </w:divsChild>
    </w:div>
    <w:div w:id="1432630296">
      <w:bodyDiv w:val="1"/>
      <w:marLeft w:val="0"/>
      <w:marRight w:val="0"/>
      <w:marTop w:val="0"/>
      <w:marBottom w:val="0"/>
      <w:divBdr>
        <w:top w:val="none" w:sz="0" w:space="0" w:color="auto"/>
        <w:left w:val="none" w:sz="0" w:space="0" w:color="auto"/>
        <w:bottom w:val="none" w:sz="0" w:space="0" w:color="auto"/>
        <w:right w:val="none" w:sz="0" w:space="0" w:color="auto"/>
      </w:divBdr>
      <w:divsChild>
        <w:div w:id="1751389640">
          <w:marLeft w:val="547"/>
          <w:marRight w:val="0"/>
          <w:marTop w:val="106"/>
          <w:marBottom w:val="0"/>
          <w:divBdr>
            <w:top w:val="none" w:sz="0" w:space="0" w:color="auto"/>
            <w:left w:val="none" w:sz="0" w:space="0" w:color="auto"/>
            <w:bottom w:val="none" w:sz="0" w:space="0" w:color="auto"/>
            <w:right w:val="none" w:sz="0" w:space="0" w:color="auto"/>
          </w:divBdr>
        </w:div>
        <w:div w:id="598568098">
          <w:marLeft w:val="547"/>
          <w:marRight w:val="0"/>
          <w:marTop w:val="106"/>
          <w:marBottom w:val="0"/>
          <w:divBdr>
            <w:top w:val="none" w:sz="0" w:space="0" w:color="auto"/>
            <w:left w:val="none" w:sz="0" w:space="0" w:color="auto"/>
            <w:bottom w:val="none" w:sz="0" w:space="0" w:color="auto"/>
            <w:right w:val="none" w:sz="0" w:space="0" w:color="auto"/>
          </w:divBdr>
        </w:div>
        <w:div w:id="675304685">
          <w:marLeft w:val="547"/>
          <w:marRight w:val="0"/>
          <w:marTop w:val="106"/>
          <w:marBottom w:val="0"/>
          <w:divBdr>
            <w:top w:val="none" w:sz="0" w:space="0" w:color="auto"/>
            <w:left w:val="none" w:sz="0" w:space="0" w:color="auto"/>
            <w:bottom w:val="none" w:sz="0" w:space="0" w:color="auto"/>
            <w:right w:val="none" w:sz="0" w:space="0" w:color="auto"/>
          </w:divBdr>
        </w:div>
        <w:div w:id="833566637">
          <w:marLeft w:val="547"/>
          <w:marRight w:val="0"/>
          <w:marTop w:val="106"/>
          <w:marBottom w:val="0"/>
          <w:divBdr>
            <w:top w:val="none" w:sz="0" w:space="0" w:color="auto"/>
            <w:left w:val="none" w:sz="0" w:space="0" w:color="auto"/>
            <w:bottom w:val="none" w:sz="0" w:space="0" w:color="auto"/>
            <w:right w:val="none" w:sz="0" w:space="0" w:color="auto"/>
          </w:divBdr>
        </w:div>
        <w:div w:id="2078433073">
          <w:marLeft w:val="547"/>
          <w:marRight w:val="0"/>
          <w:marTop w:val="106"/>
          <w:marBottom w:val="0"/>
          <w:divBdr>
            <w:top w:val="none" w:sz="0" w:space="0" w:color="auto"/>
            <w:left w:val="none" w:sz="0" w:space="0" w:color="auto"/>
            <w:bottom w:val="none" w:sz="0" w:space="0" w:color="auto"/>
            <w:right w:val="none" w:sz="0" w:space="0" w:color="auto"/>
          </w:divBdr>
        </w:div>
        <w:div w:id="86654226">
          <w:marLeft w:val="547"/>
          <w:marRight w:val="0"/>
          <w:marTop w:val="106"/>
          <w:marBottom w:val="0"/>
          <w:divBdr>
            <w:top w:val="none" w:sz="0" w:space="0" w:color="auto"/>
            <w:left w:val="none" w:sz="0" w:space="0" w:color="auto"/>
            <w:bottom w:val="none" w:sz="0" w:space="0" w:color="auto"/>
            <w:right w:val="none" w:sz="0" w:space="0" w:color="auto"/>
          </w:divBdr>
        </w:div>
        <w:div w:id="132989371">
          <w:marLeft w:val="547"/>
          <w:marRight w:val="0"/>
          <w:marTop w:val="106"/>
          <w:marBottom w:val="0"/>
          <w:divBdr>
            <w:top w:val="none" w:sz="0" w:space="0" w:color="auto"/>
            <w:left w:val="none" w:sz="0" w:space="0" w:color="auto"/>
            <w:bottom w:val="none" w:sz="0" w:space="0" w:color="auto"/>
            <w:right w:val="none" w:sz="0" w:space="0" w:color="auto"/>
          </w:divBdr>
        </w:div>
        <w:div w:id="1255213942">
          <w:marLeft w:val="547"/>
          <w:marRight w:val="0"/>
          <w:marTop w:val="106"/>
          <w:marBottom w:val="0"/>
          <w:divBdr>
            <w:top w:val="none" w:sz="0" w:space="0" w:color="auto"/>
            <w:left w:val="none" w:sz="0" w:space="0" w:color="auto"/>
            <w:bottom w:val="none" w:sz="0" w:space="0" w:color="auto"/>
            <w:right w:val="none" w:sz="0" w:space="0" w:color="auto"/>
          </w:divBdr>
        </w:div>
        <w:div w:id="899637624">
          <w:marLeft w:val="547"/>
          <w:marRight w:val="0"/>
          <w:marTop w:val="106"/>
          <w:marBottom w:val="0"/>
          <w:divBdr>
            <w:top w:val="none" w:sz="0" w:space="0" w:color="auto"/>
            <w:left w:val="none" w:sz="0" w:space="0" w:color="auto"/>
            <w:bottom w:val="none" w:sz="0" w:space="0" w:color="auto"/>
            <w:right w:val="none" w:sz="0" w:space="0" w:color="auto"/>
          </w:divBdr>
        </w:div>
      </w:divsChild>
    </w:div>
    <w:div w:id="1937251514">
      <w:bodyDiv w:val="1"/>
      <w:marLeft w:val="0"/>
      <w:marRight w:val="0"/>
      <w:marTop w:val="0"/>
      <w:marBottom w:val="0"/>
      <w:divBdr>
        <w:top w:val="none" w:sz="0" w:space="0" w:color="auto"/>
        <w:left w:val="none" w:sz="0" w:space="0" w:color="auto"/>
        <w:bottom w:val="none" w:sz="0" w:space="0" w:color="auto"/>
        <w:right w:val="none" w:sz="0" w:space="0" w:color="auto"/>
      </w:divBdr>
      <w:divsChild>
        <w:div w:id="127687017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56EE243D-187C-4CBD-86C9-9E86F6B53287@du.shawcable.net"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1234</Words>
  <Characters>7036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1</cp:revision>
  <dcterms:created xsi:type="dcterms:W3CDTF">2015-05-08T15:59:00Z</dcterms:created>
  <dcterms:modified xsi:type="dcterms:W3CDTF">2015-05-08T17:07:00Z</dcterms:modified>
</cp:coreProperties>
</file>