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8B" w:rsidRPr="00E24C65" w:rsidRDefault="00EB688B" w:rsidP="00EB688B">
      <w:pPr>
        <w:jc w:val="center"/>
        <w:rPr>
          <w:rFonts w:asciiTheme="majorHAnsi" w:hAnsiTheme="majorHAnsi"/>
        </w:rPr>
      </w:pPr>
      <w:r w:rsidRPr="00E24C65">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EB688B" w:rsidRPr="00E24C65" w:rsidRDefault="00EB688B" w:rsidP="00EB688B">
      <w:pPr>
        <w:jc w:val="center"/>
        <w:rPr>
          <w:rFonts w:asciiTheme="majorHAnsi" w:hAnsiTheme="majorHAnsi"/>
        </w:rPr>
      </w:pPr>
    </w:p>
    <w:p w:rsidR="00EB688B" w:rsidRPr="00E24C65" w:rsidRDefault="00EB688B" w:rsidP="00EB688B">
      <w:pPr>
        <w:jc w:val="center"/>
        <w:rPr>
          <w:rFonts w:asciiTheme="majorHAnsi" w:hAnsiTheme="majorHAnsi"/>
          <w:b/>
        </w:rPr>
      </w:pPr>
      <w:r w:rsidRPr="00E24C65">
        <w:rPr>
          <w:rFonts w:asciiTheme="majorHAnsi" w:hAnsiTheme="majorHAnsi"/>
          <w:b/>
        </w:rPr>
        <w:t>CHECK UP</w:t>
      </w:r>
    </w:p>
    <w:p w:rsidR="00EB688B" w:rsidRPr="00E24C65" w:rsidRDefault="00EB688B" w:rsidP="00EB688B">
      <w:pPr>
        <w:jc w:val="center"/>
        <w:rPr>
          <w:rFonts w:asciiTheme="majorHAnsi" w:hAnsiTheme="majorHAnsi"/>
        </w:rPr>
      </w:pPr>
      <w:r>
        <w:rPr>
          <w:rFonts w:asciiTheme="majorHAnsi" w:hAnsiTheme="majorHAnsi"/>
        </w:rPr>
        <w:t>October 25</w:t>
      </w:r>
      <w:r w:rsidRPr="00E24C65">
        <w:rPr>
          <w:rFonts w:asciiTheme="majorHAnsi" w:hAnsiTheme="majorHAnsi"/>
        </w:rPr>
        <w:t>, 2013</w:t>
      </w:r>
    </w:p>
    <w:p w:rsidR="00EB688B" w:rsidRPr="00E24C65" w:rsidRDefault="00EB688B" w:rsidP="00EB688B">
      <w:pPr>
        <w:rPr>
          <w:rFonts w:asciiTheme="majorHAnsi" w:hAnsiTheme="majorHAnsi"/>
          <w:b/>
        </w:rPr>
      </w:pPr>
    </w:p>
    <w:p w:rsidR="00EB688B" w:rsidRPr="00E24C65" w:rsidRDefault="00544897" w:rsidP="00EB688B">
      <w:pPr>
        <w:rPr>
          <w:rFonts w:asciiTheme="majorHAnsi" w:hAnsiTheme="majorHAnsi"/>
          <w:b/>
        </w:rPr>
      </w:pPr>
      <w:r>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165735</wp:posOffset>
            </wp:positionV>
            <wp:extent cx="2367280" cy="3170555"/>
            <wp:effectExtent l="19050" t="0" r="0" b="0"/>
            <wp:wrapTight wrapText="bothSides">
              <wp:wrapPolygon edited="0">
                <wp:start x="695" y="0"/>
                <wp:lineTo x="-174" y="908"/>
                <wp:lineTo x="-174" y="20765"/>
                <wp:lineTo x="521" y="21414"/>
                <wp:lineTo x="695" y="21414"/>
                <wp:lineTo x="20685" y="21414"/>
                <wp:lineTo x="20858" y="21414"/>
                <wp:lineTo x="21554" y="20895"/>
                <wp:lineTo x="21554" y="908"/>
                <wp:lineTo x="21206" y="130"/>
                <wp:lineTo x="20685" y="0"/>
                <wp:lineTo x="695" y="0"/>
              </wp:wrapPolygon>
            </wp:wrapTight>
            <wp:docPr id="5" name="Picture 4" descr="IMG_1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89.JPG"/>
                    <pic:cNvPicPr/>
                  </pic:nvPicPr>
                  <pic:blipFill>
                    <a:blip r:embed="rId6" cstate="print"/>
                    <a:stretch>
                      <a:fillRect/>
                    </a:stretch>
                  </pic:blipFill>
                  <pic:spPr>
                    <a:xfrm>
                      <a:off x="0" y="0"/>
                      <a:ext cx="2367280" cy="3170555"/>
                    </a:xfrm>
                    <a:prstGeom prst="rect">
                      <a:avLst/>
                    </a:prstGeom>
                    <a:ln>
                      <a:noFill/>
                    </a:ln>
                    <a:effectLst>
                      <a:softEdge rad="112500"/>
                    </a:effectLst>
                  </pic:spPr>
                </pic:pic>
              </a:graphicData>
            </a:graphic>
          </wp:anchor>
        </w:drawing>
      </w:r>
    </w:p>
    <w:p w:rsidR="00EB688B" w:rsidRPr="00E24C65" w:rsidRDefault="00EB688B" w:rsidP="00EB688B">
      <w:pPr>
        <w:rPr>
          <w:rFonts w:asciiTheme="majorHAnsi" w:hAnsiTheme="majorHAnsi"/>
          <w:b/>
        </w:rPr>
      </w:pPr>
      <w:r w:rsidRPr="00E24C65">
        <w:rPr>
          <w:rFonts w:asciiTheme="majorHAnsi" w:hAnsiTheme="majorHAnsi"/>
          <w:b/>
        </w:rPr>
        <w:t>Today’s Check up Includes:</w:t>
      </w:r>
    </w:p>
    <w:p w:rsidR="00EB688B" w:rsidRPr="00E24C65" w:rsidRDefault="00EB688B" w:rsidP="00EB688B">
      <w:pPr>
        <w:rPr>
          <w:rFonts w:asciiTheme="majorHAnsi" w:hAnsiTheme="majorHAnsi"/>
          <w:sz w:val="16"/>
          <w:szCs w:val="16"/>
        </w:rPr>
      </w:pPr>
    </w:p>
    <w:p w:rsidR="00EB688B" w:rsidRPr="00E24C65" w:rsidRDefault="00EB688B" w:rsidP="00EB688B">
      <w:pPr>
        <w:pStyle w:val="ListParagraph"/>
        <w:numPr>
          <w:ilvl w:val="0"/>
          <w:numId w:val="1"/>
        </w:numPr>
        <w:rPr>
          <w:rFonts w:asciiTheme="majorHAnsi" w:hAnsiTheme="majorHAnsi"/>
        </w:rPr>
      </w:pPr>
      <w:r w:rsidRPr="00E24C65">
        <w:rPr>
          <w:rFonts w:asciiTheme="majorHAnsi" w:hAnsiTheme="majorHAnsi"/>
        </w:rPr>
        <w:t>Meeting Schedules</w:t>
      </w:r>
    </w:p>
    <w:p w:rsidR="00EB688B" w:rsidRDefault="00EB688B" w:rsidP="00EB688B">
      <w:pPr>
        <w:pStyle w:val="ListParagraph"/>
        <w:numPr>
          <w:ilvl w:val="0"/>
          <w:numId w:val="1"/>
        </w:numPr>
        <w:rPr>
          <w:rFonts w:asciiTheme="majorHAnsi" w:hAnsiTheme="majorHAnsi"/>
        </w:rPr>
      </w:pPr>
      <w:r w:rsidRPr="00E24C65">
        <w:rPr>
          <w:rFonts w:asciiTheme="majorHAnsi" w:hAnsiTheme="majorHAnsi"/>
        </w:rPr>
        <w:t>Community meetings  and  Events</w:t>
      </w:r>
    </w:p>
    <w:p w:rsidR="00DB5B8F" w:rsidRDefault="00DB5B8F" w:rsidP="00EB688B">
      <w:pPr>
        <w:pStyle w:val="ListParagraph"/>
        <w:numPr>
          <w:ilvl w:val="0"/>
          <w:numId w:val="1"/>
        </w:numPr>
        <w:rPr>
          <w:rFonts w:asciiTheme="majorHAnsi" w:hAnsiTheme="majorHAnsi"/>
        </w:rPr>
      </w:pPr>
      <w:r>
        <w:rPr>
          <w:rFonts w:asciiTheme="majorHAnsi" w:hAnsiTheme="majorHAnsi"/>
        </w:rPr>
        <w:t>Ai</w:t>
      </w:r>
      <w:r w:rsidR="00272451">
        <w:rPr>
          <w:rFonts w:asciiTheme="majorHAnsi" w:hAnsiTheme="majorHAnsi"/>
        </w:rPr>
        <w:t>r Quality- Burning Ban - Update</w:t>
      </w:r>
    </w:p>
    <w:p w:rsidR="00B34CAB" w:rsidRDefault="00B34CAB" w:rsidP="00EB688B">
      <w:pPr>
        <w:pStyle w:val="ListParagraph"/>
        <w:numPr>
          <w:ilvl w:val="0"/>
          <w:numId w:val="1"/>
        </w:numPr>
        <w:rPr>
          <w:rFonts w:asciiTheme="majorHAnsi" w:hAnsiTheme="majorHAnsi"/>
        </w:rPr>
      </w:pPr>
      <w:r>
        <w:rPr>
          <w:rFonts w:asciiTheme="majorHAnsi" w:hAnsiTheme="majorHAnsi"/>
        </w:rPr>
        <w:t>CVRD Transit meetings</w:t>
      </w:r>
    </w:p>
    <w:p w:rsidR="00DB5B8F" w:rsidRDefault="00DB5B8F" w:rsidP="00EB688B">
      <w:pPr>
        <w:pStyle w:val="ListParagraph"/>
        <w:numPr>
          <w:ilvl w:val="0"/>
          <w:numId w:val="1"/>
        </w:numPr>
        <w:rPr>
          <w:rFonts w:asciiTheme="majorHAnsi" w:hAnsiTheme="majorHAnsi"/>
        </w:rPr>
      </w:pPr>
      <w:r>
        <w:rPr>
          <w:rFonts w:asciiTheme="majorHAnsi" w:hAnsiTheme="majorHAnsi"/>
        </w:rPr>
        <w:t xml:space="preserve">New Biking and Hiking Trail Opens on Maple  </w:t>
      </w:r>
    </w:p>
    <w:p w:rsidR="00DB5B8F" w:rsidRDefault="00DB5B8F" w:rsidP="00DB5B8F">
      <w:pPr>
        <w:pStyle w:val="ListParagraph"/>
        <w:ind w:left="644"/>
        <w:rPr>
          <w:rFonts w:asciiTheme="majorHAnsi" w:hAnsiTheme="majorHAnsi"/>
        </w:rPr>
      </w:pPr>
      <w:r>
        <w:rPr>
          <w:rFonts w:asciiTheme="majorHAnsi" w:hAnsiTheme="majorHAnsi"/>
        </w:rPr>
        <w:t xml:space="preserve">               Mountain</w:t>
      </w: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Default="00BA26E1" w:rsidP="00BA26E1">
      <w:pPr>
        <w:rPr>
          <w:rFonts w:asciiTheme="majorHAnsi" w:hAnsiTheme="majorHAnsi"/>
        </w:rPr>
      </w:pPr>
    </w:p>
    <w:p w:rsidR="00BA26E1" w:rsidRPr="00BA26E1" w:rsidRDefault="00BA26E1" w:rsidP="00BA26E1">
      <w:pPr>
        <w:rPr>
          <w:rFonts w:asciiTheme="majorHAnsi" w:hAnsiTheme="majorHAnsi"/>
        </w:rPr>
      </w:pPr>
    </w:p>
    <w:p w:rsidR="00EB688B" w:rsidRPr="00E24C65" w:rsidRDefault="00EB688B" w:rsidP="00EB688B">
      <w:pPr>
        <w:rPr>
          <w:rFonts w:asciiTheme="majorHAnsi" w:hAnsiTheme="majorHAnsi"/>
        </w:rPr>
      </w:pPr>
      <w:r w:rsidRPr="00E24C65">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B688B" w:rsidRPr="00E24C65" w:rsidRDefault="00EB688B" w:rsidP="00EB688B">
      <w:pPr>
        <w:rPr>
          <w:rFonts w:asciiTheme="majorHAnsi" w:hAnsiTheme="majorHAnsi"/>
          <w:b/>
        </w:rPr>
      </w:pPr>
    </w:p>
    <w:p w:rsidR="00EB688B" w:rsidRPr="00E24C65" w:rsidRDefault="00EB688B" w:rsidP="00EB688B">
      <w:pPr>
        <w:rPr>
          <w:rFonts w:asciiTheme="majorHAnsi" w:hAnsiTheme="majorHAnsi"/>
          <w:b/>
        </w:rPr>
      </w:pPr>
      <w:r w:rsidRPr="00E24C65">
        <w:rPr>
          <w:rFonts w:asciiTheme="majorHAnsi" w:hAnsiTheme="majorHAnsi"/>
          <w:b/>
        </w:rPr>
        <w:t xml:space="preserve">CCHN Network Member Meetings- </w:t>
      </w:r>
    </w:p>
    <w:p w:rsidR="00EB688B" w:rsidRPr="00E24C65" w:rsidRDefault="00EB688B" w:rsidP="00EB688B">
      <w:pPr>
        <w:pStyle w:val="ListParagraph"/>
        <w:numPr>
          <w:ilvl w:val="0"/>
          <w:numId w:val="2"/>
        </w:numPr>
        <w:rPr>
          <w:rFonts w:asciiTheme="majorHAnsi" w:hAnsiTheme="majorHAnsi"/>
        </w:rPr>
      </w:pPr>
      <w:r w:rsidRPr="00E24C65">
        <w:rPr>
          <w:rFonts w:asciiTheme="majorHAnsi" w:hAnsiTheme="majorHAnsi"/>
        </w:rPr>
        <w:t xml:space="preserve">Next CCHN Meeting </w:t>
      </w:r>
      <w:r w:rsidRPr="00E24C65">
        <w:rPr>
          <w:rFonts w:asciiTheme="majorHAnsi" w:hAnsiTheme="majorHAnsi"/>
          <w:b/>
        </w:rPr>
        <w:t>November 14</w:t>
      </w:r>
      <w:r w:rsidRPr="00E24C65">
        <w:rPr>
          <w:rFonts w:asciiTheme="majorHAnsi" w:hAnsiTheme="majorHAnsi"/>
        </w:rPr>
        <w:t>, Dinner at 5:30 Meeting Starts at 6:00- CVRD Board Room</w:t>
      </w:r>
    </w:p>
    <w:p w:rsidR="00EB688B" w:rsidRPr="00E24C65" w:rsidRDefault="00EB688B" w:rsidP="00EB688B">
      <w:pPr>
        <w:pStyle w:val="ListParagraph"/>
        <w:numPr>
          <w:ilvl w:val="0"/>
          <w:numId w:val="2"/>
        </w:numPr>
        <w:rPr>
          <w:rFonts w:asciiTheme="majorHAnsi" w:hAnsiTheme="majorHAnsi"/>
        </w:rPr>
      </w:pPr>
      <w:r w:rsidRPr="00E24C65">
        <w:rPr>
          <w:rFonts w:asciiTheme="majorHAnsi" w:hAnsiTheme="majorHAnsi"/>
        </w:rPr>
        <w:t xml:space="preserve">Admin Committee Meeting </w:t>
      </w:r>
      <w:r w:rsidRPr="00E24C65">
        <w:rPr>
          <w:rFonts w:asciiTheme="majorHAnsi" w:hAnsiTheme="majorHAnsi"/>
          <w:b/>
        </w:rPr>
        <w:t xml:space="preserve">November 20, </w:t>
      </w:r>
      <w:r w:rsidRPr="00E24C65">
        <w:rPr>
          <w:rFonts w:asciiTheme="majorHAnsi" w:hAnsiTheme="majorHAnsi"/>
        </w:rPr>
        <w:t xml:space="preserve"> at 5:30 CVRD Committee Room 2</w:t>
      </w:r>
    </w:p>
    <w:p w:rsidR="00EB688B" w:rsidRPr="00E24C65" w:rsidRDefault="00EB688B" w:rsidP="00EB688B">
      <w:pPr>
        <w:rPr>
          <w:rFonts w:asciiTheme="majorHAnsi" w:hAnsiTheme="majorHAnsi"/>
        </w:rPr>
      </w:pPr>
    </w:p>
    <w:p w:rsidR="00EB688B" w:rsidRPr="00E24C65" w:rsidRDefault="00EB688B" w:rsidP="00EB688B">
      <w:pPr>
        <w:rPr>
          <w:rFonts w:asciiTheme="majorHAnsi" w:hAnsiTheme="majorHAnsi"/>
        </w:rPr>
      </w:pPr>
      <w:r w:rsidRPr="00E24C65">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B688B" w:rsidRPr="00E24C65" w:rsidRDefault="00EB688B" w:rsidP="00EB688B">
      <w:pPr>
        <w:rPr>
          <w:rFonts w:asciiTheme="majorHAnsi" w:hAnsiTheme="majorHAnsi"/>
          <w:b/>
        </w:rPr>
      </w:pPr>
      <w:r w:rsidRPr="00E24C65">
        <w:rPr>
          <w:rFonts w:asciiTheme="majorHAnsi" w:hAnsiTheme="majorHAnsi"/>
          <w:b/>
        </w:rPr>
        <w:t>Upcoming Events/ Workshops/ Community Meetings</w:t>
      </w:r>
    </w:p>
    <w:p w:rsidR="00EB688B" w:rsidRDefault="00EB688B" w:rsidP="00EB688B">
      <w:pPr>
        <w:pStyle w:val="ListParagraph"/>
        <w:numPr>
          <w:ilvl w:val="0"/>
          <w:numId w:val="3"/>
        </w:numPr>
        <w:rPr>
          <w:rFonts w:asciiTheme="majorHAnsi" w:hAnsiTheme="majorHAnsi"/>
          <w:b/>
        </w:rPr>
      </w:pPr>
      <w:r w:rsidRPr="00E24C65">
        <w:rPr>
          <w:rFonts w:asciiTheme="majorHAnsi" w:hAnsiTheme="majorHAnsi"/>
          <w:b/>
        </w:rPr>
        <w:t xml:space="preserve">It is Time- Parent Conference </w:t>
      </w:r>
      <w:r w:rsidRPr="00F969C7">
        <w:rPr>
          <w:rFonts w:asciiTheme="majorHAnsi" w:hAnsiTheme="majorHAnsi"/>
        </w:rPr>
        <w:t>Saturday October 26</w:t>
      </w:r>
      <w:r w:rsidRPr="00F969C7">
        <w:rPr>
          <w:rFonts w:asciiTheme="majorHAnsi" w:hAnsiTheme="majorHAnsi"/>
          <w:vertAlign w:val="superscript"/>
        </w:rPr>
        <w:t>th</w:t>
      </w:r>
      <w:r w:rsidRPr="00F969C7">
        <w:rPr>
          <w:rFonts w:asciiTheme="majorHAnsi" w:hAnsiTheme="majorHAnsi"/>
        </w:rPr>
        <w:t>. Registration is FREE</w:t>
      </w:r>
      <w:r w:rsidRPr="00E24C65">
        <w:rPr>
          <w:rFonts w:asciiTheme="majorHAnsi" w:hAnsiTheme="majorHAnsi"/>
          <w:b/>
        </w:rPr>
        <w:t>-</w:t>
      </w:r>
    </w:p>
    <w:p w:rsidR="00EB688B" w:rsidRPr="00F969C7" w:rsidRDefault="00EB688B" w:rsidP="00EB688B">
      <w:pPr>
        <w:pStyle w:val="Default"/>
        <w:numPr>
          <w:ilvl w:val="0"/>
          <w:numId w:val="5"/>
        </w:numPr>
        <w:rPr>
          <w:rFonts w:asciiTheme="majorHAnsi" w:hAnsiTheme="majorHAnsi"/>
          <w:sz w:val="22"/>
          <w:szCs w:val="22"/>
        </w:rPr>
      </w:pPr>
      <w:r>
        <w:rPr>
          <w:rFonts w:asciiTheme="majorHAnsi" w:hAnsiTheme="majorHAnsi"/>
          <w:b/>
        </w:rPr>
        <w:t xml:space="preserve">In Transition 2.0 </w:t>
      </w:r>
      <w:r w:rsidRPr="00F969C7">
        <w:rPr>
          <w:rFonts w:asciiTheme="majorHAnsi" w:hAnsiTheme="majorHAnsi"/>
          <w:sz w:val="22"/>
          <w:szCs w:val="22"/>
        </w:rPr>
        <w:t xml:space="preserve">A movie about creating healthy and resilient neighbourhoods -Tuesday, October 29 -7:00 to 9:00 pm -Growing Together Daycare 490 Cairnsmore Street Duncan </w:t>
      </w:r>
    </w:p>
    <w:p w:rsidR="00EB688B" w:rsidRPr="00556F99" w:rsidRDefault="00EB688B" w:rsidP="00EB688B">
      <w:pPr>
        <w:pStyle w:val="ListParagraph"/>
        <w:numPr>
          <w:ilvl w:val="0"/>
          <w:numId w:val="5"/>
        </w:numPr>
        <w:rPr>
          <w:rFonts w:asciiTheme="majorHAnsi" w:hAnsiTheme="majorHAnsi"/>
        </w:rPr>
      </w:pPr>
      <w:r w:rsidRPr="00F969C7">
        <w:rPr>
          <w:rFonts w:asciiTheme="majorHAnsi" w:hAnsiTheme="majorHAnsi"/>
          <w:b/>
        </w:rPr>
        <w:t>Para Transit Community Consultation Forums-</w:t>
      </w:r>
      <w:r w:rsidRPr="00F969C7">
        <w:rPr>
          <w:rFonts w:asciiTheme="majorHAnsi" w:hAnsiTheme="majorHAnsi"/>
        </w:rPr>
        <w:t xml:space="preserve"> October 28, 6pm in Cowichan Lake</w:t>
      </w:r>
      <w:r>
        <w:rPr>
          <w:rFonts w:asciiTheme="majorHAnsi" w:hAnsiTheme="majorHAnsi"/>
        </w:rPr>
        <w:t xml:space="preserve"> </w:t>
      </w:r>
      <w:r w:rsidRPr="00F969C7">
        <w:rPr>
          <w:rFonts w:asciiTheme="majorHAnsi" w:hAnsiTheme="majorHAnsi"/>
        </w:rPr>
        <w:t>October 29, 6pm in South Cowichan (See Article below for registration and more information)</w:t>
      </w:r>
    </w:p>
    <w:p w:rsidR="00EB688B" w:rsidRPr="00E24C65" w:rsidRDefault="00EB688B" w:rsidP="00EB688B">
      <w:pPr>
        <w:pStyle w:val="NoSpacing"/>
        <w:jc w:val="center"/>
        <w:rPr>
          <w:rFonts w:asciiTheme="majorHAnsi" w:hAnsiTheme="majorHAnsi"/>
          <w:color w:val="000000"/>
        </w:rPr>
      </w:pPr>
    </w:p>
    <w:p w:rsidR="00EB688B" w:rsidRDefault="00EB688B" w:rsidP="00EB688B">
      <w:pPr>
        <w:pStyle w:val="ListParagraph"/>
        <w:ind w:left="0"/>
        <w:rPr>
          <w:rFonts w:asciiTheme="majorHAnsi" w:hAnsiTheme="majorHAnsi"/>
          <w:b/>
        </w:rPr>
      </w:pPr>
      <w:r w:rsidRPr="00E24C65">
        <w:rPr>
          <w:rStyle w:val="Strong"/>
          <w:rFonts w:asciiTheme="majorHAnsi" w:hAnsiTheme="majorHAnsi"/>
          <w:noProof/>
          <w:sz w:val="27"/>
          <w:szCs w:val="27"/>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E007A3" w:rsidRPr="007A5ADA" w:rsidRDefault="007A5ADA" w:rsidP="00E007A3">
      <w:pPr>
        <w:shd w:val="clear" w:color="auto" w:fill="FFFFFF"/>
        <w:spacing w:line="271" w:lineRule="atLeast"/>
        <w:outlineLvl w:val="1"/>
        <w:rPr>
          <w:rFonts w:asciiTheme="majorHAnsi" w:eastAsia="Times New Roman" w:hAnsiTheme="majorHAnsi" w:cs="Times New Roman"/>
          <w:b/>
          <w:bCs/>
          <w:spacing w:val="-5"/>
          <w:kern w:val="36"/>
          <w:lang w:eastAsia="en-CA"/>
        </w:rPr>
      </w:pPr>
      <w:r>
        <w:rPr>
          <w:rFonts w:asciiTheme="majorHAnsi" w:eastAsia="Times New Roman" w:hAnsiTheme="majorHAnsi" w:cs="Times New Roman"/>
          <w:b/>
          <w:bCs/>
          <w:noProof/>
          <w:spacing w:val="-5"/>
          <w:kern w:val="36"/>
          <w:lang w:eastAsia="en-CA"/>
        </w:rPr>
        <w:lastRenderedPageBreak/>
        <w:drawing>
          <wp:anchor distT="0" distB="0" distL="114300" distR="114300" simplePos="0" relativeHeight="251660288" behindDoc="1" locked="0" layoutInCell="1" allowOverlap="1">
            <wp:simplePos x="0" y="0"/>
            <wp:positionH relativeFrom="column">
              <wp:posOffset>3437890</wp:posOffset>
            </wp:positionH>
            <wp:positionV relativeFrom="paragraph">
              <wp:posOffset>-109855</wp:posOffset>
            </wp:positionV>
            <wp:extent cx="2406015" cy="1600200"/>
            <wp:effectExtent l="19050" t="0" r="0" b="0"/>
            <wp:wrapTight wrapText="bothSides">
              <wp:wrapPolygon edited="0">
                <wp:start x="-171" y="0"/>
                <wp:lineTo x="-171" y="21343"/>
                <wp:lineTo x="21549" y="21343"/>
                <wp:lineTo x="21549" y="0"/>
                <wp:lineTo x="-171" y="0"/>
              </wp:wrapPolygon>
            </wp:wrapTight>
            <wp:docPr id="31" name="Picture 31" descr="Bu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rn.jpg"/>
                    <pic:cNvPicPr>
                      <a:picLocks noChangeAspect="1" noChangeArrowheads="1"/>
                    </pic:cNvPicPr>
                  </pic:nvPicPr>
                  <pic:blipFill>
                    <a:blip r:embed="rId8" cstate="print"/>
                    <a:srcRect/>
                    <a:stretch>
                      <a:fillRect/>
                    </a:stretch>
                  </pic:blipFill>
                  <pic:spPr bwMode="auto">
                    <a:xfrm>
                      <a:off x="0" y="0"/>
                      <a:ext cx="2406015" cy="1600200"/>
                    </a:xfrm>
                    <a:prstGeom prst="rect">
                      <a:avLst/>
                    </a:prstGeom>
                    <a:noFill/>
                    <a:ln w="9525">
                      <a:noFill/>
                      <a:miter lim="800000"/>
                      <a:headEnd/>
                      <a:tailEnd/>
                    </a:ln>
                  </pic:spPr>
                </pic:pic>
              </a:graphicData>
            </a:graphic>
          </wp:anchor>
        </w:drawing>
      </w:r>
      <w:r w:rsidR="00E007A3" w:rsidRPr="007A5ADA">
        <w:rPr>
          <w:rFonts w:asciiTheme="majorHAnsi" w:eastAsia="Times New Roman" w:hAnsiTheme="majorHAnsi" w:cs="Times New Roman"/>
          <w:b/>
          <w:bCs/>
          <w:spacing w:val="-5"/>
          <w:kern w:val="36"/>
          <w:lang w:eastAsia="en-CA"/>
        </w:rPr>
        <w:t>Update: Air-quality advisory lifted, three-day burning ban remains in central Cowichan</w:t>
      </w:r>
    </w:p>
    <w:p w:rsidR="00E007A3" w:rsidRPr="007A5ADA" w:rsidRDefault="00E007A3" w:rsidP="00E007A3">
      <w:pPr>
        <w:shd w:val="clear" w:color="auto" w:fill="FFFFFF"/>
        <w:spacing w:line="240" w:lineRule="auto"/>
        <w:jc w:val="center"/>
        <w:rPr>
          <w:rFonts w:asciiTheme="majorHAnsi" w:eastAsia="Times New Roman" w:hAnsiTheme="majorHAnsi" w:cs="Times New Roman"/>
          <w:spacing w:val="2"/>
          <w:lang w:eastAsia="en-CA"/>
        </w:rPr>
      </w:pPr>
    </w:p>
    <w:p w:rsidR="007A5ADA" w:rsidRPr="007A5ADA" w:rsidRDefault="007A5ADA" w:rsidP="007A5ADA">
      <w:pPr>
        <w:shd w:val="clear" w:color="auto" w:fill="FFFFFF"/>
        <w:spacing w:before="110" w:after="188" w:line="271" w:lineRule="atLeast"/>
        <w:outlineLvl w:val="1"/>
        <w:rPr>
          <w:rFonts w:asciiTheme="majorHAnsi" w:hAnsiTheme="majorHAnsi"/>
          <w:b/>
          <w:bCs/>
          <w:spacing w:val="-5"/>
          <w:kern w:val="36"/>
          <w:sz w:val="28"/>
          <w:szCs w:val="28"/>
        </w:rPr>
      </w:pPr>
      <w:r w:rsidRPr="007A5ADA">
        <w:rPr>
          <w:rFonts w:asciiTheme="majorHAnsi" w:hAnsiTheme="majorHAnsi"/>
          <w:b/>
          <w:bCs/>
          <w:spacing w:val="-5"/>
          <w:kern w:val="36"/>
          <w:sz w:val="28"/>
          <w:szCs w:val="28"/>
        </w:rPr>
        <w:t>Burning ban lifted after smoke pollution stoked three-day restriction in core Cowichan</w:t>
      </w:r>
    </w:p>
    <w:p w:rsidR="007A5ADA" w:rsidRPr="007A5ADA" w:rsidRDefault="007A5ADA" w:rsidP="007A5ADA">
      <w:pPr>
        <w:shd w:val="clear" w:color="auto" w:fill="FFFFFF"/>
        <w:spacing w:line="240" w:lineRule="auto"/>
        <w:jc w:val="center"/>
        <w:rPr>
          <w:rFonts w:asciiTheme="majorHAnsi" w:hAnsiTheme="majorHAnsi"/>
          <w:spacing w:val="2"/>
        </w:rPr>
      </w:pPr>
    </w:p>
    <w:p w:rsidR="007A5ADA" w:rsidRPr="007A5ADA" w:rsidRDefault="007A5ADA" w:rsidP="007A5ADA">
      <w:pPr>
        <w:shd w:val="clear" w:color="auto" w:fill="FFFFFF"/>
        <w:rPr>
          <w:rFonts w:asciiTheme="majorHAnsi" w:hAnsiTheme="majorHAnsi"/>
          <w:spacing w:val="2"/>
        </w:rPr>
      </w:pPr>
      <w:r w:rsidRPr="007A5ADA">
        <w:rPr>
          <w:rFonts w:asciiTheme="majorHAnsi" w:hAnsiTheme="majorHAnsi"/>
          <w:spacing w:val="2"/>
        </w:rPr>
        <w:t xml:space="preserve">Fires like these are banned in a 15-kilometre radius of Duncan city hall until Monday night, due to heavy smoke pollution in central Cowichan, Victoria's air- quality advisory says. </w:t>
      </w:r>
    </w:p>
    <w:p w:rsidR="007A5ADA" w:rsidRPr="007A5ADA" w:rsidRDefault="007A5ADA" w:rsidP="007A5ADA">
      <w:pPr>
        <w:shd w:val="clear" w:color="auto" w:fill="FFFFFF"/>
        <w:jc w:val="right"/>
        <w:rPr>
          <w:rFonts w:asciiTheme="majorHAnsi" w:hAnsiTheme="majorHAnsi"/>
          <w:spacing w:val="2"/>
        </w:rPr>
      </w:pPr>
      <w:r w:rsidRPr="007A5ADA">
        <w:rPr>
          <w:rStyle w:val="Emphasis"/>
          <w:rFonts w:asciiTheme="majorHAnsi" w:hAnsiTheme="majorHAnsi"/>
          <w:spacing w:val="2"/>
        </w:rPr>
        <w:t xml:space="preserve">Peter W. </w:t>
      </w:r>
      <w:proofErr w:type="spellStart"/>
      <w:r w:rsidRPr="007A5ADA">
        <w:rPr>
          <w:rStyle w:val="Emphasis"/>
          <w:rFonts w:asciiTheme="majorHAnsi" w:hAnsiTheme="majorHAnsi"/>
          <w:spacing w:val="2"/>
        </w:rPr>
        <w:t>Rusland</w:t>
      </w:r>
      <w:proofErr w:type="spellEnd"/>
      <w:r w:rsidRPr="007A5ADA">
        <w:rPr>
          <w:rStyle w:val="Emphasis"/>
          <w:rFonts w:asciiTheme="majorHAnsi" w:hAnsiTheme="majorHAnsi"/>
          <w:spacing w:val="2"/>
        </w:rPr>
        <w:t xml:space="preserve"> file</w:t>
      </w:r>
    </w:p>
    <w:p w:rsidR="007A5ADA" w:rsidRPr="007A5ADA" w:rsidRDefault="007A5ADA" w:rsidP="007A5ADA">
      <w:pPr>
        <w:shd w:val="clear" w:color="auto" w:fill="FFFFFF"/>
        <w:jc w:val="center"/>
        <w:rPr>
          <w:rFonts w:asciiTheme="majorHAnsi" w:hAnsiTheme="majorHAnsi"/>
          <w:b/>
          <w:bCs/>
          <w:caps/>
          <w:spacing w:val="2"/>
        </w:rPr>
      </w:pPr>
      <w:r w:rsidRPr="007A5ADA">
        <w:rPr>
          <w:rFonts w:asciiTheme="majorHAnsi" w:hAnsiTheme="majorHAnsi"/>
          <w:b/>
          <w:bCs/>
          <w:caps/>
          <w:spacing w:val="2"/>
        </w:rPr>
        <w:t xml:space="preserve">News For You </w:t>
      </w:r>
    </w:p>
    <w:p w:rsidR="007A5ADA" w:rsidRPr="007A5ADA" w:rsidRDefault="007A5ADA" w:rsidP="007A5ADA">
      <w:pPr>
        <w:shd w:val="clear" w:color="auto" w:fill="FFFFFF"/>
        <w:jc w:val="center"/>
        <w:rPr>
          <w:rFonts w:asciiTheme="majorHAnsi" w:hAnsiTheme="majorHAnsi"/>
          <w:b/>
          <w:bCs/>
          <w:caps/>
          <w:spacing w:val="2"/>
        </w:rPr>
      </w:pPr>
      <w:r w:rsidRPr="007A5ADA">
        <w:rPr>
          <w:rFonts w:asciiTheme="majorHAnsi" w:hAnsiTheme="majorHAnsi"/>
          <w:b/>
          <w:bCs/>
          <w:caps/>
          <w:spacing w:val="2"/>
        </w:rPr>
        <w:t>Share this story</w:t>
      </w:r>
    </w:p>
    <w:p w:rsidR="007A5ADA" w:rsidRPr="007A5ADA" w:rsidRDefault="007A5ADA" w:rsidP="007A5ADA">
      <w:pPr>
        <w:shd w:val="clear" w:color="auto" w:fill="FFFFFF"/>
        <w:rPr>
          <w:rFonts w:asciiTheme="majorHAnsi" w:hAnsiTheme="majorHAnsi"/>
          <w:spacing w:val="2"/>
        </w:rPr>
      </w:pPr>
    </w:p>
    <w:p w:rsidR="007A5ADA" w:rsidRPr="007A5ADA" w:rsidRDefault="007A5ADA" w:rsidP="007A5ADA">
      <w:pPr>
        <w:shd w:val="clear" w:color="auto" w:fill="FFFFFF"/>
        <w:spacing w:line="240" w:lineRule="auto"/>
        <w:rPr>
          <w:rFonts w:asciiTheme="majorHAnsi" w:hAnsiTheme="majorHAnsi"/>
          <w:spacing w:val="2"/>
        </w:rPr>
      </w:pPr>
      <w:r w:rsidRPr="007A5ADA">
        <w:rPr>
          <w:rFonts w:asciiTheme="majorHAnsi" w:hAnsiTheme="majorHAnsi"/>
          <w:spacing w:val="2"/>
        </w:rPr>
        <w:t xml:space="preserve">By </w:t>
      </w:r>
      <w:hyperlink r:id="rId9" w:history="1">
        <w:r w:rsidRPr="007A5ADA">
          <w:rPr>
            <w:rFonts w:asciiTheme="majorHAnsi" w:hAnsiTheme="majorHAnsi"/>
            <w:b/>
            <w:bCs/>
            <w:spacing w:val="2"/>
            <w:u w:val="single"/>
          </w:rPr>
          <w:t xml:space="preserve">Peter </w:t>
        </w:r>
        <w:proofErr w:type="spellStart"/>
        <w:r w:rsidRPr="007A5ADA">
          <w:rPr>
            <w:rFonts w:asciiTheme="majorHAnsi" w:hAnsiTheme="majorHAnsi"/>
            <w:b/>
            <w:bCs/>
            <w:spacing w:val="2"/>
            <w:u w:val="single"/>
          </w:rPr>
          <w:t>Rusland</w:t>
        </w:r>
        <w:proofErr w:type="spellEnd"/>
        <w:r w:rsidRPr="007A5ADA">
          <w:rPr>
            <w:rFonts w:asciiTheme="majorHAnsi" w:hAnsiTheme="majorHAnsi"/>
            <w:b/>
            <w:bCs/>
            <w:spacing w:val="2"/>
            <w:u w:val="single"/>
          </w:rPr>
          <w:t xml:space="preserve"> - Cowichan News Leader Pictorial</w:t>
        </w:r>
      </w:hyperlink>
      <w:r w:rsidRPr="007A5ADA">
        <w:rPr>
          <w:rFonts w:asciiTheme="majorHAnsi" w:hAnsiTheme="majorHAnsi"/>
          <w:spacing w:val="2"/>
        </w:rPr>
        <w:br/>
        <w:t xml:space="preserve">Published: </w:t>
      </w:r>
      <w:r w:rsidRPr="007A5ADA">
        <w:rPr>
          <w:rStyle w:val="Strong"/>
          <w:rFonts w:asciiTheme="majorHAnsi" w:hAnsiTheme="majorHAnsi"/>
          <w:spacing w:val="2"/>
        </w:rPr>
        <w:t>October 22, 2013 3:00 PM</w:t>
      </w:r>
      <w:r w:rsidRPr="007A5ADA">
        <w:rPr>
          <w:rFonts w:asciiTheme="majorHAnsi" w:hAnsiTheme="majorHAnsi"/>
          <w:spacing w:val="2"/>
        </w:rPr>
        <w:br/>
        <w:t xml:space="preserve">Updated: </w:t>
      </w:r>
      <w:r w:rsidRPr="007A5ADA">
        <w:rPr>
          <w:rStyle w:val="Strong"/>
          <w:rFonts w:asciiTheme="majorHAnsi" w:hAnsiTheme="majorHAnsi"/>
          <w:spacing w:val="2"/>
        </w:rPr>
        <w:t>October 22, 2013 4:49 PM</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A burning ban affecting central Cowichan was lifted Monday by Victoria.</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The environment ministry and Island Health ordered the three-day ban Friday on outdoor fires — and restricted indoor wood-heat fires to CSA-EPA units — after a temperature inversion kept smoke pollution in the valley.</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The air-quality advisory and burning ban applied within a 15-kilometre radius of Duncan city hall.</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“Open burning may now be conducted without a permit or approval from the Ministry of Environment, provided the activity complies with the Open Burning Smoke Control Regulation, Environmental Management Act, and with any restrictions imposed by other agencies (e.g. municipal burning bylaws),” the ministry’s release states.</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Visit bcairquality.ca for more.</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The ministry pulled its air-quality advisory Saturday due to improving air quality.</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Dense smoke particulates meant folks at risk — especially people with respiratory illnesses— were urged to stay indoors, and in air-conditioned areas, to reduce exposure until Monday evening.</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 xml:space="preserve">Exposure was of highest concern for infants, the elderly, and </w:t>
      </w:r>
      <w:proofErr w:type="gramStart"/>
      <w:r w:rsidRPr="007A5ADA">
        <w:rPr>
          <w:rFonts w:asciiTheme="majorHAnsi" w:hAnsiTheme="majorHAnsi"/>
          <w:spacing w:val="2"/>
        </w:rPr>
        <w:t>those with diabetes, and lung or heart diseases, the earlier release reads</w:t>
      </w:r>
      <w:proofErr w:type="gramEnd"/>
      <w:r w:rsidRPr="007A5ADA">
        <w:rPr>
          <w:rFonts w:asciiTheme="majorHAnsi" w:hAnsiTheme="majorHAnsi"/>
          <w:spacing w:val="2"/>
        </w:rPr>
        <w:t>.</w:t>
      </w:r>
    </w:p>
    <w:p w:rsidR="007A5ADA" w:rsidRPr="007A5ADA" w:rsidRDefault="007A5ADA" w:rsidP="007A5ADA">
      <w:pPr>
        <w:shd w:val="clear" w:color="auto" w:fill="FFFFFF"/>
        <w:spacing w:before="100" w:beforeAutospacing="1" w:after="100" w:afterAutospacing="1" w:line="240" w:lineRule="auto"/>
        <w:rPr>
          <w:rFonts w:asciiTheme="majorHAnsi" w:hAnsiTheme="majorHAnsi"/>
          <w:spacing w:val="2"/>
        </w:rPr>
      </w:pPr>
      <w:r w:rsidRPr="007A5ADA">
        <w:rPr>
          <w:rFonts w:asciiTheme="majorHAnsi" w:hAnsiTheme="majorHAnsi"/>
          <w:spacing w:val="2"/>
        </w:rPr>
        <w:t xml:space="preserve">The ministry didn’t blame </w:t>
      </w:r>
      <w:proofErr w:type="spellStart"/>
      <w:r w:rsidRPr="007A5ADA">
        <w:rPr>
          <w:rFonts w:asciiTheme="majorHAnsi" w:hAnsiTheme="majorHAnsi"/>
          <w:spacing w:val="2"/>
        </w:rPr>
        <w:t>any one</w:t>
      </w:r>
      <w:proofErr w:type="spellEnd"/>
      <w:r w:rsidRPr="007A5ADA">
        <w:rPr>
          <w:rFonts w:asciiTheme="majorHAnsi" w:hAnsiTheme="majorHAnsi"/>
          <w:spacing w:val="2"/>
        </w:rPr>
        <w:t xml:space="preserve"> burning culprit, but explained the pollution may have stemmed from open fires, vehicles, industrial and commercial activity, and wood stoves.</w:t>
      </w:r>
    </w:p>
    <w:p w:rsidR="00E007A3" w:rsidRPr="00E007A3" w:rsidRDefault="00E007A3" w:rsidP="00EB688B">
      <w:pPr>
        <w:pStyle w:val="ListParagraph"/>
        <w:ind w:left="0"/>
        <w:rPr>
          <w:rFonts w:asciiTheme="majorHAnsi" w:hAnsiTheme="majorHAnsi"/>
          <w:b/>
        </w:rPr>
      </w:pPr>
    </w:p>
    <w:p w:rsidR="00EB688B" w:rsidRPr="00E24C65" w:rsidRDefault="00EB688B" w:rsidP="00EB688B">
      <w:pPr>
        <w:rPr>
          <w:rFonts w:asciiTheme="majorHAnsi" w:hAnsiTheme="majorHAnsi"/>
          <w:b/>
        </w:rPr>
      </w:pPr>
      <w:r w:rsidRPr="00E24C65">
        <w:rPr>
          <w:rFonts w:asciiTheme="majorHAnsi" w:hAnsiTheme="majorHAnsi" w:cs="Lucida Sans Unicode"/>
          <w:noProof/>
          <w:lang w:eastAsia="en-CA"/>
        </w:rPr>
        <w:lastRenderedPageBreak/>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EB688B" w:rsidRPr="00E24C65" w:rsidRDefault="00EB688B" w:rsidP="00EB688B">
      <w:pPr>
        <w:rPr>
          <w:rFonts w:asciiTheme="majorHAnsi" w:hAnsiTheme="majorHAnsi"/>
        </w:rPr>
      </w:pPr>
      <w:r w:rsidRPr="00E24C65">
        <w:rPr>
          <w:rFonts w:asciiTheme="majorHAnsi" w:hAnsiTheme="majorHAnsi"/>
          <w:b/>
          <w:color w:val="000000"/>
          <w:sz w:val="28"/>
          <w:szCs w:val="28"/>
        </w:rPr>
        <w:t>The Cowichan Valley Regional District (CVRD) and BC Transit are looking for volunteers</w:t>
      </w:r>
      <w:r w:rsidRPr="00E24C65">
        <w:rPr>
          <w:rFonts w:asciiTheme="majorHAnsi" w:hAnsiTheme="majorHAnsi"/>
          <w:color w:val="000000"/>
        </w:rPr>
        <w:t xml:space="preserve"> to participate in the </w:t>
      </w:r>
      <w:r w:rsidRPr="00E24C65">
        <w:rPr>
          <w:rFonts w:asciiTheme="majorHAnsi" w:hAnsiTheme="majorHAnsi"/>
          <w:color w:val="000000"/>
          <w:u w:val="single"/>
        </w:rPr>
        <w:t>second round of Community Stakeholder</w:t>
      </w:r>
      <w:r w:rsidRPr="00E24C65">
        <w:rPr>
          <w:rFonts w:asciiTheme="majorHAnsi" w:hAnsiTheme="majorHAnsi"/>
          <w:color w:val="000000"/>
        </w:rPr>
        <w:t xml:space="preserve"> meetings for a Paratransit/Rural transit study. The study objectives are to r</w:t>
      </w:r>
      <w:r w:rsidRPr="00E24C65">
        <w:rPr>
          <w:rFonts w:asciiTheme="majorHAnsi" w:hAnsiTheme="majorHAnsi"/>
        </w:rPr>
        <w:t>eview the existing transit network in the South Cowichan and Cowichan Lake areas, and identify opportunities to improve transit service and cost-efficiency through the use of Paratransit services such as flexible routes or demand responsive services (dial-a-ride).</w:t>
      </w:r>
    </w:p>
    <w:p w:rsidR="00EB688B" w:rsidRPr="00E24C65" w:rsidRDefault="00EB688B" w:rsidP="00EB688B">
      <w:pPr>
        <w:spacing w:after="120"/>
        <w:rPr>
          <w:rFonts w:asciiTheme="majorHAnsi" w:hAnsiTheme="majorHAnsi"/>
        </w:rPr>
      </w:pPr>
      <w:r w:rsidRPr="00E24C65">
        <w:rPr>
          <w:rFonts w:asciiTheme="majorHAnsi" w:hAnsiTheme="majorHAnsi"/>
          <w:b/>
          <w:bCs/>
          <w:color w:val="000000"/>
        </w:rPr>
        <w:t xml:space="preserve">At the first round of community stakeholder meetings (July 16): </w:t>
      </w:r>
    </w:p>
    <w:p w:rsidR="00EB688B" w:rsidRPr="00F969C7" w:rsidRDefault="00EB688B" w:rsidP="00EB688B">
      <w:pPr>
        <w:pStyle w:val="ListParagraph"/>
        <w:numPr>
          <w:ilvl w:val="0"/>
          <w:numId w:val="6"/>
        </w:numPr>
        <w:spacing w:after="120"/>
        <w:rPr>
          <w:rFonts w:asciiTheme="majorHAnsi" w:hAnsiTheme="majorHAnsi"/>
        </w:rPr>
      </w:pPr>
      <w:r w:rsidRPr="00F969C7">
        <w:rPr>
          <w:rFonts w:asciiTheme="majorHAnsi" w:hAnsiTheme="majorHAnsi"/>
          <w:color w:val="000000"/>
        </w:rPr>
        <w:t xml:space="preserve">Participants assisted in reviewing the existing conventional transit service by identifying strengths, weaknesses, and gaps in service coverage in relation to community needs. </w:t>
      </w:r>
    </w:p>
    <w:p w:rsidR="00EB688B" w:rsidRPr="00F969C7" w:rsidRDefault="00EB688B" w:rsidP="00EB688B">
      <w:pPr>
        <w:pStyle w:val="ListParagraph"/>
        <w:numPr>
          <w:ilvl w:val="0"/>
          <w:numId w:val="6"/>
        </w:numPr>
        <w:spacing w:after="200"/>
        <w:rPr>
          <w:rFonts w:asciiTheme="majorHAnsi" w:hAnsiTheme="majorHAnsi"/>
        </w:rPr>
      </w:pPr>
      <w:r w:rsidRPr="00F969C7">
        <w:rPr>
          <w:rFonts w:asciiTheme="majorHAnsi" w:hAnsiTheme="majorHAnsi"/>
          <w:color w:val="000000"/>
        </w:rPr>
        <w:t xml:space="preserve">After learning about forms of Rural Transit (known as Paratransit in the transit industry), participants provided preliminary ideas about which forms they felt could best serve the needs in the community. </w:t>
      </w:r>
    </w:p>
    <w:p w:rsidR="00EB688B" w:rsidRPr="00E24C65" w:rsidRDefault="00EB688B" w:rsidP="00EB688B">
      <w:pPr>
        <w:spacing w:after="120"/>
        <w:rPr>
          <w:rFonts w:asciiTheme="majorHAnsi" w:hAnsiTheme="majorHAnsi"/>
        </w:rPr>
      </w:pPr>
      <w:r w:rsidRPr="00E24C65">
        <w:rPr>
          <w:rFonts w:asciiTheme="majorHAnsi" w:hAnsiTheme="majorHAnsi"/>
          <w:b/>
          <w:bCs/>
          <w:color w:val="000000"/>
        </w:rPr>
        <w:t>At this upcoming second round of community stakeholder meetings (October 28 &amp; 29)</w:t>
      </w:r>
    </w:p>
    <w:p w:rsidR="00EB688B" w:rsidRPr="00F969C7" w:rsidRDefault="00EB688B" w:rsidP="00EB688B">
      <w:pPr>
        <w:pStyle w:val="ListParagraph"/>
        <w:numPr>
          <w:ilvl w:val="0"/>
          <w:numId w:val="7"/>
        </w:numPr>
        <w:spacing w:after="200"/>
        <w:rPr>
          <w:rFonts w:asciiTheme="majorHAnsi" w:hAnsiTheme="majorHAnsi"/>
        </w:rPr>
      </w:pPr>
      <w:r w:rsidRPr="00F969C7">
        <w:rPr>
          <w:rFonts w:asciiTheme="majorHAnsi" w:hAnsiTheme="majorHAnsi"/>
          <w:color w:val="000000"/>
        </w:rPr>
        <w:t xml:space="preserve">Participants will help assess a range of Rural Transit (Paratransit) and alternative transit service concepts that have been developed by a consultant for the Lake Cowichan and South Cowichan areas. </w:t>
      </w:r>
    </w:p>
    <w:p w:rsidR="00EB688B" w:rsidRPr="00E24C65" w:rsidRDefault="00EB688B" w:rsidP="00EB688B">
      <w:pPr>
        <w:rPr>
          <w:rFonts w:asciiTheme="majorHAnsi" w:hAnsiTheme="majorHAnsi"/>
        </w:rPr>
      </w:pPr>
      <w:r w:rsidRPr="00E24C65">
        <w:rPr>
          <w:rFonts w:asciiTheme="majorHAnsi" w:hAnsiTheme="majorHAnsi"/>
          <w:b/>
          <w:bCs/>
        </w:rPr>
        <w:t>When</w:t>
      </w:r>
    </w:p>
    <w:p w:rsidR="00EB688B" w:rsidRPr="00E24C65" w:rsidRDefault="00EB688B" w:rsidP="00EB688B">
      <w:pPr>
        <w:ind w:left="780" w:hanging="360"/>
        <w:rPr>
          <w:rFonts w:asciiTheme="majorHAnsi" w:hAnsiTheme="majorHAnsi"/>
        </w:rPr>
      </w:pPr>
      <w:r w:rsidRPr="00E24C65">
        <w:rPr>
          <w:rFonts w:asciiTheme="majorHAnsi" w:hAnsiTheme="majorHAnsi"/>
        </w:rPr>
        <w:t>·</w:t>
      </w:r>
      <w:r w:rsidRPr="00E24C65">
        <w:rPr>
          <w:rFonts w:asciiTheme="majorHAnsi" w:hAnsiTheme="majorHAnsi"/>
          <w:sz w:val="14"/>
          <w:szCs w:val="14"/>
        </w:rPr>
        <w:t xml:space="preserve"> </w:t>
      </w:r>
      <w:r w:rsidRPr="00E24C65">
        <w:rPr>
          <w:rFonts w:asciiTheme="majorHAnsi" w:hAnsiTheme="majorHAnsi"/>
        </w:rPr>
        <w:t xml:space="preserve">October 28, 6pm in Cowichan Lake </w:t>
      </w:r>
    </w:p>
    <w:p w:rsidR="00EB688B" w:rsidRPr="00E24C65" w:rsidRDefault="00EB688B" w:rsidP="00EB688B">
      <w:pPr>
        <w:ind w:left="780" w:hanging="360"/>
        <w:rPr>
          <w:rFonts w:asciiTheme="majorHAnsi" w:hAnsiTheme="majorHAnsi"/>
        </w:rPr>
      </w:pPr>
      <w:r w:rsidRPr="00E24C65">
        <w:rPr>
          <w:rFonts w:asciiTheme="majorHAnsi" w:hAnsiTheme="majorHAnsi"/>
        </w:rPr>
        <w:t>·</w:t>
      </w:r>
      <w:r w:rsidRPr="00E24C65">
        <w:rPr>
          <w:rFonts w:asciiTheme="majorHAnsi" w:hAnsiTheme="majorHAnsi"/>
          <w:sz w:val="14"/>
          <w:szCs w:val="14"/>
        </w:rPr>
        <w:t xml:space="preserve"> </w:t>
      </w:r>
      <w:r w:rsidRPr="00E24C65">
        <w:rPr>
          <w:rFonts w:asciiTheme="majorHAnsi" w:hAnsiTheme="majorHAnsi"/>
        </w:rPr>
        <w:t>October 29, 6pm in South Cowichan</w:t>
      </w:r>
    </w:p>
    <w:p w:rsidR="00EB688B" w:rsidRPr="00E24C65" w:rsidRDefault="00EB688B" w:rsidP="00EB688B">
      <w:pPr>
        <w:rPr>
          <w:rFonts w:asciiTheme="majorHAnsi" w:hAnsiTheme="majorHAnsi"/>
        </w:rPr>
      </w:pPr>
      <w:r w:rsidRPr="00E24C65">
        <w:rPr>
          <w:rFonts w:asciiTheme="majorHAnsi" w:hAnsiTheme="majorHAnsi"/>
          <w:b/>
          <w:bCs/>
        </w:rPr>
        <w:t>Sign up</w:t>
      </w:r>
      <w:r w:rsidRPr="00E24C65">
        <w:rPr>
          <w:rFonts w:asciiTheme="majorHAnsi" w:hAnsiTheme="majorHAnsi"/>
        </w:rPr>
        <w:t xml:space="preserve">: at </w:t>
      </w:r>
      <w:hyperlink r:id="rId10" w:history="1">
        <w:r w:rsidRPr="00E24C65">
          <w:rPr>
            <w:rStyle w:val="Hyperlink"/>
            <w:rFonts w:asciiTheme="majorHAnsi" w:hAnsiTheme="majorHAnsi"/>
          </w:rPr>
          <w:t>cvrdparatransit@bctransit.com</w:t>
        </w:r>
      </w:hyperlink>
      <w:r w:rsidRPr="00E24C65">
        <w:rPr>
          <w:rFonts w:asciiTheme="majorHAnsi" w:hAnsiTheme="majorHAnsi"/>
        </w:rPr>
        <w:t xml:space="preserve"> or call 250-995-5823. </w:t>
      </w:r>
    </w:p>
    <w:p w:rsidR="00EB688B" w:rsidRPr="00E24C65" w:rsidRDefault="00EB688B" w:rsidP="00EB688B">
      <w:pPr>
        <w:rPr>
          <w:rFonts w:asciiTheme="majorHAnsi" w:hAnsiTheme="majorHAnsi"/>
        </w:rPr>
      </w:pPr>
      <w:r w:rsidRPr="00E24C65">
        <w:rPr>
          <w:rFonts w:asciiTheme="majorHAnsi" w:hAnsiTheme="majorHAnsi"/>
          <w:b/>
          <w:bCs/>
        </w:rPr>
        <w:t xml:space="preserve">Share the word! </w:t>
      </w:r>
      <w:r w:rsidRPr="00E24C65">
        <w:rPr>
          <w:rFonts w:asciiTheme="majorHAnsi" w:hAnsiTheme="majorHAnsi"/>
        </w:rPr>
        <w:t xml:space="preserve">Please forward this message on to other organizations and individuals in the South Cowichan and Cowichan Lake areas who may be interested in participating. </w:t>
      </w:r>
    </w:p>
    <w:p w:rsidR="00EB688B" w:rsidRPr="00E24C65" w:rsidRDefault="00EB688B" w:rsidP="00EB688B">
      <w:pPr>
        <w:rPr>
          <w:rFonts w:asciiTheme="majorHAnsi" w:hAnsiTheme="majorHAnsi"/>
        </w:rPr>
      </w:pPr>
      <w:r w:rsidRPr="00E24C65">
        <w:rPr>
          <w:rFonts w:asciiTheme="majorHAnsi" w:hAnsiTheme="majorHAnsi"/>
          <w:b/>
          <w:bCs/>
        </w:rPr>
        <w:t>Watch our website for updates (coming soon!)</w:t>
      </w:r>
      <w:r w:rsidRPr="00E24C65">
        <w:rPr>
          <w:rFonts w:asciiTheme="majorHAnsi" w:hAnsiTheme="majorHAnsi"/>
        </w:rPr>
        <w:t xml:space="preserve">: </w:t>
      </w:r>
      <w:hyperlink r:id="rId11" w:history="1">
        <w:r w:rsidRPr="00E24C65">
          <w:rPr>
            <w:rStyle w:val="Hyperlink"/>
            <w:rFonts w:asciiTheme="majorHAnsi" w:hAnsiTheme="majorHAnsi"/>
          </w:rPr>
          <w:t>http://www.bctransit.com/transitfuture/cvrdpt_latestupdates.cfm</w:t>
        </w:r>
      </w:hyperlink>
      <w:r w:rsidRPr="00E24C65">
        <w:rPr>
          <w:rFonts w:asciiTheme="majorHAnsi" w:hAnsiTheme="majorHAnsi"/>
        </w:rPr>
        <w:t xml:space="preserve"> </w:t>
      </w:r>
    </w:p>
    <w:p w:rsidR="00EB688B" w:rsidRDefault="00EB688B" w:rsidP="00EB688B">
      <w:pPr>
        <w:jc w:val="center"/>
        <w:rPr>
          <w:rFonts w:asciiTheme="majorHAnsi" w:hAnsiTheme="majorHAnsi"/>
          <w:bCs/>
          <w:sz w:val="28"/>
          <w:szCs w:val="28"/>
        </w:rPr>
      </w:pPr>
    </w:p>
    <w:p w:rsidR="00EB688B" w:rsidRPr="00F969C7" w:rsidRDefault="00EB688B" w:rsidP="00EB688B">
      <w:pPr>
        <w:rPr>
          <w:rFonts w:asciiTheme="majorHAnsi" w:hAnsiTheme="majorHAnsi"/>
          <w:b/>
        </w:rPr>
      </w:pPr>
      <w:r w:rsidRPr="00F969C7">
        <w:rPr>
          <w:rFonts w:asciiTheme="majorHAnsi" w:hAnsiTheme="majorHAnsi"/>
          <w:b/>
          <w:bCs/>
          <w:sz w:val="28"/>
          <w:szCs w:val="28"/>
        </w:rPr>
        <w:t>What is Paratransit/Rural Transit?</w:t>
      </w:r>
    </w:p>
    <w:p w:rsidR="00EB688B" w:rsidRPr="00E24C65" w:rsidRDefault="00EB688B" w:rsidP="00EB688B">
      <w:pPr>
        <w:rPr>
          <w:rFonts w:asciiTheme="majorHAnsi" w:hAnsiTheme="majorHAnsi"/>
        </w:rPr>
      </w:pPr>
      <w:r w:rsidRPr="00E24C65">
        <w:rPr>
          <w:rFonts w:asciiTheme="majorHAnsi" w:hAnsiTheme="majorHAnsi"/>
          <w:bCs/>
        </w:rPr>
        <w:t xml:space="preserve">Unlike cities where many transit customers live near transit routes, transit customers in rural areas are more spread out. This means that traditional city-style, fixed-route transit doesn’t work so well since very few people are within walking distance of a route. </w:t>
      </w:r>
    </w:p>
    <w:p w:rsidR="00EB688B" w:rsidRDefault="00EB688B" w:rsidP="00EB688B">
      <w:pPr>
        <w:rPr>
          <w:rFonts w:asciiTheme="majorHAnsi" w:hAnsiTheme="majorHAnsi" w:cs="Arial"/>
          <w:bCs/>
        </w:rPr>
      </w:pPr>
      <w:r w:rsidRPr="00E24C65">
        <w:rPr>
          <w:rFonts w:asciiTheme="majorHAnsi" w:hAnsiTheme="majorHAnsi"/>
          <w:bCs/>
        </w:rPr>
        <w:t xml:space="preserve">Paratransit/Rural transit </w:t>
      </w:r>
      <w:r w:rsidRPr="00E24C65">
        <w:rPr>
          <w:rFonts w:asciiTheme="majorHAnsi" w:hAnsiTheme="majorHAnsi" w:cs="Arial"/>
          <w:bCs/>
        </w:rPr>
        <w:t xml:space="preserve">is an alternative form of transit which includes flexible scheduling and routing, demand responsive services such as dial-a-bus, and or van pools. These types of services are considered for areas with low population density and rider demand. Below is a diagram outlining types of Paratransit service </w:t>
      </w:r>
      <w:proofErr w:type="gramStart"/>
      <w:r w:rsidRPr="00E24C65">
        <w:rPr>
          <w:rFonts w:asciiTheme="majorHAnsi" w:hAnsiTheme="majorHAnsi" w:cs="Arial"/>
          <w:bCs/>
        </w:rPr>
        <w:t>options.</w:t>
      </w:r>
      <w:proofErr w:type="gramEnd"/>
      <w:r w:rsidRPr="00E24C65">
        <w:rPr>
          <w:rFonts w:asciiTheme="majorHAnsi" w:hAnsiTheme="majorHAnsi" w:cs="Arial"/>
          <w:bCs/>
        </w:rPr>
        <w:t xml:space="preserve"> </w:t>
      </w:r>
    </w:p>
    <w:p w:rsidR="00EB688B" w:rsidRPr="009C085F" w:rsidRDefault="00EB688B" w:rsidP="00EB688B">
      <w:pPr>
        <w:rPr>
          <w:rFonts w:asciiTheme="majorHAnsi" w:hAnsiTheme="majorHAnsi"/>
        </w:rPr>
      </w:pPr>
    </w:p>
    <w:p w:rsidR="00EB688B" w:rsidRPr="00DB5B8F" w:rsidRDefault="00EB688B" w:rsidP="00EB688B">
      <w:pPr>
        <w:rPr>
          <w:rFonts w:asciiTheme="majorHAnsi" w:hAnsiTheme="majorHAnsi"/>
          <w:sz w:val="28"/>
          <w:szCs w:val="28"/>
        </w:rPr>
      </w:pPr>
      <w:r w:rsidRPr="00E24C65">
        <w:rPr>
          <w:rFonts w:asciiTheme="majorHAnsi" w:hAnsiTheme="majorHAnsi"/>
          <w:noProof/>
          <w:sz w:val="28"/>
          <w:szCs w:val="28"/>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7F60E5" w:rsidRDefault="007F60E5" w:rsidP="009449D3">
      <w:pPr>
        <w:shd w:val="clear" w:color="auto" w:fill="FFFFFF"/>
        <w:spacing w:before="110" w:after="188" w:line="271" w:lineRule="atLeast"/>
        <w:outlineLvl w:val="1"/>
        <w:rPr>
          <w:rFonts w:asciiTheme="majorHAnsi" w:hAnsiTheme="majorHAnsi"/>
          <w:b/>
          <w:bCs/>
          <w:color w:val="333333"/>
          <w:spacing w:val="-5"/>
          <w:kern w:val="36"/>
          <w:sz w:val="28"/>
          <w:szCs w:val="28"/>
        </w:rPr>
      </w:pPr>
    </w:p>
    <w:p w:rsidR="007F60E5" w:rsidRDefault="007F60E5" w:rsidP="009449D3">
      <w:pPr>
        <w:shd w:val="clear" w:color="auto" w:fill="FFFFFF"/>
        <w:spacing w:before="110" w:after="188" w:line="271" w:lineRule="atLeast"/>
        <w:outlineLvl w:val="1"/>
        <w:rPr>
          <w:rFonts w:asciiTheme="majorHAnsi" w:hAnsiTheme="majorHAnsi"/>
          <w:b/>
          <w:bCs/>
          <w:color w:val="333333"/>
          <w:spacing w:val="-5"/>
          <w:kern w:val="36"/>
          <w:sz w:val="28"/>
          <w:szCs w:val="28"/>
        </w:rPr>
      </w:pPr>
    </w:p>
    <w:p w:rsidR="007F60E5" w:rsidRDefault="007F60E5" w:rsidP="009449D3">
      <w:pPr>
        <w:shd w:val="clear" w:color="auto" w:fill="FFFFFF"/>
        <w:spacing w:before="110" w:after="188" w:line="271" w:lineRule="atLeast"/>
        <w:outlineLvl w:val="1"/>
        <w:rPr>
          <w:rFonts w:asciiTheme="majorHAnsi" w:hAnsiTheme="majorHAnsi"/>
          <w:b/>
          <w:bCs/>
          <w:color w:val="333333"/>
          <w:spacing w:val="-5"/>
          <w:kern w:val="36"/>
          <w:sz w:val="28"/>
          <w:szCs w:val="28"/>
        </w:rPr>
      </w:pPr>
      <w:r>
        <w:rPr>
          <w:rFonts w:asciiTheme="majorHAnsi" w:hAnsiTheme="majorHAnsi"/>
          <w:b/>
          <w:bCs/>
          <w:noProof/>
          <w:color w:val="333333"/>
          <w:spacing w:val="-5"/>
          <w:kern w:val="36"/>
          <w:sz w:val="28"/>
          <w:szCs w:val="28"/>
          <w:lang w:eastAsia="en-CA"/>
        </w:rPr>
        <w:lastRenderedPageBreak/>
        <w:drawing>
          <wp:anchor distT="0" distB="0" distL="114300" distR="114300" simplePos="0" relativeHeight="251659264" behindDoc="1" locked="0" layoutInCell="1" allowOverlap="1">
            <wp:simplePos x="0" y="0"/>
            <wp:positionH relativeFrom="column">
              <wp:posOffset>4680585</wp:posOffset>
            </wp:positionH>
            <wp:positionV relativeFrom="paragraph">
              <wp:posOffset>-328295</wp:posOffset>
            </wp:positionV>
            <wp:extent cx="1411605" cy="1878330"/>
            <wp:effectExtent l="19050" t="0" r="0" b="0"/>
            <wp:wrapTight wrapText="bothSides">
              <wp:wrapPolygon edited="0">
                <wp:start x="-291" y="0"/>
                <wp:lineTo x="-291" y="21469"/>
                <wp:lineTo x="21571" y="21469"/>
                <wp:lineTo x="21571" y="0"/>
                <wp:lineTo x="-291" y="0"/>
              </wp:wrapPolygon>
            </wp:wrapTight>
            <wp:docPr id="17" name="Picture 17" descr="Oct2313Mountainbi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t2313Mountainbiking.jpg"/>
                    <pic:cNvPicPr>
                      <a:picLocks noChangeAspect="1" noChangeArrowheads="1"/>
                    </pic:cNvPicPr>
                  </pic:nvPicPr>
                  <pic:blipFill>
                    <a:blip r:embed="rId12" cstate="print"/>
                    <a:srcRect/>
                    <a:stretch>
                      <a:fillRect/>
                    </a:stretch>
                  </pic:blipFill>
                  <pic:spPr bwMode="auto">
                    <a:xfrm>
                      <a:off x="0" y="0"/>
                      <a:ext cx="1411605" cy="1878330"/>
                    </a:xfrm>
                    <a:prstGeom prst="rect">
                      <a:avLst/>
                    </a:prstGeom>
                    <a:noFill/>
                    <a:ln w="9525">
                      <a:noFill/>
                      <a:miter lim="800000"/>
                      <a:headEnd/>
                      <a:tailEnd/>
                    </a:ln>
                  </pic:spPr>
                </pic:pic>
              </a:graphicData>
            </a:graphic>
          </wp:anchor>
        </w:drawing>
      </w:r>
    </w:p>
    <w:p w:rsidR="009449D3" w:rsidRPr="009449D3" w:rsidRDefault="009449D3" w:rsidP="009449D3">
      <w:pPr>
        <w:shd w:val="clear" w:color="auto" w:fill="FFFFFF"/>
        <w:spacing w:before="110" w:after="188" w:line="271" w:lineRule="atLeast"/>
        <w:outlineLvl w:val="1"/>
        <w:rPr>
          <w:rFonts w:asciiTheme="majorHAnsi" w:hAnsiTheme="majorHAnsi"/>
          <w:b/>
          <w:bCs/>
          <w:color w:val="333333"/>
          <w:spacing w:val="-5"/>
          <w:kern w:val="36"/>
          <w:sz w:val="28"/>
          <w:szCs w:val="28"/>
        </w:rPr>
      </w:pPr>
      <w:r w:rsidRPr="009449D3">
        <w:rPr>
          <w:rFonts w:asciiTheme="majorHAnsi" w:hAnsiTheme="majorHAnsi"/>
          <w:b/>
          <w:bCs/>
          <w:color w:val="333333"/>
          <w:spacing w:val="-5"/>
          <w:kern w:val="36"/>
          <w:sz w:val="28"/>
          <w:szCs w:val="28"/>
        </w:rPr>
        <w:t>Biking and hiking trail opens Oct. 26 on Maple Mountain</w:t>
      </w:r>
    </w:p>
    <w:p w:rsidR="009449D3" w:rsidRDefault="009449D3" w:rsidP="009449D3">
      <w:pPr>
        <w:shd w:val="clear" w:color="auto" w:fill="FFFFFF"/>
        <w:spacing w:line="240" w:lineRule="auto"/>
        <w:jc w:val="center"/>
        <w:rPr>
          <w:rFonts w:ascii="Georgia" w:hAnsi="Georgia"/>
          <w:color w:val="333333"/>
          <w:spacing w:val="2"/>
          <w:sz w:val="21"/>
          <w:szCs w:val="21"/>
        </w:rPr>
      </w:pPr>
    </w:p>
    <w:p w:rsidR="009449D3" w:rsidRDefault="009449D3" w:rsidP="009449D3">
      <w:pPr>
        <w:shd w:val="clear" w:color="auto" w:fill="FFFFFF"/>
        <w:rPr>
          <w:rFonts w:ascii="Verdana" w:hAnsi="Verdana"/>
          <w:color w:val="666666"/>
          <w:spacing w:val="2"/>
          <w:sz w:val="14"/>
          <w:szCs w:val="14"/>
        </w:rPr>
      </w:pPr>
      <w:r>
        <w:rPr>
          <w:rFonts w:ascii="Verdana" w:hAnsi="Verdana"/>
          <w:color w:val="666666"/>
          <w:spacing w:val="2"/>
          <w:sz w:val="14"/>
          <w:szCs w:val="14"/>
        </w:rPr>
        <w:t xml:space="preserve">Mountain bikers have a new sanctioned place to ride on Maple Mountain. </w:t>
      </w:r>
    </w:p>
    <w:p w:rsidR="009449D3" w:rsidRDefault="009449D3" w:rsidP="009449D3">
      <w:pPr>
        <w:shd w:val="clear" w:color="auto" w:fill="FFFFFF"/>
        <w:jc w:val="right"/>
        <w:rPr>
          <w:rFonts w:ascii="Verdana" w:hAnsi="Verdana"/>
          <w:color w:val="666666"/>
          <w:spacing w:val="2"/>
          <w:sz w:val="14"/>
          <w:szCs w:val="14"/>
        </w:rPr>
      </w:pPr>
      <w:r>
        <w:rPr>
          <w:rFonts w:ascii="Verdana" w:hAnsi="Verdana"/>
          <w:color w:val="666666"/>
          <w:spacing w:val="2"/>
          <w:sz w:val="14"/>
          <w:szCs w:val="14"/>
        </w:rPr>
        <w:br/>
      </w:r>
    </w:p>
    <w:p w:rsidR="009449D3" w:rsidRDefault="009449D3" w:rsidP="009449D3">
      <w:pPr>
        <w:shd w:val="clear" w:color="auto" w:fill="FFFFFF"/>
        <w:jc w:val="center"/>
        <w:rPr>
          <w:rFonts w:ascii="Verdana" w:hAnsi="Verdana"/>
          <w:b/>
          <w:bCs/>
          <w:caps/>
          <w:color w:val="333333"/>
          <w:spacing w:val="2"/>
          <w:sz w:val="15"/>
          <w:szCs w:val="15"/>
        </w:rPr>
      </w:pPr>
      <w:r>
        <w:rPr>
          <w:rFonts w:ascii="Verdana" w:hAnsi="Verdana"/>
          <w:b/>
          <w:bCs/>
          <w:caps/>
          <w:color w:val="333333"/>
          <w:spacing w:val="2"/>
          <w:sz w:val="15"/>
          <w:szCs w:val="15"/>
        </w:rPr>
        <w:t xml:space="preserve">News For You </w:t>
      </w:r>
      <w:r>
        <w:rPr>
          <w:rFonts w:ascii="Verdana" w:hAnsi="Verdana"/>
          <w:b/>
          <w:bCs/>
          <w:caps/>
          <w:noProof/>
          <w:color w:val="333333"/>
          <w:spacing w:val="2"/>
          <w:sz w:val="15"/>
          <w:szCs w:val="15"/>
          <w:lang w:eastAsia="en-CA"/>
        </w:rPr>
        <w:drawing>
          <wp:inline distT="0" distB="0" distL="0" distR="0">
            <wp:extent cx="119380" cy="119380"/>
            <wp:effectExtent l="19050" t="0" r="0" b="0"/>
            <wp:docPr id="18" name="Picture 18" descr="http://media.bclocalnews.com/image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bclocalnews.com/images/information.gif"/>
                    <pic:cNvPicPr>
                      <a:picLocks noChangeAspect="1" noChangeArrowheads="1"/>
                    </pic:cNvPicPr>
                  </pic:nvPicPr>
                  <pic:blipFill>
                    <a:blip r:embed="rId13"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p w:rsidR="009449D3" w:rsidRDefault="009449D3" w:rsidP="009449D3">
      <w:pPr>
        <w:shd w:val="clear" w:color="auto" w:fill="FFFFFF"/>
        <w:jc w:val="center"/>
        <w:rPr>
          <w:rFonts w:ascii="Verdana" w:hAnsi="Verdana"/>
          <w:b/>
          <w:bCs/>
          <w:caps/>
          <w:color w:val="333333"/>
          <w:spacing w:val="2"/>
          <w:sz w:val="17"/>
          <w:szCs w:val="17"/>
        </w:rPr>
      </w:pPr>
      <w:r>
        <w:rPr>
          <w:rFonts w:ascii="Verdana" w:hAnsi="Verdana"/>
          <w:b/>
          <w:bCs/>
          <w:caps/>
          <w:color w:val="333333"/>
          <w:spacing w:val="2"/>
          <w:sz w:val="17"/>
          <w:szCs w:val="17"/>
        </w:rPr>
        <w:t>Share this story</w:t>
      </w:r>
    </w:p>
    <w:p w:rsidR="009449D3" w:rsidRDefault="009449D3" w:rsidP="009449D3">
      <w:pPr>
        <w:shd w:val="clear" w:color="auto" w:fill="FFFFFF"/>
        <w:rPr>
          <w:rFonts w:ascii="Verdana" w:hAnsi="Verdana"/>
          <w:color w:val="333333"/>
          <w:spacing w:val="2"/>
          <w:sz w:val="17"/>
          <w:szCs w:val="17"/>
        </w:rPr>
      </w:pPr>
    </w:p>
    <w:p w:rsidR="009449D3" w:rsidRDefault="009449D3" w:rsidP="009449D3">
      <w:pPr>
        <w:shd w:val="clear" w:color="auto" w:fill="FFFFFF"/>
        <w:rPr>
          <w:rFonts w:ascii="Verdana" w:hAnsi="Verdana"/>
          <w:color w:val="666666"/>
          <w:spacing w:val="2"/>
          <w:sz w:val="17"/>
          <w:szCs w:val="17"/>
        </w:rPr>
      </w:pPr>
      <w:r>
        <w:rPr>
          <w:rFonts w:ascii="Verdana" w:hAnsi="Verdana"/>
          <w:color w:val="666666"/>
          <w:spacing w:val="2"/>
          <w:sz w:val="17"/>
          <w:szCs w:val="17"/>
        </w:rPr>
        <w:t xml:space="preserve">By </w:t>
      </w:r>
      <w:hyperlink r:id="rId14" w:history="1">
        <w:r>
          <w:rPr>
            <w:rFonts w:ascii="Verdana" w:hAnsi="Verdana"/>
            <w:b/>
            <w:bCs/>
            <w:color w:val="006699"/>
            <w:spacing w:val="2"/>
            <w:sz w:val="17"/>
            <w:szCs w:val="17"/>
            <w:u w:val="single"/>
          </w:rPr>
          <w:t xml:space="preserve">Peter </w:t>
        </w:r>
        <w:proofErr w:type="spellStart"/>
        <w:r>
          <w:rPr>
            <w:rFonts w:ascii="Verdana" w:hAnsi="Verdana"/>
            <w:b/>
            <w:bCs/>
            <w:color w:val="006699"/>
            <w:spacing w:val="2"/>
            <w:sz w:val="17"/>
            <w:szCs w:val="17"/>
            <w:u w:val="single"/>
          </w:rPr>
          <w:t>Rusland</w:t>
        </w:r>
        <w:proofErr w:type="spellEnd"/>
        <w:r>
          <w:rPr>
            <w:rFonts w:ascii="Verdana" w:hAnsi="Verdana"/>
            <w:b/>
            <w:bCs/>
            <w:color w:val="006699"/>
            <w:spacing w:val="2"/>
            <w:sz w:val="17"/>
            <w:szCs w:val="17"/>
            <w:u w:val="single"/>
          </w:rPr>
          <w:t xml:space="preserve"> - Cowichan News Leader Pictorial</w:t>
        </w:r>
      </w:hyperlink>
      <w:r>
        <w:rPr>
          <w:rFonts w:ascii="Verdana" w:hAnsi="Verdana"/>
          <w:color w:val="666666"/>
          <w:spacing w:val="2"/>
          <w:sz w:val="17"/>
          <w:szCs w:val="17"/>
        </w:rPr>
        <w:br/>
        <w:t xml:space="preserve">Published: </w:t>
      </w:r>
      <w:r>
        <w:rPr>
          <w:rStyle w:val="Strong"/>
          <w:rFonts w:ascii="Verdana" w:hAnsi="Verdana"/>
          <w:color w:val="666666"/>
          <w:spacing w:val="2"/>
          <w:sz w:val="17"/>
          <w:szCs w:val="17"/>
        </w:rPr>
        <w:t>October 21, 2013 11:00 AM</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A new mountain-biking and hiking trail on Maple Mountain opens this weekend, offering a continuous route from peak to parking lot.</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Cowichan Trail Stewardship Society says its nine-kilometre line opens at Osborne Bay Road's parking lot Saturday, Oct. 26 At 10 a.m.</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Hikers can start climbing at 10 a.m.; bikers can start at 10:45 a.m.</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"There will be food and cold drinks on hand, a chance to mix with some big names in the sport of mountain biking, and a chance to test some new rides from local shops," society president Robin Kenton's email says of the top-to-bottom trail ending at Osborne Bay Road's lot.</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CTSS has signed a licence of occupation with North Cowichan council, allowing construction of a mixed-use trail on Maple Mountain.</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"This first sanctioned trail repositioned an existing mountain biking/hiking trail off of private property, and within the municipal forest reserve," says Kenyon.</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CTSS is a member of the International Mountain Biking Association, and plans future trail-building projects.</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"The next trail we hope to build is a climbing trail, at a low gradient, from the Osborne Bay Road access to the top of Maple Mountain."</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Another CTSS goal is to rank, sign and map the municipality's hiking and biking trails.</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"This allows visitors and locals alike to experience the many trails our valley has to offer.</w:t>
      </w:r>
    </w:p>
    <w:p w:rsidR="009449D3" w:rsidRPr="00DB5B8F" w:rsidRDefault="009449D3" w:rsidP="009449D3">
      <w:pPr>
        <w:shd w:val="clear" w:color="auto" w:fill="FFFFFF"/>
        <w:rPr>
          <w:rFonts w:ascii="Georgia" w:hAnsi="Georgia"/>
          <w:spacing w:val="2"/>
          <w:sz w:val="21"/>
          <w:szCs w:val="21"/>
        </w:rPr>
      </w:pPr>
      <w:r w:rsidRPr="00DB5B8F">
        <w:rPr>
          <w:rFonts w:ascii="Georgia" w:hAnsi="Georgia"/>
          <w:spacing w:val="2"/>
          <w:sz w:val="21"/>
          <w:szCs w:val="21"/>
        </w:rPr>
        <w:t>"Mountain bike tourism is a growing piece of the tourism puzzle, injecting many millions of dollars into the B.C. economy," Kenyon says.</w:t>
      </w:r>
    </w:p>
    <w:p w:rsidR="009449D3" w:rsidRPr="00DB5B8F" w:rsidRDefault="009449D3" w:rsidP="009449D3">
      <w:pPr>
        <w:shd w:val="clear" w:color="auto" w:fill="FFFFFF"/>
        <w:rPr>
          <w:rFonts w:ascii="Georgia" w:hAnsi="Georgia"/>
          <w:spacing w:val="2"/>
          <w:sz w:val="21"/>
          <w:szCs w:val="21"/>
        </w:rPr>
      </w:pPr>
      <w:proofErr w:type="gramStart"/>
      <w:r w:rsidRPr="00DB5B8F">
        <w:rPr>
          <w:rFonts w:ascii="Georgia" w:hAnsi="Georgia"/>
          <w:spacing w:val="2"/>
          <w:sz w:val="21"/>
          <w:szCs w:val="21"/>
        </w:rPr>
        <w:t>for</w:t>
      </w:r>
      <w:proofErr w:type="gramEnd"/>
      <w:r w:rsidRPr="00DB5B8F">
        <w:rPr>
          <w:rFonts w:ascii="Georgia" w:hAnsi="Georgia"/>
          <w:spacing w:val="2"/>
          <w:sz w:val="21"/>
          <w:szCs w:val="21"/>
        </w:rPr>
        <w:t xml:space="preserve"> more, click </w:t>
      </w:r>
      <w:hyperlink r:id="rId15" w:tgtFrame="_blank" w:tooltip="Cowichan Trail Stewardship Society Facebook page" w:history="1">
        <w:r w:rsidRPr="00DB5B8F">
          <w:rPr>
            <w:rStyle w:val="Hyperlink"/>
            <w:rFonts w:ascii="Georgia" w:hAnsi="Georgia"/>
            <w:color w:val="auto"/>
            <w:spacing w:val="2"/>
            <w:sz w:val="21"/>
            <w:szCs w:val="21"/>
          </w:rPr>
          <w:t>here</w:t>
        </w:r>
      </w:hyperlink>
      <w:r w:rsidRPr="00DB5B8F">
        <w:rPr>
          <w:rFonts w:ascii="Georgia" w:hAnsi="Georgia"/>
          <w:spacing w:val="2"/>
          <w:sz w:val="21"/>
          <w:szCs w:val="21"/>
        </w:rPr>
        <w:t>.</w:t>
      </w:r>
    </w:p>
    <w:p w:rsidR="009449D3" w:rsidRDefault="009449D3" w:rsidP="00EB688B">
      <w:pPr>
        <w:rPr>
          <w:rFonts w:asciiTheme="majorHAnsi" w:hAnsiTheme="majorHAnsi"/>
          <w:b/>
          <w:sz w:val="28"/>
          <w:szCs w:val="28"/>
        </w:rPr>
      </w:pPr>
    </w:p>
    <w:p w:rsidR="009449D3" w:rsidRDefault="00DB5B8F" w:rsidP="00EB688B">
      <w:pPr>
        <w:rPr>
          <w:rFonts w:asciiTheme="majorHAnsi" w:hAnsiTheme="majorHAnsi"/>
          <w:b/>
          <w:sz w:val="28"/>
          <w:szCs w:val="28"/>
        </w:rPr>
      </w:pPr>
      <w:r w:rsidRPr="00E24C65">
        <w:rPr>
          <w:rFonts w:asciiTheme="majorHAnsi" w:hAnsiTheme="majorHAnsi"/>
          <w:b/>
          <w:noProof/>
          <w:sz w:val="28"/>
          <w:szCs w:val="28"/>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EB688B" w:rsidRDefault="00EB688B" w:rsidP="00EB688B">
      <w:pPr>
        <w:rPr>
          <w:rFonts w:asciiTheme="majorHAnsi" w:hAnsiTheme="majorHAnsi"/>
          <w:b/>
          <w:sz w:val="28"/>
          <w:szCs w:val="28"/>
        </w:rPr>
      </w:pPr>
    </w:p>
    <w:p w:rsidR="00EB688B" w:rsidRPr="00E24C65" w:rsidRDefault="00EB688B" w:rsidP="00EB688B">
      <w:pPr>
        <w:rPr>
          <w:rFonts w:asciiTheme="majorHAnsi" w:hAnsiTheme="majorHAnsi"/>
          <w:b/>
          <w:sz w:val="28"/>
          <w:szCs w:val="28"/>
        </w:rPr>
      </w:pPr>
    </w:p>
    <w:p w:rsidR="00EB688B" w:rsidRPr="00E24C65" w:rsidRDefault="00EB688B" w:rsidP="00EB688B">
      <w:pPr>
        <w:rPr>
          <w:rFonts w:asciiTheme="majorHAnsi" w:hAnsiTheme="majorHAnsi"/>
          <w:b/>
          <w:sz w:val="28"/>
          <w:szCs w:val="28"/>
        </w:rPr>
      </w:pPr>
      <w:r w:rsidRPr="00E24C65">
        <w:rPr>
          <w:rFonts w:asciiTheme="majorHAnsi" w:hAnsiTheme="majorHAnsi"/>
          <w:b/>
          <w:sz w:val="28"/>
          <w:szCs w:val="28"/>
        </w:rPr>
        <w:t>Do you have a resource, event or information you would like to share?</w:t>
      </w:r>
    </w:p>
    <w:p w:rsidR="00EB688B" w:rsidRPr="00E24C65" w:rsidRDefault="00EB688B" w:rsidP="00EB688B">
      <w:pPr>
        <w:jc w:val="center"/>
        <w:rPr>
          <w:rFonts w:asciiTheme="majorHAnsi" w:hAnsiTheme="majorHAnsi"/>
          <w:b/>
          <w:sz w:val="28"/>
          <w:szCs w:val="28"/>
        </w:rPr>
      </w:pPr>
      <w:r w:rsidRPr="00E24C65">
        <w:rPr>
          <w:rFonts w:asciiTheme="majorHAnsi" w:hAnsiTheme="majorHAnsi"/>
          <w:b/>
          <w:sz w:val="28"/>
          <w:szCs w:val="28"/>
        </w:rPr>
        <w:t xml:space="preserve">Send it to </w:t>
      </w:r>
      <w:hyperlink r:id="rId16" w:history="1">
        <w:r w:rsidRPr="00E24C65">
          <w:rPr>
            <w:rStyle w:val="Hyperlink"/>
            <w:rFonts w:asciiTheme="majorHAnsi" w:hAnsiTheme="majorHAnsi"/>
            <w:sz w:val="28"/>
            <w:szCs w:val="28"/>
          </w:rPr>
          <w:t>cindylisecchn@shaw.ca</w:t>
        </w:r>
      </w:hyperlink>
      <w:r w:rsidRPr="00E24C65">
        <w:rPr>
          <w:rFonts w:asciiTheme="majorHAnsi" w:hAnsiTheme="majorHAnsi"/>
          <w:b/>
          <w:sz w:val="28"/>
          <w:szCs w:val="28"/>
        </w:rPr>
        <w:t xml:space="preserve"> and it will be included in the weekly Check UP Newsletter</w:t>
      </w:r>
    </w:p>
    <w:p w:rsidR="00EB688B" w:rsidRPr="00E24C65" w:rsidRDefault="00EB688B" w:rsidP="00EB688B">
      <w:pPr>
        <w:tabs>
          <w:tab w:val="left" w:pos="960"/>
        </w:tabs>
        <w:rPr>
          <w:rFonts w:asciiTheme="majorHAnsi" w:hAnsiTheme="majorHAnsi"/>
        </w:rPr>
      </w:pPr>
    </w:p>
    <w:p w:rsidR="00023588" w:rsidRDefault="00023588"/>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3618C"/>
    <w:multiLevelType w:val="hybridMultilevel"/>
    <w:tmpl w:val="1BA8475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6F0E5A"/>
    <w:multiLevelType w:val="hybridMultilevel"/>
    <w:tmpl w:val="6A6ABA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354B7D"/>
    <w:multiLevelType w:val="multilevel"/>
    <w:tmpl w:val="74D2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784592"/>
    <w:multiLevelType w:val="hybridMultilevel"/>
    <w:tmpl w:val="69322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957517"/>
    <w:multiLevelType w:val="multilevel"/>
    <w:tmpl w:val="737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46BF3"/>
    <w:multiLevelType w:val="hybridMultilevel"/>
    <w:tmpl w:val="C28C06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2A636C6"/>
    <w:multiLevelType w:val="multilevel"/>
    <w:tmpl w:val="F0C666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3EC7FEB"/>
    <w:multiLevelType w:val="hybridMultilevel"/>
    <w:tmpl w:val="0B0E5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8"/>
  </w:num>
  <w:num w:numId="6">
    <w:abstractNumId w:val="5"/>
  </w:num>
  <w:num w:numId="7">
    <w:abstractNumId w:val="1"/>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EB688B"/>
    <w:rsid w:val="00023588"/>
    <w:rsid w:val="0004752B"/>
    <w:rsid w:val="00272451"/>
    <w:rsid w:val="00521E21"/>
    <w:rsid w:val="00544897"/>
    <w:rsid w:val="007A5ADA"/>
    <w:rsid w:val="007F60E5"/>
    <w:rsid w:val="008B32B0"/>
    <w:rsid w:val="009449D3"/>
    <w:rsid w:val="00B34CAB"/>
    <w:rsid w:val="00BA26E1"/>
    <w:rsid w:val="00DB5B8F"/>
    <w:rsid w:val="00DF6156"/>
    <w:rsid w:val="00E007A3"/>
    <w:rsid w:val="00EB688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688B"/>
    <w:rPr>
      <w:b/>
      <w:bCs/>
    </w:rPr>
  </w:style>
  <w:style w:type="character" w:styleId="Hyperlink">
    <w:name w:val="Hyperlink"/>
    <w:basedOn w:val="DefaultParagraphFont"/>
    <w:unhideWhenUsed/>
    <w:rsid w:val="00EB688B"/>
    <w:rPr>
      <w:color w:val="0000FF"/>
      <w:u w:val="single"/>
    </w:rPr>
  </w:style>
  <w:style w:type="paragraph" w:styleId="ListParagraph">
    <w:name w:val="List Paragraph"/>
    <w:basedOn w:val="Normal"/>
    <w:uiPriority w:val="34"/>
    <w:qFormat/>
    <w:rsid w:val="00EB688B"/>
    <w:pPr>
      <w:ind w:left="720"/>
      <w:contextualSpacing/>
    </w:pPr>
  </w:style>
  <w:style w:type="paragraph" w:styleId="NoSpacing">
    <w:name w:val="No Spacing"/>
    <w:uiPriority w:val="1"/>
    <w:qFormat/>
    <w:rsid w:val="00EB688B"/>
    <w:pPr>
      <w:spacing w:line="240" w:lineRule="auto"/>
    </w:pPr>
  </w:style>
  <w:style w:type="paragraph" w:styleId="NormalWeb">
    <w:name w:val="Normal (Web)"/>
    <w:basedOn w:val="Normal"/>
    <w:uiPriority w:val="99"/>
    <w:unhideWhenUsed/>
    <w:rsid w:val="00EB688B"/>
    <w:pPr>
      <w:spacing w:before="240" w:after="240" w:line="240" w:lineRule="auto"/>
    </w:pPr>
    <w:rPr>
      <w:rFonts w:ascii="Times New Roman" w:eastAsia="Times New Roman" w:hAnsi="Times New Roman" w:cs="Times New Roman"/>
      <w:sz w:val="24"/>
      <w:szCs w:val="24"/>
      <w:lang w:eastAsia="en-CA"/>
    </w:rPr>
  </w:style>
  <w:style w:type="paragraph" w:customStyle="1" w:styleId="Default">
    <w:name w:val="Default"/>
    <w:rsid w:val="00EB688B"/>
    <w:pPr>
      <w:autoSpaceDE w:val="0"/>
      <w:autoSpaceDN w:val="0"/>
      <w:adjustRightInd w:val="0"/>
      <w:spacing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EB68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8B"/>
    <w:rPr>
      <w:rFonts w:ascii="Tahoma" w:hAnsi="Tahoma" w:cs="Tahoma"/>
      <w:sz w:val="16"/>
      <w:szCs w:val="16"/>
    </w:rPr>
  </w:style>
  <w:style w:type="character" w:styleId="Emphasis">
    <w:name w:val="Emphasis"/>
    <w:basedOn w:val="DefaultParagraphFont"/>
    <w:uiPriority w:val="20"/>
    <w:qFormat/>
    <w:rsid w:val="009449D3"/>
    <w:rPr>
      <w:i/>
      <w:iCs/>
    </w:rPr>
  </w:style>
</w:styles>
</file>

<file path=word/webSettings.xml><?xml version="1.0" encoding="utf-8"?>
<w:webSettings xmlns:r="http://schemas.openxmlformats.org/officeDocument/2006/relationships" xmlns:w="http://schemas.openxmlformats.org/wordprocessingml/2006/main">
  <w:divs>
    <w:div w:id="167840586">
      <w:bodyDiv w:val="1"/>
      <w:marLeft w:val="0"/>
      <w:marRight w:val="0"/>
      <w:marTop w:val="0"/>
      <w:marBottom w:val="0"/>
      <w:divBdr>
        <w:top w:val="none" w:sz="0" w:space="0" w:color="auto"/>
        <w:left w:val="none" w:sz="0" w:space="0" w:color="auto"/>
        <w:bottom w:val="none" w:sz="0" w:space="0" w:color="auto"/>
        <w:right w:val="none" w:sz="0" w:space="0" w:color="auto"/>
      </w:divBdr>
      <w:divsChild>
        <w:div w:id="1774856141">
          <w:marLeft w:val="0"/>
          <w:marRight w:val="0"/>
          <w:marTop w:val="0"/>
          <w:marBottom w:val="235"/>
          <w:divBdr>
            <w:top w:val="none" w:sz="0" w:space="0" w:color="auto"/>
            <w:left w:val="single" w:sz="6" w:space="0" w:color="C9C9C9"/>
            <w:bottom w:val="single" w:sz="6" w:space="0" w:color="C9C9C9"/>
            <w:right w:val="single" w:sz="6" w:space="0" w:color="C9C9C9"/>
          </w:divBdr>
          <w:divsChild>
            <w:div w:id="1040319754">
              <w:marLeft w:val="0"/>
              <w:marRight w:val="0"/>
              <w:marTop w:val="0"/>
              <w:marBottom w:val="0"/>
              <w:divBdr>
                <w:top w:val="none" w:sz="0" w:space="0" w:color="auto"/>
                <w:left w:val="none" w:sz="0" w:space="0" w:color="auto"/>
                <w:bottom w:val="none" w:sz="0" w:space="0" w:color="auto"/>
                <w:right w:val="none" w:sz="0" w:space="0" w:color="auto"/>
              </w:divBdr>
              <w:divsChild>
                <w:div w:id="1184979639">
                  <w:marLeft w:val="0"/>
                  <w:marRight w:val="0"/>
                  <w:marTop w:val="0"/>
                  <w:marBottom w:val="0"/>
                  <w:divBdr>
                    <w:top w:val="none" w:sz="0" w:space="0" w:color="auto"/>
                    <w:left w:val="none" w:sz="0" w:space="0" w:color="auto"/>
                    <w:bottom w:val="none" w:sz="0" w:space="0" w:color="auto"/>
                    <w:right w:val="none" w:sz="0" w:space="0" w:color="auto"/>
                  </w:divBdr>
                  <w:divsChild>
                    <w:div w:id="1091049619">
                      <w:marLeft w:val="0"/>
                      <w:marRight w:val="0"/>
                      <w:marTop w:val="0"/>
                      <w:marBottom w:val="0"/>
                      <w:divBdr>
                        <w:top w:val="none" w:sz="0" w:space="0" w:color="auto"/>
                        <w:left w:val="none" w:sz="0" w:space="0" w:color="auto"/>
                        <w:bottom w:val="none" w:sz="0" w:space="0" w:color="auto"/>
                        <w:right w:val="none" w:sz="0" w:space="0" w:color="auto"/>
                      </w:divBdr>
                      <w:divsChild>
                        <w:div w:id="505487294">
                          <w:marLeft w:val="0"/>
                          <w:marRight w:val="0"/>
                          <w:marTop w:val="355"/>
                          <w:marBottom w:val="355"/>
                          <w:divBdr>
                            <w:top w:val="single" w:sz="6" w:space="0" w:color="DEDEDE"/>
                            <w:left w:val="single" w:sz="6" w:space="0" w:color="DEDEDE"/>
                            <w:bottom w:val="single" w:sz="6" w:space="18" w:color="DEDEDE"/>
                            <w:right w:val="single" w:sz="6" w:space="0" w:color="DEDEDE"/>
                          </w:divBdr>
                          <w:divsChild>
                            <w:div w:id="1432630235">
                              <w:marLeft w:val="0"/>
                              <w:marRight w:val="0"/>
                              <w:marTop w:val="31"/>
                              <w:marBottom w:val="31"/>
                              <w:divBdr>
                                <w:top w:val="none" w:sz="0" w:space="0" w:color="auto"/>
                                <w:left w:val="none" w:sz="0" w:space="0" w:color="auto"/>
                                <w:bottom w:val="single" w:sz="6" w:space="2" w:color="DEDEDE"/>
                                <w:right w:val="none" w:sz="0" w:space="0" w:color="auto"/>
                              </w:divBdr>
                            </w:div>
                            <w:div w:id="17279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67297">
                      <w:marLeft w:val="0"/>
                      <w:marRight w:val="0"/>
                      <w:marTop w:val="31"/>
                      <w:marBottom w:val="31"/>
                      <w:divBdr>
                        <w:top w:val="none" w:sz="0" w:space="0" w:color="auto"/>
                        <w:left w:val="none" w:sz="0" w:space="0" w:color="auto"/>
                        <w:bottom w:val="single" w:sz="6" w:space="2" w:color="DEDEDE"/>
                        <w:right w:val="none" w:sz="0" w:space="0" w:color="auto"/>
                      </w:divBdr>
                    </w:div>
                    <w:div w:id="11524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46406">
      <w:bodyDiv w:val="1"/>
      <w:marLeft w:val="0"/>
      <w:marRight w:val="0"/>
      <w:marTop w:val="0"/>
      <w:marBottom w:val="0"/>
      <w:divBdr>
        <w:top w:val="none" w:sz="0" w:space="0" w:color="auto"/>
        <w:left w:val="none" w:sz="0" w:space="0" w:color="auto"/>
        <w:bottom w:val="none" w:sz="0" w:space="0" w:color="auto"/>
        <w:right w:val="none" w:sz="0" w:space="0" w:color="auto"/>
      </w:divBdr>
      <w:divsChild>
        <w:div w:id="1815831112">
          <w:marLeft w:val="0"/>
          <w:marRight w:val="0"/>
          <w:marTop w:val="0"/>
          <w:marBottom w:val="235"/>
          <w:divBdr>
            <w:top w:val="none" w:sz="0" w:space="0" w:color="auto"/>
            <w:left w:val="single" w:sz="6" w:space="0" w:color="C9C9C9"/>
            <w:bottom w:val="single" w:sz="6" w:space="0" w:color="C9C9C9"/>
            <w:right w:val="single" w:sz="6" w:space="0" w:color="C9C9C9"/>
          </w:divBdr>
          <w:divsChild>
            <w:div w:id="73358092">
              <w:marLeft w:val="0"/>
              <w:marRight w:val="0"/>
              <w:marTop w:val="0"/>
              <w:marBottom w:val="0"/>
              <w:divBdr>
                <w:top w:val="none" w:sz="0" w:space="0" w:color="auto"/>
                <w:left w:val="none" w:sz="0" w:space="0" w:color="auto"/>
                <w:bottom w:val="none" w:sz="0" w:space="0" w:color="auto"/>
                <w:right w:val="none" w:sz="0" w:space="0" w:color="auto"/>
              </w:divBdr>
              <w:divsChild>
                <w:div w:id="1726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44035">
      <w:bodyDiv w:val="1"/>
      <w:marLeft w:val="0"/>
      <w:marRight w:val="0"/>
      <w:marTop w:val="0"/>
      <w:marBottom w:val="0"/>
      <w:divBdr>
        <w:top w:val="none" w:sz="0" w:space="0" w:color="auto"/>
        <w:left w:val="none" w:sz="0" w:space="0" w:color="auto"/>
        <w:bottom w:val="none" w:sz="0" w:space="0" w:color="auto"/>
        <w:right w:val="none" w:sz="0" w:space="0" w:color="auto"/>
      </w:divBdr>
      <w:divsChild>
        <w:div w:id="405998043">
          <w:marLeft w:val="0"/>
          <w:marRight w:val="0"/>
          <w:marTop w:val="0"/>
          <w:marBottom w:val="235"/>
          <w:divBdr>
            <w:top w:val="none" w:sz="0" w:space="0" w:color="auto"/>
            <w:left w:val="single" w:sz="6" w:space="0" w:color="C9C9C9"/>
            <w:bottom w:val="single" w:sz="6" w:space="0" w:color="C9C9C9"/>
            <w:right w:val="single" w:sz="6" w:space="0" w:color="C9C9C9"/>
          </w:divBdr>
          <w:divsChild>
            <w:div w:id="649602188">
              <w:marLeft w:val="0"/>
              <w:marRight w:val="0"/>
              <w:marTop w:val="0"/>
              <w:marBottom w:val="0"/>
              <w:divBdr>
                <w:top w:val="none" w:sz="0" w:space="0" w:color="auto"/>
                <w:left w:val="none" w:sz="0" w:space="0" w:color="auto"/>
                <w:bottom w:val="none" w:sz="0" w:space="0" w:color="auto"/>
                <w:right w:val="none" w:sz="0" w:space="0" w:color="auto"/>
              </w:divBdr>
              <w:divsChild>
                <w:div w:id="50886185">
                  <w:marLeft w:val="0"/>
                  <w:marRight w:val="0"/>
                  <w:marTop w:val="0"/>
                  <w:marBottom w:val="0"/>
                  <w:divBdr>
                    <w:top w:val="none" w:sz="0" w:space="0" w:color="auto"/>
                    <w:left w:val="none" w:sz="0" w:space="0" w:color="auto"/>
                    <w:bottom w:val="none" w:sz="0" w:space="0" w:color="auto"/>
                    <w:right w:val="none" w:sz="0" w:space="0" w:color="auto"/>
                  </w:divBdr>
                  <w:divsChild>
                    <w:div w:id="561870665">
                      <w:marLeft w:val="0"/>
                      <w:marRight w:val="0"/>
                      <w:marTop w:val="355"/>
                      <w:marBottom w:val="355"/>
                      <w:divBdr>
                        <w:top w:val="single" w:sz="6" w:space="0" w:color="DEDEDE"/>
                        <w:left w:val="single" w:sz="6" w:space="0" w:color="DEDEDE"/>
                        <w:bottom w:val="single" w:sz="6" w:space="18" w:color="DEDEDE"/>
                        <w:right w:val="single" w:sz="6" w:space="0" w:color="DEDEDE"/>
                      </w:divBdr>
                      <w:divsChild>
                        <w:div w:id="2017146002">
                          <w:marLeft w:val="0"/>
                          <w:marRight w:val="0"/>
                          <w:marTop w:val="31"/>
                          <w:marBottom w:val="31"/>
                          <w:divBdr>
                            <w:top w:val="none" w:sz="0" w:space="0" w:color="auto"/>
                            <w:left w:val="none" w:sz="0" w:space="0" w:color="auto"/>
                            <w:bottom w:val="single" w:sz="6" w:space="2" w:color="DEDEDE"/>
                            <w:right w:val="none" w:sz="0" w:space="0" w:color="auto"/>
                          </w:divBdr>
                        </w:div>
                        <w:div w:id="1313101874">
                          <w:marLeft w:val="0"/>
                          <w:marRight w:val="0"/>
                          <w:marTop w:val="0"/>
                          <w:marBottom w:val="0"/>
                          <w:divBdr>
                            <w:top w:val="none" w:sz="0" w:space="0" w:color="auto"/>
                            <w:left w:val="none" w:sz="0" w:space="0" w:color="auto"/>
                            <w:bottom w:val="none" w:sz="0" w:space="0" w:color="auto"/>
                            <w:right w:val="none" w:sz="0" w:space="0" w:color="auto"/>
                          </w:divBdr>
                        </w:div>
                      </w:divsChild>
                    </w:div>
                    <w:div w:id="1428229844">
                      <w:marLeft w:val="0"/>
                      <w:marRight w:val="0"/>
                      <w:marTop w:val="31"/>
                      <w:marBottom w:val="31"/>
                      <w:divBdr>
                        <w:top w:val="none" w:sz="0" w:space="0" w:color="auto"/>
                        <w:left w:val="none" w:sz="0" w:space="0" w:color="auto"/>
                        <w:bottom w:val="single" w:sz="6" w:space="2" w:color="DEDEDE"/>
                        <w:right w:val="none" w:sz="0" w:space="0" w:color="auto"/>
                      </w:divBdr>
                    </w:div>
                    <w:div w:id="9729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19161">
      <w:bodyDiv w:val="1"/>
      <w:marLeft w:val="0"/>
      <w:marRight w:val="0"/>
      <w:marTop w:val="0"/>
      <w:marBottom w:val="0"/>
      <w:divBdr>
        <w:top w:val="none" w:sz="0" w:space="0" w:color="auto"/>
        <w:left w:val="none" w:sz="0" w:space="0" w:color="auto"/>
        <w:bottom w:val="none" w:sz="0" w:space="0" w:color="auto"/>
        <w:right w:val="none" w:sz="0" w:space="0" w:color="auto"/>
      </w:divBdr>
      <w:divsChild>
        <w:div w:id="639384074">
          <w:marLeft w:val="0"/>
          <w:marRight w:val="0"/>
          <w:marTop w:val="0"/>
          <w:marBottom w:val="235"/>
          <w:divBdr>
            <w:top w:val="none" w:sz="0" w:space="0" w:color="auto"/>
            <w:left w:val="single" w:sz="6" w:space="0" w:color="C9C9C9"/>
            <w:bottom w:val="single" w:sz="6" w:space="0" w:color="C9C9C9"/>
            <w:right w:val="single" w:sz="6" w:space="0" w:color="C9C9C9"/>
          </w:divBdr>
          <w:divsChild>
            <w:div w:id="1912425702">
              <w:marLeft w:val="0"/>
              <w:marRight w:val="0"/>
              <w:marTop w:val="0"/>
              <w:marBottom w:val="0"/>
              <w:divBdr>
                <w:top w:val="none" w:sz="0" w:space="0" w:color="auto"/>
                <w:left w:val="none" w:sz="0" w:space="0" w:color="auto"/>
                <w:bottom w:val="none" w:sz="0" w:space="0" w:color="auto"/>
                <w:right w:val="none" w:sz="0" w:space="0" w:color="auto"/>
              </w:divBdr>
              <w:divsChild>
                <w:div w:id="1856116530">
                  <w:marLeft w:val="0"/>
                  <w:marRight w:val="0"/>
                  <w:marTop w:val="0"/>
                  <w:marBottom w:val="0"/>
                  <w:divBdr>
                    <w:top w:val="none" w:sz="0" w:space="0" w:color="auto"/>
                    <w:left w:val="none" w:sz="0" w:space="0" w:color="auto"/>
                    <w:bottom w:val="none" w:sz="0" w:space="0" w:color="auto"/>
                    <w:right w:val="none" w:sz="0" w:space="0" w:color="auto"/>
                  </w:divBdr>
                  <w:divsChild>
                    <w:div w:id="12726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77463">
      <w:bodyDiv w:val="1"/>
      <w:marLeft w:val="0"/>
      <w:marRight w:val="0"/>
      <w:marTop w:val="0"/>
      <w:marBottom w:val="0"/>
      <w:divBdr>
        <w:top w:val="none" w:sz="0" w:space="0" w:color="auto"/>
        <w:left w:val="none" w:sz="0" w:space="0" w:color="auto"/>
        <w:bottom w:val="none" w:sz="0" w:space="0" w:color="auto"/>
        <w:right w:val="none" w:sz="0" w:space="0" w:color="auto"/>
      </w:divBdr>
      <w:divsChild>
        <w:div w:id="274866771">
          <w:marLeft w:val="0"/>
          <w:marRight w:val="0"/>
          <w:marTop w:val="0"/>
          <w:marBottom w:val="235"/>
          <w:divBdr>
            <w:top w:val="none" w:sz="0" w:space="0" w:color="auto"/>
            <w:left w:val="single" w:sz="6" w:space="0" w:color="C9C9C9"/>
            <w:bottom w:val="single" w:sz="6" w:space="0" w:color="C9C9C9"/>
            <w:right w:val="single" w:sz="6" w:space="0" w:color="C9C9C9"/>
          </w:divBdr>
          <w:divsChild>
            <w:div w:id="197401559">
              <w:marLeft w:val="0"/>
              <w:marRight w:val="0"/>
              <w:marTop w:val="0"/>
              <w:marBottom w:val="0"/>
              <w:divBdr>
                <w:top w:val="none" w:sz="0" w:space="0" w:color="auto"/>
                <w:left w:val="none" w:sz="0" w:space="0" w:color="auto"/>
                <w:bottom w:val="none" w:sz="0" w:space="0" w:color="auto"/>
                <w:right w:val="none" w:sz="0" w:space="0" w:color="auto"/>
              </w:divBdr>
              <w:divsChild>
                <w:div w:id="1403403889">
                  <w:marLeft w:val="0"/>
                  <w:marRight w:val="0"/>
                  <w:marTop w:val="0"/>
                  <w:marBottom w:val="0"/>
                  <w:divBdr>
                    <w:top w:val="none" w:sz="0" w:space="0" w:color="auto"/>
                    <w:left w:val="none" w:sz="0" w:space="0" w:color="auto"/>
                    <w:bottom w:val="none" w:sz="0" w:space="0" w:color="auto"/>
                    <w:right w:val="none" w:sz="0" w:space="0" w:color="auto"/>
                  </w:divBdr>
                  <w:divsChild>
                    <w:div w:id="1265068598">
                      <w:marLeft w:val="0"/>
                      <w:marRight w:val="0"/>
                      <w:marTop w:val="355"/>
                      <w:marBottom w:val="355"/>
                      <w:divBdr>
                        <w:top w:val="single" w:sz="6" w:space="0" w:color="DEDEDE"/>
                        <w:left w:val="single" w:sz="6" w:space="0" w:color="DEDEDE"/>
                        <w:bottom w:val="single" w:sz="6" w:space="18" w:color="DEDEDE"/>
                        <w:right w:val="single" w:sz="6" w:space="0" w:color="DEDEDE"/>
                      </w:divBdr>
                      <w:divsChild>
                        <w:div w:id="1148403200">
                          <w:marLeft w:val="0"/>
                          <w:marRight w:val="0"/>
                          <w:marTop w:val="31"/>
                          <w:marBottom w:val="31"/>
                          <w:divBdr>
                            <w:top w:val="none" w:sz="0" w:space="0" w:color="auto"/>
                            <w:left w:val="none" w:sz="0" w:space="0" w:color="auto"/>
                            <w:bottom w:val="single" w:sz="6" w:space="2" w:color="DEDEDE"/>
                            <w:right w:val="none" w:sz="0" w:space="0" w:color="auto"/>
                          </w:divBdr>
                        </w:div>
                        <w:div w:id="371687205">
                          <w:marLeft w:val="0"/>
                          <w:marRight w:val="0"/>
                          <w:marTop w:val="0"/>
                          <w:marBottom w:val="0"/>
                          <w:divBdr>
                            <w:top w:val="none" w:sz="0" w:space="0" w:color="auto"/>
                            <w:left w:val="none" w:sz="0" w:space="0" w:color="auto"/>
                            <w:bottom w:val="none" w:sz="0" w:space="0" w:color="auto"/>
                            <w:right w:val="none" w:sz="0" w:space="0" w:color="auto"/>
                          </w:divBdr>
                        </w:div>
                      </w:divsChild>
                    </w:div>
                    <w:div w:id="1046832536">
                      <w:marLeft w:val="0"/>
                      <w:marRight w:val="0"/>
                      <w:marTop w:val="31"/>
                      <w:marBottom w:val="31"/>
                      <w:divBdr>
                        <w:top w:val="none" w:sz="0" w:space="0" w:color="auto"/>
                        <w:left w:val="none" w:sz="0" w:space="0" w:color="auto"/>
                        <w:bottom w:val="single" w:sz="6" w:space="2" w:color="DEDEDE"/>
                        <w:right w:val="none" w:sz="0" w:space="0" w:color="auto"/>
                      </w:divBdr>
                    </w:div>
                    <w:div w:id="16250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NUL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ctransit.com/transitfuture/cvrdpt_latestupdates.cfm" TargetMode="External"/><Relationship Id="rId5" Type="http://schemas.openxmlformats.org/officeDocument/2006/relationships/image" Target="media/image1.jpeg"/><Relationship Id="rId15" Type="http://schemas.openxmlformats.org/officeDocument/2006/relationships/hyperlink" Target="http://www.cowichannewsleader.com/news/Visit%20https:/www.facebook.com/CowichanTrailStewardshipSociety" TargetMode="External"/><Relationship Id="rId10" Type="http://schemas.openxmlformats.org/officeDocument/2006/relationships/hyperlink" Target="mailto:cvrdparatransit@bctransit.com" TargetMode="External"/><Relationship Id="rId4" Type="http://schemas.openxmlformats.org/officeDocument/2006/relationships/webSettings" Target="webSettings.xml"/><Relationship Id="rId9" Type="http://schemas.openxmlformats.org/officeDocument/2006/relationships/hyperlink" Target="http://www.cowichannewsleader.com/staff_profiles/10868196.html" TargetMode="External"/><Relationship Id="rId14" Type="http://schemas.openxmlformats.org/officeDocument/2006/relationships/hyperlink" Target="http://www.cowichannewsleader.com/staff_profiles/108681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2013-10-22T16:00:00Z</dcterms:created>
  <dcterms:modified xsi:type="dcterms:W3CDTF">2013-10-25T03:19:00Z</dcterms:modified>
</cp:coreProperties>
</file>